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03B2DB4" w14:textId="5000F44D" w:rsidR="00403AC1" w:rsidRPr="003F50E1" w:rsidRDefault="00403AC1" w:rsidP="00D93C09">
      <w:pPr>
        <w:tabs>
          <w:tab w:val="left" w:pos="360"/>
          <w:tab w:val="left" w:pos="720"/>
        </w:tabs>
        <w:spacing w:line="200" w:lineRule="exact"/>
        <w:ind w:right="-94" w:firstLine="360"/>
        <w:contextualSpacing/>
        <w:jc w:val="center"/>
        <w:outlineLvl w:val="0"/>
        <w:rPr>
          <w:smallCaps/>
        </w:rPr>
      </w:pPr>
      <w:r w:rsidRPr="003F50E1">
        <w:rPr>
          <w:smallCaps/>
          <w:lang w:val="en-CA"/>
        </w:rPr>
        <w:fldChar w:fldCharType="begin"/>
      </w:r>
      <w:r w:rsidRPr="003F50E1">
        <w:rPr>
          <w:smallCaps/>
          <w:lang w:val="en-CA"/>
        </w:rPr>
        <w:instrText xml:space="preserve"> SEQ CHAPTER \h \r 1</w:instrText>
      </w:r>
      <w:r w:rsidRPr="003F50E1">
        <w:rPr>
          <w:smallCaps/>
          <w:lang w:val="en-CA"/>
        </w:rPr>
        <w:fldChar w:fldCharType="end"/>
      </w:r>
      <w:r w:rsidRPr="003F50E1">
        <w:rPr>
          <w:b/>
          <w:bCs/>
          <w:smallCaps/>
        </w:rPr>
        <w:t>MINUTES</w:t>
      </w:r>
    </w:p>
    <w:p w14:paraId="195514EE" w14:textId="565BB9E2" w:rsidR="00403AC1" w:rsidRPr="003F50E1" w:rsidRDefault="00403AC1" w:rsidP="00D93C09">
      <w:pPr>
        <w:tabs>
          <w:tab w:val="right" w:pos="9360"/>
        </w:tabs>
        <w:spacing w:line="200" w:lineRule="exact"/>
        <w:ind w:right="86" w:firstLine="360"/>
        <w:contextualSpacing/>
        <w:jc w:val="center"/>
        <w:outlineLvl w:val="0"/>
        <w:rPr>
          <w:smallCaps/>
        </w:rPr>
      </w:pPr>
      <w:r w:rsidRPr="003F50E1">
        <w:rPr>
          <w:b/>
          <w:bCs/>
          <w:smallCaps/>
        </w:rPr>
        <w:t>WEBER COUNTY COMMISSION</w:t>
      </w:r>
    </w:p>
    <w:p w14:paraId="4AD63234" w14:textId="03F0CA8B" w:rsidR="00403AC1" w:rsidRPr="0016235A" w:rsidRDefault="00403AC1" w:rsidP="00D93C09">
      <w:pPr>
        <w:spacing w:line="200" w:lineRule="exact"/>
        <w:ind w:right="86" w:firstLine="360"/>
        <w:contextualSpacing/>
        <w:jc w:val="center"/>
        <w:outlineLvl w:val="0"/>
      </w:pPr>
      <w:r w:rsidRPr="0016235A">
        <w:t xml:space="preserve">Tuesday, </w:t>
      </w:r>
      <w:r w:rsidR="00FF252A">
        <w:t>A</w:t>
      </w:r>
      <w:r w:rsidR="000E1A18">
        <w:t>u</w:t>
      </w:r>
      <w:r w:rsidR="00FF252A">
        <w:t>gust 4</w:t>
      </w:r>
      <w:r w:rsidR="00B8326F" w:rsidRPr="0016235A">
        <w:t xml:space="preserve">, </w:t>
      </w:r>
      <w:r w:rsidRPr="0016235A">
        <w:t>20</w:t>
      </w:r>
      <w:r w:rsidR="007B497B" w:rsidRPr="0016235A">
        <w:t>20</w:t>
      </w:r>
      <w:r w:rsidRPr="0016235A">
        <w:t xml:space="preserve"> - </w:t>
      </w:r>
      <w:r w:rsidR="00FF252A">
        <w:t>3</w:t>
      </w:r>
      <w:r w:rsidRPr="0016235A">
        <w:t>:0</w:t>
      </w:r>
      <w:r w:rsidR="007C0083" w:rsidRPr="0016235A">
        <w:t>0</w:t>
      </w:r>
      <w:r w:rsidRPr="0016235A">
        <w:t xml:space="preserve"> </w:t>
      </w:r>
      <w:r w:rsidR="00FF252A">
        <w:t>p</w:t>
      </w:r>
      <w:r w:rsidRPr="0016235A">
        <w:t>.m.</w:t>
      </w:r>
    </w:p>
    <w:p w14:paraId="27D9793E" w14:textId="3EABA37D" w:rsidR="00B8326F" w:rsidRPr="0016235A" w:rsidRDefault="00E00E4C" w:rsidP="00D93C09">
      <w:pPr>
        <w:spacing w:line="200" w:lineRule="exact"/>
        <w:ind w:right="86" w:firstLine="360"/>
        <w:contextualSpacing/>
        <w:jc w:val="center"/>
        <w:outlineLvl w:val="0"/>
      </w:pPr>
      <w:r w:rsidRPr="00DA3633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FD456" wp14:editId="57AD6BE4">
                <wp:simplePos x="0" y="0"/>
                <wp:positionH relativeFrom="margin">
                  <wp:posOffset>-39414</wp:posOffset>
                </wp:positionH>
                <wp:positionV relativeFrom="paragraph">
                  <wp:posOffset>125073</wp:posOffset>
                </wp:positionV>
                <wp:extent cx="6802755" cy="377081"/>
                <wp:effectExtent l="0" t="0" r="17145" b="234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2755" cy="3770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87F0B" w14:textId="77777777" w:rsidR="00E00E4C" w:rsidRDefault="00AC0191" w:rsidP="00E00E4C">
                            <w:pPr>
                              <w:tabs>
                                <w:tab w:val="left" w:pos="3330"/>
                              </w:tabs>
                              <w:spacing w:line="140" w:lineRule="exact"/>
                              <w:ind w:right="-202"/>
                              <w:jc w:val="both"/>
                              <w:rPr>
                                <w:spacing w:val="-6"/>
                                <w:sz w:val="17"/>
                                <w:szCs w:val="17"/>
                              </w:rPr>
                            </w:pPr>
                            <w:r w:rsidRPr="00E00E4C">
                              <w:rPr>
                                <w:spacing w:val="-6"/>
                                <w:sz w:val="17"/>
                                <w:szCs w:val="17"/>
                              </w:rPr>
                              <w:t xml:space="preserve">In accordance with the requirements of Utah Code Annotated Section 52-4-203, the County Clerk records in the minutes the names of all persons who appear and speak </w:t>
                            </w:r>
                          </w:p>
                          <w:p w14:paraId="4D2B3E80" w14:textId="77777777" w:rsidR="00E00E4C" w:rsidRDefault="00AC0191" w:rsidP="00E00E4C">
                            <w:pPr>
                              <w:tabs>
                                <w:tab w:val="left" w:pos="3330"/>
                              </w:tabs>
                              <w:spacing w:line="140" w:lineRule="exact"/>
                              <w:ind w:right="-202"/>
                              <w:jc w:val="both"/>
                              <w:rPr>
                                <w:spacing w:val="-6"/>
                                <w:sz w:val="17"/>
                                <w:szCs w:val="17"/>
                              </w:rPr>
                            </w:pPr>
                            <w:r w:rsidRPr="00E00E4C">
                              <w:rPr>
                                <w:spacing w:val="-6"/>
                                <w:sz w:val="17"/>
                                <w:szCs w:val="17"/>
                              </w:rPr>
                              <w:t>at a County Commission meeting and the substance “in brief” of their comments.  Such statements may include opinion or purported facts.  The County does not verify</w:t>
                            </w:r>
                          </w:p>
                          <w:p w14:paraId="6CED0A3E" w14:textId="63F48D9A" w:rsidR="00AC0191" w:rsidRPr="00422E1E" w:rsidRDefault="00AC0191" w:rsidP="00E00E4C">
                            <w:pPr>
                              <w:tabs>
                                <w:tab w:val="left" w:pos="3330"/>
                              </w:tabs>
                              <w:spacing w:line="140" w:lineRule="exact"/>
                              <w:ind w:right="-20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00E4C">
                              <w:rPr>
                                <w:spacing w:val="-6"/>
                                <w:sz w:val="17"/>
                                <w:szCs w:val="17"/>
                              </w:rPr>
                              <w:t>the accuracy or truth of any statement but includes it as part of the record pursuant to State law</w:t>
                            </w:r>
                            <w:r w:rsidRPr="00422E1E">
                              <w:rPr>
                                <w:spacing w:val="-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FD4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1pt;margin-top:9.85pt;width:535.65pt;height:2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">
                <v:textbox>
                  <w:txbxContent>
                    <w:p w14:paraId="25A87F0B" w14:textId="77777777" w:rsidR="00E00E4C" w:rsidRDefault="00AC0191" w:rsidP="00E00E4C">
                      <w:pPr>
                        <w:tabs>
                          <w:tab w:val="left" w:pos="3330"/>
                        </w:tabs>
                        <w:spacing w:line="140" w:lineRule="exact"/>
                        <w:ind w:right="-202"/>
                        <w:jc w:val="both"/>
                        <w:rPr>
                          <w:spacing w:val="-6"/>
                          <w:sz w:val="17"/>
                          <w:szCs w:val="17"/>
                        </w:rPr>
                      </w:pPr>
                      <w:r w:rsidRPr="00E00E4C">
                        <w:rPr>
                          <w:spacing w:val="-6"/>
                          <w:sz w:val="17"/>
                          <w:szCs w:val="17"/>
                        </w:rPr>
                        <w:t xml:space="preserve">In accordance with the requirements of Utah Code Annotated Section 52-4-203, the County Clerk records in the minutes the names of all persons who appear and speak </w:t>
                      </w:r>
                    </w:p>
                    <w:p w14:paraId="4D2B3E80" w14:textId="77777777" w:rsidR="00E00E4C" w:rsidRDefault="00AC0191" w:rsidP="00E00E4C">
                      <w:pPr>
                        <w:tabs>
                          <w:tab w:val="left" w:pos="3330"/>
                        </w:tabs>
                        <w:spacing w:line="140" w:lineRule="exact"/>
                        <w:ind w:right="-202"/>
                        <w:jc w:val="both"/>
                        <w:rPr>
                          <w:spacing w:val="-6"/>
                          <w:sz w:val="17"/>
                          <w:szCs w:val="17"/>
                        </w:rPr>
                      </w:pPr>
                      <w:r w:rsidRPr="00E00E4C">
                        <w:rPr>
                          <w:spacing w:val="-6"/>
                          <w:sz w:val="17"/>
                          <w:szCs w:val="17"/>
                        </w:rPr>
                        <w:t>at a County Commission meeting and the substance “in brief” of their comments.  Such statements may include opinion or purported facts.  The County does not verify</w:t>
                      </w:r>
                    </w:p>
                    <w:p w14:paraId="6CED0A3E" w14:textId="63F48D9A" w:rsidR="00AC0191" w:rsidRPr="00422E1E" w:rsidRDefault="00AC0191" w:rsidP="00E00E4C">
                      <w:pPr>
                        <w:tabs>
                          <w:tab w:val="left" w:pos="3330"/>
                        </w:tabs>
                        <w:spacing w:line="140" w:lineRule="exact"/>
                        <w:ind w:right="-202"/>
                        <w:jc w:val="both"/>
                        <w:rPr>
                          <w:sz w:val="18"/>
                          <w:szCs w:val="18"/>
                        </w:rPr>
                      </w:pPr>
                      <w:r w:rsidRPr="00E00E4C">
                        <w:rPr>
                          <w:spacing w:val="-6"/>
                          <w:sz w:val="17"/>
                          <w:szCs w:val="17"/>
                        </w:rPr>
                        <w:t>the accuracy or truth of any statement but includes it as part of the record pursuant to State law</w:t>
                      </w:r>
                      <w:r w:rsidRPr="00422E1E">
                        <w:rPr>
                          <w:spacing w:val="-6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0E65" w:rsidRPr="0016235A">
        <w:t>V</w:t>
      </w:r>
      <w:r w:rsidR="008F443F" w:rsidRPr="0016235A">
        <w:t xml:space="preserve">ia Zoom </w:t>
      </w:r>
      <w:r w:rsidR="00422E1E" w:rsidRPr="0016235A">
        <w:t>m</w:t>
      </w:r>
      <w:r w:rsidR="008F443F" w:rsidRPr="0016235A">
        <w:t>eeting</w:t>
      </w:r>
      <w:r w:rsidR="00422E1E" w:rsidRPr="0016235A">
        <w:t xml:space="preserve"> </w:t>
      </w:r>
      <w:r w:rsidR="008F443F" w:rsidRPr="0016235A">
        <w:t>+</w:t>
      </w:r>
      <w:r w:rsidR="00422E1E" w:rsidRPr="0016235A">
        <w:t xml:space="preserve"> </w:t>
      </w:r>
      <w:r w:rsidR="008F443F" w:rsidRPr="0016235A">
        <w:t xml:space="preserve">at </w:t>
      </w:r>
      <w:r w:rsidR="00B8326F" w:rsidRPr="0016235A">
        <w:t>Weber Center, 2380 Washington Blvd., Ogden, UT</w:t>
      </w:r>
    </w:p>
    <w:p w14:paraId="1650C1D8" w14:textId="606FDE2F" w:rsidR="00403AC1" w:rsidRPr="00DA3633" w:rsidRDefault="00403AC1" w:rsidP="008D2EE5">
      <w:pPr>
        <w:spacing w:line="240" w:lineRule="exact"/>
        <w:ind w:right="86" w:firstLine="360"/>
        <w:contextualSpacing/>
        <w:jc w:val="both"/>
      </w:pPr>
    </w:p>
    <w:p w14:paraId="332943DA" w14:textId="77777777" w:rsidR="00403AC1" w:rsidRPr="00DA3633" w:rsidRDefault="00403AC1" w:rsidP="008D2EE5">
      <w:pPr>
        <w:spacing w:line="240" w:lineRule="exact"/>
        <w:ind w:right="86" w:firstLine="360"/>
        <w:contextualSpacing/>
        <w:jc w:val="both"/>
      </w:pPr>
    </w:p>
    <w:p w14:paraId="511CC781" w14:textId="77777777" w:rsidR="00123297" w:rsidRPr="00DA3633" w:rsidRDefault="00123297" w:rsidP="003C06FF">
      <w:pPr>
        <w:spacing w:line="200" w:lineRule="exact"/>
        <w:ind w:right="86"/>
        <w:contextualSpacing/>
        <w:jc w:val="both"/>
        <w:outlineLvl w:val="0"/>
        <w:rPr>
          <w:b/>
          <w:bCs/>
          <w:smallCaps/>
        </w:rPr>
      </w:pPr>
    </w:p>
    <w:p w14:paraId="07DDC40D" w14:textId="77777777" w:rsidR="00544C8A" w:rsidRPr="00DA3633" w:rsidRDefault="00544C8A" w:rsidP="00C709CB">
      <w:pPr>
        <w:spacing w:line="80" w:lineRule="exact"/>
        <w:ind w:right="86"/>
        <w:contextualSpacing/>
        <w:jc w:val="both"/>
        <w:outlineLvl w:val="0"/>
        <w:rPr>
          <w:b/>
          <w:bCs/>
          <w:smallCaps/>
          <w:spacing w:val="-10"/>
        </w:rPr>
      </w:pPr>
    </w:p>
    <w:p w14:paraId="581E7A60" w14:textId="238C9CB5" w:rsidR="00403AC1" w:rsidRPr="00DA3633" w:rsidRDefault="00487AB9" w:rsidP="0023566E">
      <w:pPr>
        <w:spacing w:line="200" w:lineRule="exact"/>
        <w:ind w:right="-101"/>
        <w:contextualSpacing/>
        <w:jc w:val="both"/>
        <w:outlineLvl w:val="0"/>
        <w:rPr>
          <w:bCs/>
          <w:spacing w:val="-10"/>
        </w:rPr>
      </w:pPr>
      <w:r w:rsidRPr="00DA3633">
        <w:rPr>
          <w:b/>
          <w:bCs/>
          <w:smallCaps/>
          <w:spacing w:val="-10"/>
        </w:rPr>
        <w:t>Weber County Commissioners</w:t>
      </w:r>
      <w:r w:rsidR="00403AC1" w:rsidRPr="00DA3633">
        <w:rPr>
          <w:b/>
          <w:bCs/>
          <w:spacing w:val="-10"/>
        </w:rPr>
        <w:t xml:space="preserve">:  </w:t>
      </w:r>
      <w:r w:rsidR="00CC4074" w:rsidRPr="008F3A40">
        <w:t>Gage Froerer</w:t>
      </w:r>
      <w:r w:rsidR="001B5D31" w:rsidRPr="008F3A40">
        <w:t>,</w:t>
      </w:r>
      <w:r w:rsidR="00A37705" w:rsidRPr="008F3A40">
        <w:t xml:space="preserve"> </w:t>
      </w:r>
      <w:r w:rsidR="002220AA" w:rsidRPr="008F3A40">
        <w:t xml:space="preserve">James </w:t>
      </w:r>
      <w:r w:rsidR="00D04E90" w:rsidRPr="008F3A40">
        <w:t>“Jim” H. Harvey</w:t>
      </w:r>
      <w:r w:rsidR="001B5D31" w:rsidRPr="008F3A40">
        <w:t xml:space="preserve">, and </w:t>
      </w:r>
      <w:r w:rsidR="00403AC1" w:rsidRPr="008F3A40">
        <w:t>Scott K</w:t>
      </w:r>
      <w:r w:rsidR="00403AC1" w:rsidRPr="008F3A40">
        <w:rPr>
          <w:bCs/>
        </w:rPr>
        <w:t>. Jenkins</w:t>
      </w:r>
    </w:p>
    <w:p w14:paraId="24499EE7" w14:textId="77777777" w:rsidR="00403AC1" w:rsidRPr="009E589B" w:rsidRDefault="00403AC1" w:rsidP="00105A44">
      <w:pPr>
        <w:tabs>
          <w:tab w:val="left" w:pos="540"/>
        </w:tabs>
        <w:spacing w:line="80" w:lineRule="exact"/>
        <w:ind w:left="-187" w:right="-101" w:firstLine="360"/>
        <w:contextualSpacing/>
        <w:jc w:val="both"/>
        <w:outlineLvl w:val="0"/>
        <w:rPr>
          <w:b/>
          <w:bCs/>
          <w:smallCaps/>
        </w:rPr>
      </w:pPr>
    </w:p>
    <w:p w14:paraId="3761B838" w14:textId="0F39DC10" w:rsidR="00403AC1" w:rsidRPr="009E589B" w:rsidRDefault="0023729D" w:rsidP="0023566E">
      <w:pPr>
        <w:spacing w:line="200" w:lineRule="exact"/>
        <w:ind w:right="-101"/>
        <w:contextualSpacing/>
        <w:jc w:val="both"/>
        <w:outlineLvl w:val="0"/>
      </w:pPr>
      <w:r w:rsidRPr="009E589B">
        <w:rPr>
          <w:b/>
          <w:bCs/>
          <w:smallCaps/>
        </w:rPr>
        <w:t>St</w:t>
      </w:r>
      <w:r w:rsidR="00403AC1" w:rsidRPr="009E589B">
        <w:rPr>
          <w:b/>
          <w:bCs/>
          <w:smallCaps/>
        </w:rPr>
        <w:t xml:space="preserve">aff Present: </w:t>
      </w:r>
      <w:r w:rsidR="003B0C80" w:rsidRPr="009E589B">
        <w:rPr>
          <w:b/>
          <w:bCs/>
          <w:smallCaps/>
        </w:rPr>
        <w:t xml:space="preserve"> </w:t>
      </w:r>
      <w:r w:rsidR="005C0998" w:rsidRPr="005C0998">
        <w:rPr>
          <w:bCs/>
        </w:rPr>
        <w:t>Ricky D. Hatch</w:t>
      </w:r>
      <w:r w:rsidR="000B3202" w:rsidRPr="009E589B">
        <w:rPr>
          <w:bCs/>
        </w:rPr>
        <w:t>,</w:t>
      </w:r>
      <w:r w:rsidR="00403AC1" w:rsidRPr="009E589B">
        <w:rPr>
          <w:bCs/>
        </w:rPr>
        <w:t xml:space="preserve"> </w:t>
      </w:r>
      <w:r w:rsidR="000B3202" w:rsidRPr="009E589B">
        <w:rPr>
          <w:bCs/>
        </w:rPr>
        <w:t>County C</w:t>
      </w:r>
      <w:r w:rsidR="00403AC1" w:rsidRPr="009E589B">
        <w:rPr>
          <w:bCs/>
        </w:rPr>
        <w:t>lerk/Auditor</w:t>
      </w:r>
      <w:r w:rsidR="00E50BC3" w:rsidRPr="009E589B">
        <w:rPr>
          <w:bCs/>
        </w:rPr>
        <w:t xml:space="preserve">; </w:t>
      </w:r>
      <w:r w:rsidR="00E2486D" w:rsidRPr="009E589B">
        <w:rPr>
          <w:bCs/>
        </w:rPr>
        <w:t>Ch</w:t>
      </w:r>
      <w:r w:rsidR="005013C4" w:rsidRPr="009E589B">
        <w:rPr>
          <w:bCs/>
        </w:rPr>
        <w:t>r</w:t>
      </w:r>
      <w:r w:rsidR="00E2486D" w:rsidRPr="009E589B">
        <w:rPr>
          <w:bCs/>
        </w:rPr>
        <w:t>istopher Cr</w:t>
      </w:r>
      <w:r w:rsidR="00002F32" w:rsidRPr="009E589B">
        <w:rPr>
          <w:bCs/>
        </w:rPr>
        <w:t>o</w:t>
      </w:r>
      <w:r w:rsidR="00E2486D" w:rsidRPr="009E589B">
        <w:rPr>
          <w:bCs/>
        </w:rPr>
        <w:t>ckett</w:t>
      </w:r>
      <w:r w:rsidR="00FD4FE6" w:rsidRPr="009E589B">
        <w:rPr>
          <w:bCs/>
        </w:rPr>
        <w:t xml:space="preserve">, Deputy County Attorney; </w:t>
      </w:r>
      <w:r w:rsidR="00403AC1" w:rsidRPr="009E589B">
        <w:rPr>
          <w:bCs/>
        </w:rPr>
        <w:t>and F</w:t>
      </w:r>
      <w:r w:rsidR="00403AC1" w:rsidRPr="009E589B">
        <w:t>átima Fernelius, of the Clerk/Aud</w:t>
      </w:r>
      <w:r w:rsidR="00B322FD">
        <w:t>itor’s Office, who took minutes</w:t>
      </w:r>
    </w:p>
    <w:p w14:paraId="6FC7036D" w14:textId="77777777" w:rsidR="00DA3633" w:rsidRPr="00DA3633" w:rsidRDefault="00DA3633" w:rsidP="002A3A98">
      <w:pPr>
        <w:spacing w:line="100" w:lineRule="exact"/>
        <w:ind w:right="-101"/>
        <w:contextualSpacing/>
        <w:jc w:val="both"/>
        <w:outlineLvl w:val="0"/>
        <w:rPr>
          <w:spacing w:val="-8"/>
        </w:rPr>
      </w:pPr>
    </w:p>
    <w:p w14:paraId="2C86313A" w14:textId="77777777" w:rsidR="0078220B" w:rsidRPr="0005375B" w:rsidRDefault="0078220B" w:rsidP="00655CA3">
      <w:pPr>
        <w:pStyle w:val="ListParagraph"/>
        <w:numPr>
          <w:ilvl w:val="0"/>
          <w:numId w:val="1"/>
        </w:numPr>
        <w:tabs>
          <w:tab w:val="left" w:pos="360"/>
        </w:tabs>
        <w:autoSpaceDE/>
        <w:autoSpaceDN/>
        <w:adjustRightInd/>
        <w:spacing w:line="200" w:lineRule="exact"/>
        <w:ind w:left="720" w:hanging="720"/>
      </w:pPr>
      <w:r w:rsidRPr="006B376A">
        <w:rPr>
          <w:b/>
          <w:smallCaps/>
        </w:rPr>
        <w:t>Welcome</w:t>
      </w:r>
      <w:r>
        <w:rPr>
          <w:b/>
          <w:smallCaps/>
        </w:rPr>
        <w:t xml:space="preserve"> </w:t>
      </w:r>
      <w:r w:rsidRPr="0005375B">
        <w:t xml:space="preserve">- </w:t>
      </w:r>
      <w:r>
        <w:t>Chair Froerer</w:t>
      </w:r>
    </w:p>
    <w:p w14:paraId="331B5B5B" w14:textId="77777777" w:rsidR="0078220B" w:rsidRPr="0005375B" w:rsidRDefault="0078220B" w:rsidP="00655CA3">
      <w:pPr>
        <w:tabs>
          <w:tab w:val="left" w:pos="360"/>
        </w:tabs>
        <w:spacing w:line="200" w:lineRule="exact"/>
      </w:pPr>
      <w:r w:rsidRPr="0005375B">
        <w:rPr>
          <w:b/>
        </w:rPr>
        <w:t xml:space="preserve">B. </w:t>
      </w:r>
      <w:r w:rsidRPr="0005375B">
        <w:rPr>
          <w:b/>
        </w:rPr>
        <w:tab/>
      </w:r>
      <w:r w:rsidRPr="006B376A">
        <w:rPr>
          <w:b/>
          <w:smallCaps/>
        </w:rPr>
        <w:t>Pledge of Allegiance</w:t>
      </w:r>
      <w:r>
        <w:t xml:space="preserve"> </w:t>
      </w:r>
      <w:r w:rsidRPr="0005375B">
        <w:t>- Mariko Rollins</w:t>
      </w:r>
    </w:p>
    <w:p w14:paraId="3B8C915E" w14:textId="77777777" w:rsidR="0078220B" w:rsidRPr="0005375B" w:rsidRDefault="0078220B" w:rsidP="00655CA3">
      <w:pPr>
        <w:tabs>
          <w:tab w:val="left" w:pos="360"/>
        </w:tabs>
        <w:spacing w:line="200" w:lineRule="exact"/>
        <w:rPr>
          <w:b/>
        </w:rPr>
      </w:pPr>
      <w:r w:rsidRPr="0005375B">
        <w:rPr>
          <w:b/>
        </w:rPr>
        <w:t>C.</w:t>
      </w:r>
      <w:r w:rsidRPr="0005375B">
        <w:rPr>
          <w:b/>
        </w:rPr>
        <w:tab/>
      </w:r>
      <w:r w:rsidRPr="006B376A">
        <w:rPr>
          <w:b/>
          <w:smallCaps/>
        </w:rPr>
        <w:t>Invocation</w:t>
      </w:r>
      <w:r>
        <w:rPr>
          <w:b/>
        </w:rPr>
        <w:t xml:space="preserve"> </w:t>
      </w:r>
      <w:r w:rsidRPr="0005375B">
        <w:t>- Ricky Hatch</w:t>
      </w:r>
    </w:p>
    <w:p w14:paraId="1AB19ECA" w14:textId="77777777" w:rsidR="0078220B" w:rsidRPr="0005375B" w:rsidRDefault="0078220B" w:rsidP="00655CA3">
      <w:pPr>
        <w:tabs>
          <w:tab w:val="left" w:pos="360"/>
        </w:tabs>
        <w:spacing w:line="200" w:lineRule="exact"/>
        <w:jc w:val="both"/>
      </w:pPr>
      <w:r w:rsidRPr="0005375B">
        <w:rPr>
          <w:b/>
        </w:rPr>
        <w:t>D.</w:t>
      </w:r>
      <w:r w:rsidRPr="0005375B">
        <w:rPr>
          <w:b/>
        </w:rPr>
        <w:tab/>
      </w:r>
      <w:r w:rsidRPr="006B376A">
        <w:rPr>
          <w:b/>
          <w:smallCaps/>
        </w:rPr>
        <w:t>Thought of the Day</w:t>
      </w:r>
      <w:r>
        <w:t xml:space="preserve"> </w:t>
      </w:r>
      <w:r w:rsidRPr="0005375B">
        <w:t>- Commissioner Jenkins</w:t>
      </w:r>
    </w:p>
    <w:p w14:paraId="2B25647B" w14:textId="77777777" w:rsidR="0078220B" w:rsidRDefault="0078220B" w:rsidP="001D3838">
      <w:pPr>
        <w:tabs>
          <w:tab w:val="left" w:pos="360"/>
        </w:tabs>
        <w:spacing w:line="100" w:lineRule="exact"/>
        <w:ind w:left="720" w:hanging="720"/>
        <w:jc w:val="both"/>
        <w:rPr>
          <w:b/>
        </w:rPr>
      </w:pPr>
    </w:p>
    <w:p w14:paraId="548C85E5" w14:textId="77777777" w:rsidR="0078220B" w:rsidRPr="00E911AE" w:rsidRDefault="0078220B" w:rsidP="00014BD9">
      <w:pPr>
        <w:tabs>
          <w:tab w:val="left" w:pos="360"/>
        </w:tabs>
        <w:spacing w:line="200" w:lineRule="exact"/>
        <w:ind w:left="720" w:hanging="720"/>
        <w:jc w:val="both"/>
        <w:rPr>
          <w:i/>
        </w:rPr>
      </w:pPr>
      <w:r w:rsidRPr="0005375B">
        <w:rPr>
          <w:b/>
        </w:rPr>
        <w:t>E.</w:t>
      </w:r>
      <w:r w:rsidRPr="0005375B">
        <w:tab/>
      </w:r>
      <w:r w:rsidRPr="006B376A">
        <w:rPr>
          <w:b/>
          <w:smallCaps/>
        </w:rPr>
        <w:t>Public Comments</w:t>
      </w:r>
      <w:r>
        <w:rPr>
          <w:b/>
          <w:smallCaps/>
        </w:rPr>
        <w:t>:</w:t>
      </w:r>
      <w:r>
        <w:t xml:space="preserve">  None</w:t>
      </w:r>
    </w:p>
    <w:p w14:paraId="2DF97969" w14:textId="77777777" w:rsidR="0078220B" w:rsidRPr="006B376A" w:rsidRDefault="0078220B" w:rsidP="001D3838">
      <w:pPr>
        <w:tabs>
          <w:tab w:val="left" w:pos="360"/>
        </w:tabs>
        <w:spacing w:line="100" w:lineRule="exact"/>
        <w:ind w:left="720" w:hanging="720"/>
        <w:jc w:val="both"/>
      </w:pPr>
    </w:p>
    <w:p w14:paraId="56B3751A" w14:textId="77777777" w:rsidR="0078220B" w:rsidRPr="0005375B" w:rsidRDefault="0078220B" w:rsidP="00FA4B2B">
      <w:pPr>
        <w:tabs>
          <w:tab w:val="left" w:pos="360"/>
        </w:tabs>
        <w:spacing w:line="200" w:lineRule="exact"/>
        <w:jc w:val="both"/>
        <w:rPr>
          <w:b/>
          <w:i/>
        </w:rPr>
      </w:pPr>
      <w:r w:rsidRPr="0005375B">
        <w:rPr>
          <w:b/>
        </w:rPr>
        <w:t>F.</w:t>
      </w:r>
      <w:r w:rsidRPr="0005375B">
        <w:rPr>
          <w:b/>
        </w:rPr>
        <w:tab/>
      </w:r>
      <w:r w:rsidRPr="006B376A">
        <w:rPr>
          <w:b/>
          <w:smallCaps/>
        </w:rPr>
        <w:t>Consent Items</w:t>
      </w:r>
      <w:r>
        <w:rPr>
          <w:b/>
        </w:rPr>
        <w:t>:</w:t>
      </w:r>
    </w:p>
    <w:p w14:paraId="3DA05CFB" w14:textId="77777777" w:rsidR="0078220B" w:rsidRPr="0005375B" w:rsidRDefault="0078220B" w:rsidP="00655CA3">
      <w:pPr>
        <w:spacing w:line="200" w:lineRule="exact"/>
        <w:ind w:left="720" w:hanging="360"/>
        <w:jc w:val="both"/>
      </w:pPr>
      <w:r w:rsidRPr="0005375B">
        <w:t>1.</w:t>
      </w:r>
      <w:r w:rsidRPr="0005375B">
        <w:tab/>
      </w:r>
      <w:r>
        <w:t>W</w:t>
      </w:r>
      <w:r w:rsidRPr="0005375B">
        <w:t>arrants #2945-2954 and #451217- 451348 in the amount of $</w:t>
      </w:r>
      <w:r>
        <w:t>573,554.98</w:t>
      </w:r>
    </w:p>
    <w:p w14:paraId="4C1BF0A9" w14:textId="77777777" w:rsidR="0078220B" w:rsidRPr="0005375B" w:rsidRDefault="0078220B" w:rsidP="00655CA3">
      <w:pPr>
        <w:spacing w:line="200" w:lineRule="exact"/>
        <w:ind w:left="720" w:hanging="360"/>
        <w:jc w:val="both"/>
      </w:pPr>
      <w:r w:rsidRPr="0005375B">
        <w:t>2.</w:t>
      </w:r>
      <w:r w:rsidRPr="0005375B">
        <w:tab/>
      </w:r>
      <w:r>
        <w:t>Pu</w:t>
      </w:r>
      <w:r w:rsidRPr="0005375B">
        <w:t>rchase orders in the amount $155,551.96</w:t>
      </w:r>
    </w:p>
    <w:p w14:paraId="66EC5750" w14:textId="77777777" w:rsidR="0078220B" w:rsidRPr="0005375B" w:rsidRDefault="0078220B" w:rsidP="00655CA3">
      <w:pPr>
        <w:spacing w:line="200" w:lineRule="exact"/>
        <w:ind w:left="720" w:hanging="360"/>
        <w:jc w:val="both"/>
      </w:pPr>
      <w:r w:rsidRPr="0005375B">
        <w:t>3.</w:t>
      </w:r>
      <w:r w:rsidRPr="0005375B">
        <w:tab/>
      </w:r>
      <w:r>
        <w:t>S</w:t>
      </w:r>
      <w:r w:rsidRPr="0005375B">
        <w:t xml:space="preserve">urplus a </w:t>
      </w:r>
      <w:r>
        <w:t>y</w:t>
      </w:r>
      <w:r w:rsidRPr="0005375B">
        <w:t xml:space="preserve">ellow John Deere 544 L 4 WD </w:t>
      </w:r>
      <w:r>
        <w:t>l</w:t>
      </w:r>
      <w:r w:rsidRPr="0005375B">
        <w:t>oader from the Roads Department</w:t>
      </w:r>
    </w:p>
    <w:p w14:paraId="13DE82B0" w14:textId="1C8EA976" w:rsidR="0078220B" w:rsidRPr="0005375B" w:rsidRDefault="0078220B" w:rsidP="00655CA3">
      <w:pPr>
        <w:pStyle w:val="W-TypicalText"/>
        <w:spacing w:line="200" w:lineRule="exact"/>
        <w:ind w:left="720" w:hanging="360"/>
        <w:rPr>
          <w:rFonts w:ascii="Times New Roman" w:hAnsi="Times New Roman" w:cs="Times New Roman"/>
          <w:bCs/>
        </w:rPr>
      </w:pPr>
      <w:r w:rsidRPr="0005375B">
        <w:rPr>
          <w:rFonts w:ascii="Times New Roman" w:hAnsi="Times New Roman" w:cs="Times New Roman"/>
        </w:rPr>
        <w:t>4.</w:t>
      </w:r>
      <w:r w:rsidRPr="0005375B">
        <w:rPr>
          <w:rFonts w:ascii="Times New Roman" w:hAnsi="Times New Roman" w:cs="Times New Roman"/>
        </w:rPr>
        <w:tab/>
      </w:r>
      <w:r w:rsidR="00160D57">
        <w:rPr>
          <w:rFonts w:ascii="Times New Roman" w:hAnsi="Times New Roman" w:cs="Times New Roman"/>
        </w:rPr>
        <w:t>D</w:t>
      </w:r>
      <w:r w:rsidRPr="0005375B">
        <w:rPr>
          <w:rFonts w:ascii="Times New Roman" w:hAnsi="Times New Roman" w:cs="Times New Roman"/>
          <w:bCs/>
          <w:color w:val="auto"/>
        </w:rPr>
        <w:t xml:space="preserve">eclare Parcel # 05-080-0006 </w:t>
      </w:r>
      <w:r w:rsidRPr="0005375B">
        <w:rPr>
          <w:rFonts w:ascii="Times New Roman" w:hAnsi="Times New Roman" w:cs="Times New Roman"/>
          <w:bCs/>
        </w:rPr>
        <w:t xml:space="preserve">as </w:t>
      </w:r>
      <w:r>
        <w:rPr>
          <w:rFonts w:ascii="Times New Roman" w:hAnsi="Times New Roman" w:cs="Times New Roman"/>
          <w:bCs/>
        </w:rPr>
        <w:t>s</w:t>
      </w:r>
      <w:r w:rsidRPr="0005375B">
        <w:rPr>
          <w:rFonts w:ascii="Times New Roman" w:hAnsi="Times New Roman" w:cs="Times New Roman"/>
          <w:bCs/>
        </w:rPr>
        <w:t xml:space="preserve">urplus </w:t>
      </w:r>
      <w:r>
        <w:rPr>
          <w:rFonts w:ascii="Times New Roman" w:hAnsi="Times New Roman" w:cs="Times New Roman"/>
          <w:bCs/>
        </w:rPr>
        <w:t>r</w:t>
      </w:r>
      <w:r w:rsidRPr="0005375B">
        <w:rPr>
          <w:rFonts w:ascii="Times New Roman" w:hAnsi="Times New Roman" w:cs="Times New Roman"/>
          <w:bCs/>
        </w:rPr>
        <w:t xml:space="preserve">eal </w:t>
      </w:r>
      <w:r>
        <w:rPr>
          <w:rFonts w:ascii="Times New Roman" w:hAnsi="Times New Roman" w:cs="Times New Roman"/>
          <w:bCs/>
        </w:rPr>
        <w:t>p</w:t>
      </w:r>
      <w:r w:rsidRPr="0005375B">
        <w:rPr>
          <w:rFonts w:ascii="Times New Roman" w:hAnsi="Times New Roman" w:cs="Times New Roman"/>
          <w:bCs/>
        </w:rPr>
        <w:t>roperty</w:t>
      </w:r>
    </w:p>
    <w:p w14:paraId="5A485F9F" w14:textId="52178110" w:rsidR="0078220B" w:rsidRPr="0005375B" w:rsidRDefault="0078220B" w:rsidP="00655CA3">
      <w:pPr>
        <w:spacing w:line="200" w:lineRule="exact"/>
        <w:ind w:left="720" w:hanging="360"/>
        <w:jc w:val="both"/>
      </w:pPr>
      <w:r w:rsidRPr="0005375B">
        <w:t>5.</w:t>
      </w:r>
      <w:r w:rsidRPr="0005375B">
        <w:rPr>
          <w:color w:val="1F497D"/>
        </w:rPr>
        <w:tab/>
      </w:r>
      <w:r w:rsidRPr="00E911AE">
        <w:t>U</w:t>
      </w:r>
      <w:r w:rsidRPr="0005375B">
        <w:t>pdates to the Weber County Tax Relief Program Policy</w:t>
      </w:r>
      <w:r w:rsidR="005B058A">
        <w:t xml:space="preserve"> – item held</w:t>
      </w:r>
    </w:p>
    <w:p w14:paraId="25892DC1" w14:textId="2807DC40" w:rsidR="0078220B" w:rsidRPr="0005375B" w:rsidRDefault="0078220B" w:rsidP="00655CA3">
      <w:pPr>
        <w:spacing w:line="200" w:lineRule="exact"/>
        <w:ind w:left="720" w:hanging="360"/>
        <w:jc w:val="both"/>
      </w:pPr>
      <w:r w:rsidRPr="0005375B">
        <w:t>6.</w:t>
      </w:r>
      <w:r w:rsidRPr="0005375B">
        <w:tab/>
        <w:t xml:space="preserve">Human Resources </w:t>
      </w:r>
      <w:r>
        <w:t>Policy 3-500</w:t>
      </w:r>
      <w:r w:rsidR="00160D57">
        <w:t>,</w:t>
      </w:r>
      <w:r>
        <w:t xml:space="preserve"> Nepotism</w:t>
      </w:r>
    </w:p>
    <w:p w14:paraId="1AAD1A89" w14:textId="5BD13563" w:rsidR="0078220B" w:rsidRPr="0005375B" w:rsidRDefault="0078220B" w:rsidP="00655CA3">
      <w:pPr>
        <w:spacing w:line="200" w:lineRule="exact"/>
        <w:ind w:left="720" w:hanging="360"/>
        <w:jc w:val="both"/>
      </w:pPr>
      <w:r w:rsidRPr="0005375B">
        <w:t>7.</w:t>
      </w:r>
      <w:r w:rsidRPr="0005375B">
        <w:tab/>
        <w:t>Change Order #2 on the Granite Construction</w:t>
      </w:r>
      <w:r>
        <w:t xml:space="preserve"> </w:t>
      </w:r>
      <w:r w:rsidRPr="0005375B">
        <w:t>North Ogden Divide</w:t>
      </w:r>
      <w:r w:rsidR="00160D57" w:rsidRPr="00160D57">
        <w:t xml:space="preserve"> </w:t>
      </w:r>
      <w:r w:rsidR="00160D57">
        <w:t>contract</w:t>
      </w:r>
      <w:r>
        <w:t xml:space="preserve"> for pulverizing old asphalt</w:t>
      </w:r>
    </w:p>
    <w:p w14:paraId="7DDFAFF0" w14:textId="284A8E6D" w:rsidR="0078220B" w:rsidRPr="00A473CB" w:rsidRDefault="0078220B" w:rsidP="0078220B">
      <w:pPr>
        <w:pStyle w:val="ListParagraph"/>
        <w:shd w:val="clear" w:color="auto" w:fill="D9D9D9" w:themeFill="background1" w:themeFillShade="D9"/>
        <w:spacing w:line="220" w:lineRule="exact"/>
        <w:ind w:right="-101"/>
        <w:jc w:val="both"/>
      </w:pPr>
      <w:r w:rsidRPr="00A473CB">
        <w:t>Commissioner Harvey moved to approve the consent items</w:t>
      </w:r>
      <w:r w:rsidR="005B058A">
        <w:t>, less item F.5</w:t>
      </w:r>
      <w:r w:rsidRPr="00A473CB">
        <w:t>; Commissioner Jenkins seconded.</w:t>
      </w:r>
    </w:p>
    <w:p w14:paraId="096D96E8" w14:textId="77777777" w:rsidR="0078220B" w:rsidRPr="00A473CB" w:rsidRDefault="0078220B" w:rsidP="0078220B">
      <w:pPr>
        <w:pStyle w:val="ListParagraph"/>
        <w:shd w:val="clear" w:color="auto" w:fill="D9D9D9" w:themeFill="background1" w:themeFillShade="D9"/>
        <w:spacing w:line="220" w:lineRule="exact"/>
        <w:ind w:right="-101"/>
        <w:jc w:val="both"/>
      </w:pPr>
      <w:r w:rsidRPr="00A473CB">
        <w:t>Commissioner Harvey – aye; Commissioner Jenkins – aye; Chair Froerer – aye</w:t>
      </w:r>
    </w:p>
    <w:p w14:paraId="4C42FA8D" w14:textId="77777777" w:rsidR="0078220B" w:rsidRPr="0005375B" w:rsidRDefault="0078220B" w:rsidP="009106E0">
      <w:pPr>
        <w:spacing w:line="140" w:lineRule="exact"/>
        <w:ind w:left="1440" w:hanging="720"/>
        <w:jc w:val="both"/>
      </w:pPr>
    </w:p>
    <w:p w14:paraId="4092DCDF" w14:textId="77777777" w:rsidR="0078220B" w:rsidRPr="0005375B" w:rsidRDefault="0078220B" w:rsidP="00FA4B2B">
      <w:pPr>
        <w:tabs>
          <w:tab w:val="left" w:pos="360"/>
        </w:tabs>
        <w:spacing w:line="200" w:lineRule="exact"/>
        <w:ind w:left="720" w:hanging="720"/>
        <w:jc w:val="both"/>
        <w:rPr>
          <w:b/>
        </w:rPr>
      </w:pPr>
      <w:r w:rsidRPr="0005375B">
        <w:rPr>
          <w:b/>
        </w:rPr>
        <w:t>G.</w:t>
      </w:r>
      <w:r w:rsidRPr="0005375B">
        <w:rPr>
          <w:b/>
        </w:rPr>
        <w:tab/>
      </w:r>
      <w:r w:rsidRPr="00E911AE">
        <w:rPr>
          <w:b/>
          <w:smallCaps/>
        </w:rPr>
        <w:t>Action Items</w:t>
      </w:r>
      <w:r>
        <w:rPr>
          <w:b/>
          <w:smallCaps/>
        </w:rPr>
        <w:t>:</w:t>
      </w:r>
    </w:p>
    <w:p w14:paraId="5D303532" w14:textId="77777777" w:rsidR="0078220B" w:rsidRPr="0005375B" w:rsidRDefault="0078220B" w:rsidP="009106E0">
      <w:pPr>
        <w:spacing w:line="100" w:lineRule="exact"/>
        <w:ind w:left="720" w:hanging="720"/>
        <w:jc w:val="both"/>
      </w:pPr>
    </w:p>
    <w:p w14:paraId="1D75A55E" w14:textId="77777777" w:rsidR="0078220B" w:rsidRPr="0005375B" w:rsidRDefault="0078220B" w:rsidP="00014BD9">
      <w:pPr>
        <w:spacing w:line="200" w:lineRule="exact"/>
        <w:ind w:left="720" w:hanging="360"/>
        <w:jc w:val="both"/>
      </w:pPr>
      <w:r w:rsidRPr="0005375B">
        <w:t>1.</w:t>
      </w:r>
      <w:r w:rsidRPr="0005375B">
        <w:tab/>
      </w:r>
      <w:r w:rsidRPr="003D277A">
        <w:rPr>
          <w:b/>
          <w:smallCaps/>
          <w:spacing w:val="-3"/>
        </w:rPr>
        <w:t xml:space="preserve">First reading of ordinance </w:t>
      </w:r>
      <w:r>
        <w:rPr>
          <w:b/>
          <w:smallCaps/>
          <w:spacing w:val="-3"/>
        </w:rPr>
        <w:t xml:space="preserve">amending certain fees </w:t>
      </w:r>
      <w:r w:rsidRPr="003D277A">
        <w:rPr>
          <w:b/>
          <w:smallCaps/>
          <w:spacing w:val="-3"/>
        </w:rPr>
        <w:t>o</w:t>
      </w:r>
      <w:r>
        <w:rPr>
          <w:b/>
          <w:smallCaps/>
          <w:spacing w:val="-3"/>
        </w:rPr>
        <w:t>f</w:t>
      </w:r>
      <w:r w:rsidRPr="003D277A">
        <w:rPr>
          <w:b/>
          <w:smallCaps/>
          <w:spacing w:val="-3"/>
        </w:rPr>
        <w:t xml:space="preserve"> the County Fee Ordinance for Ice Sheet</w:t>
      </w:r>
    </w:p>
    <w:p w14:paraId="4555D7B2" w14:textId="77777777" w:rsidR="0078220B" w:rsidRDefault="0078220B" w:rsidP="00382383">
      <w:pPr>
        <w:spacing w:line="100" w:lineRule="exact"/>
        <w:ind w:left="720" w:hanging="360"/>
        <w:jc w:val="both"/>
      </w:pPr>
      <w:r w:rsidRPr="0005375B">
        <w:tab/>
      </w:r>
    </w:p>
    <w:p w14:paraId="0940AB9F" w14:textId="6975ECDD" w:rsidR="0078220B" w:rsidRPr="0005375B" w:rsidRDefault="0078220B" w:rsidP="0078220B">
      <w:pPr>
        <w:spacing w:line="220" w:lineRule="exact"/>
        <w:ind w:left="720"/>
        <w:jc w:val="both"/>
      </w:pPr>
      <w:r w:rsidRPr="0005375B">
        <w:t>Mariko Rollins</w:t>
      </w:r>
      <w:r>
        <w:t xml:space="preserve">, from the Ice Sheet, stated that </w:t>
      </w:r>
      <w:r w:rsidR="00EA533F">
        <w:t xml:space="preserve">there are no increases </w:t>
      </w:r>
      <w:r w:rsidR="0046077D">
        <w:t>an</w:t>
      </w:r>
      <w:r w:rsidR="009A4932">
        <w:t>d</w:t>
      </w:r>
      <w:r w:rsidR="0046077D">
        <w:t xml:space="preserve"> that </w:t>
      </w:r>
      <w:r w:rsidR="00EA533F">
        <w:t xml:space="preserve">this is to </w:t>
      </w:r>
      <w:r w:rsidR="00F77D33">
        <w:t>li</w:t>
      </w:r>
      <w:r w:rsidR="002B5F2B">
        <w:t xml:space="preserve">st the correct </w:t>
      </w:r>
      <w:r w:rsidR="00EA533F">
        <w:t>fees</w:t>
      </w:r>
      <w:r w:rsidR="002B5F2B">
        <w:t>.</w:t>
      </w:r>
      <w:r w:rsidR="00EA533F">
        <w:t xml:space="preserve"> </w:t>
      </w:r>
    </w:p>
    <w:p w14:paraId="1104B214" w14:textId="77777777" w:rsidR="0078220B" w:rsidRPr="00A473CB" w:rsidRDefault="0078220B" w:rsidP="0078220B">
      <w:pPr>
        <w:pStyle w:val="ListParagraph"/>
        <w:shd w:val="clear" w:color="auto" w:fill="D9D9D9" w:themeFill="background1" w:themeFillShade="D9"/>
        <w:spacing w:line="220" w:lineRule="exact"/>
        <w:ind w:right="-101"/>
        <w:jc w:val="both"/>
      </w:pPr>
      <w:r w:rsidRPr="00A473CB">
        <w:t xml:space="preserve">Commissioner Harvey moved to approve the </w:t>
      </w:r>
      <w:r w:rsidRPr="0005375B">
        <w:t xml:space="preserve">first reading of an </w:t>
      </w:r>
      <w:r>
        <w:t>o</w:t>
      </w:r>
      <w:r w:rsidRPr="0005375B">
        <w:t>rdinance amending certain fees o</w:t>
      </w:r>
      <w:r>
        <w:t>f</w:t>
      </w:r>
      <w:r w:rsidRPr="0005375B">
        <w:t xml:space="preserve"> the Weber County Fee Ordinanc</w:t>
      </w:r>
      <w:r>
        <w:t>e for the Ice Sheet</w:t>
      </w:r>
      <w:r w:rsidRPr="00A473CB">
        <w:t>; Commissioner Jenkins seconded.</w:t>
      </w:r>
    </w:p>
    <w:p w14:paraId="7C306F65" w14:textId="77777777" w:rsidR="0078220B" w:rsidRPr="00A473CB" w:rsidRDefault="0078220B" w:rsidP="0078220B">
      <w:pPr>
        <w:pStyle w:val="ListParagraph"/>
        <w:shd w:val="clear" w:color="auto" w:fill="D9D9D9" w:themeFill="background1" w:themeFillShade="D9"/>
        <w:spacing w:line="220" w:lineRule="exact"/>
        <w:ind w:right="-101"/>
        <w:jc w:val="both"/>
      </w:pPr>
      <w:r w:rsidRPr="00A473CB">
        <w:t>Commissioner Harvey – aye; Commissioner Jenkins – aye; Chair Froerer – aye</w:t>
      </w:r>
    </w:p>
    <w:p w14:paraId="692E767E" w14:textId="77777777" w:rsidR="0078220B" w:rsidRPr="0005375B" w:rsidRDefault="0078220B" w:rsidP="009106E0">
      <w:pPr>
        <w:spacing w:line="140" w:lineRule="exact"/>
        <w:ind w:left="720" w:hanging="360"/>
        <w:jc w:val="both"/>
      </w:pPr>
    </w:p>
    <w:p w14:paraId="3684A2E8" w14:textId="77777777" w:rsidR="0078220B" w:rsidRPr="0005375B" w:rsidRDefault="0078220B" w:rsidP="00014BD9">
      <w:pPr>
        <w:spacing w:line="200" w:lineRule="exact"/>
        <w:ind w:left="720" w:hanging="360"/>
        <w:jc w:val="both"/>
      </w:pPr>
      <w:r w:rsidRPr="0005375B">
        <w:t>2.</w:t>
      </w:r>
      <w:r w:rsidRPr="0005375B">
        <w:tab/>
      </w:r>
      <w:r w:rsidRPr="003D277A">
        <w:rPr>
          <w:b/>
          <w:smallCaps/>
        </w:rPr>
        <w:t>Contract with Utah Live Bands to have Drive perform at the 2020 Weber County Unfair</w:t>
      </w:r>
    </w:p>
    <w:p w14:paraId="196A5DAC" w14:textId="77777777" w:rsidR="0078220B" w:rsidRDefault="0078220B" w:rsidP="00382383">
      <w:pPr>
        <w:spacing w:line="100" w:lineRule="exact"/>
        <w:ind w:left="720" w:hanging="360"/>
        <w:jc w:val="both"/>
      </w:pPr>
    </w:p>
    <w:p w14:paraId="20985C96" w14:textId="2534ED16" w:rsidR="0078220B" w:rsidRPr="0005375B" w:rsidRDefault="0078220B" w:rsidP="0078220B">
      <w:pPr>
        <w:spacing w:line="220" w:lineRule="exact"/>
        <w:ind w:left="720" w:hanging="360"/>
        <w:jc w:val="both"/>
      </w:pPr>
      <w:r w:rsidRPr="0005375B">
        <w:tab/>
      </w:r>
      <w:r w:rsidR="00EA533F">
        <w:t>Marty Smith</w:t>
      </w:r>
      <w:r>
        <w:t xml:space="preserve">, </w:t>
      </w:r>
      <w:r w:rsidR="00136A32">
        <w:t>County Culture, Parks &amp; Recreation Director</w:t>
      </w:r>
      <w:r>
        <w:t>, presented this contract</w:t>
      </w:r>
      <w:r w:rsidR="00AC12A0">
        <w:t xml:space="preserve"> for $4,000</w:t>
      </w:r>
      <w:r>
        <w:t>.</w:t>
      </w:r>
      <w:r w:rsidRPr="0005375B">
        <w:t xml:space="preserve"> </w:t>
      </w:r>
    </w:p>
    <w:p w14:paraId="1024BCD0" w14:textId="091784E8" w:rsidR="0078220B" w:rsidRPr="00A473CB" w:rsidRDefault="0078220B" w:rsidP="0078220B">
      <w:pPr>
        <w:pStyle w:val="ListParagraph"/>
        <w:shd w:val="clear" w:color="auto" w:fill="D9D9D9" w:themeFill="background1" w:themeFillShade="D9"/>
        <w:spacing w:line="220" w:lineRule="exact"/>
        <w:ind w:right="-101"/>
        <w:jc w:val="both"/>
      </w:pPr>
      <w:r w:rsidRPr="00A473CB">
        <w:t xml:space="preserve">Commissioner Harvey moved to approve the </w:t>
      </w:r>
      <w:r w:rsidRPr="0005375B">
        <w:t xml:space="preserve">contract </w:t>
      </w:r>
      <w:r>
        <w:t xml:space="preserve">with </w:t>
      </w:r>
      <w:r w:rsidR="00D23CFF">
        <w:t>Utah Live Bands f</w:t>
      </w:r>
      <w:r w:rsidRPr="0005375B">
        <w:t>o</w:t>
      </w:r>
      <w:r w:rsidR="00D23CFF">
        <w:t>r</w:t>
      </w:r>
      <w:r w:rsidRPr="0005375B">
        <w:t xml:space="preserve"> Drive perform a</w:t>
      </w:r>
      <w:r>
        <w:t>t the 2020 Weber County Unfair</w:t>
      </w:r>
      <w:r w:rsidRPr="00A473CB">
        <w:t>; Commissioner Jenkins seconded.</w:t>
      </w:r>
    </w:p>
    <w:p w14:paraId="6C6C34A0" w14:textId="77777777" w:rsidR="0078220B" w:rsidRPr="00A473CB" w:rsidRDefault="0078220B" w:rsidP="0078220B">
      <w:pPr>
        <w:pStyle w:val="ListParagraph"/>
        <w:shd w:val="clear" w:color="auto" w:fill="D9D9D9" w:themeFill="background1" w:themeFillShade="D9"/>
        <w:spacing w:line="220" w:lineRule="exact"/>
        <w:ind w:right="-101"/>
        <w:jc w:val="both"/>
      </w:pPr>
      <w:r w:rsidRPr="00A473CB">
        <w:t>Commissioner Harvey – aye; Commissioner Jenkins – aye; Chair Froerer – aye</w:t>
      </w:r>
    </w:p>
    <w:p w14:paraId="0E2BDFC1" w14:textId="77777777" w:rsidR="0078220B" w:rsidRPr="0005375B" w:rsidRDefault="0078220B" w:rsidP="009106E0">
      <w:pPr>
        <w:spacing w:line="140" w:lineRule="exact"/>
        <w:ind w:left="720" w:hanging="360"/>
        <w:jc w:val="both"/>
      </w:pPr>
    </w:p>
    <w:p w14:paraId="4433ABE1" w14:textId="0CA287B7" w:rsidR="0078220B" w:rsidRPr="0005375B" w:rsidRDefault="0078220B" w:rsidP="00014BD9">
      <w:pPr>
        <w:spacing w:line="200" w:lineRule="exact"/>
        <w:ind w:left="720" w:hanging="360"/>
        <w:jc w:val="both"/>
      </w:pPr>
      <w:r w:rsidRPr="0005375B">
        <w:t>3.</w:t>
      </w:r>
      <w:r w:rsidRPr="0005375B">
        <w:tab/>
      </w:r>
      <w:r w:rsidRPr="00B2761C">
        <w:rPr>
          <w:b/>
          <w:smallCaps/>
          <w:spacing w:val="-12"/>
        </w:rPr>
        <w:t>Memorandum of Understanding with State of Utah, Dept</w:t>
      </w:r>
      <w:r w:rsidR="00AC12A0" w:rsidRPr="00B2761C">
        <w:rPr>
          <w:b/>
          <w:smallCaps/>
          <w:spacing w:val="-12"/>
        </w:rPr>
        <w:t>.</w:t>
      </w:r>
      <w:r w:rsidRPr="00B2761C">
        <w:rPr>
          <w:b/>
          <w:smallCaps/>
          <w:spacing w:val="-12"/>
        </w:rPr>
        <w:t xml:space="preserve"> of Technology Services, to allow for installation </w:t>
      </w:r>
      <w:r w:rsidR="00AC12A0" w:rsidRPr="00B2761C">
        <w:rPr>
          <w:b/>
          <w:smallCaps/>
          <w:spacing w:val="-12"/>
        </w:rPr>
        <w:t>&amp;</w:t>
      </w:r>
      <w:r w:rsidRPr="00B2761C">
        <w:rPr>
          <w:b/>
          <w:smallCaps/>
          <w:spacing w:val="-12"/>
        </w:rPr>
        <w:t xml:space="preserve"> use of an Albert Sensor to provide additional cybersecurity monitoring to the county</w:t>
      </w:r>
    </w:p>
    <w:p w14:paraId="0D55BC7F" w14:textId="77777777" w:rsidR="0078220B" w:rsidRDefault="0078220B" w:rsidP="00382383">
      <w:pPr>
        <w:spacing w:line="100" w:lineRule="exact"/>
        <w:ind w:left="720" w:hanging="360"/>
        <w:jc w:val="both"/>
      </w:pPr>
      <w:r w:rsidRPr="0005375B">
        <w:tab/>
      </w:r>
    </w:p>
    <w:p w14:paraId="2D2CFAE0" w14:textId="17EA6729" w:rsidR="0078220B" w:rsidRPr="00421573" w:rsidRDefault="0078220B" w:rsidP="0078220B">
      <w:pPr>
        <w:spacing w:line="220" w:lineRule="exact"/>
        <w:ind w:left="720"/>
        <w:jc w:val="both"/>
      </w:pPr>
      <w:r w:rsidRPr="00421573">
        <w:t xml:space="preserve">Ricky Hatch, County Clerk/Auditor, </w:t>
      </w:r>
      <w:r w:rsidR="00354ACF" w:rsidRPr="00421573">
        <w:t>be</w:t>
      </w:r>
      <w:r w:rsidR="00065FB4" w:rsidRPr="00421573">
        <w:t>c</w:t>
      </w:r>
      <w:r w:rsidR="00354ACF" w:rsidRPr="00421573">
        <w:t>a</w:t>
      </w:r>
      <w:r w:rsidR="00065FB4" w:rsidRPr="00421573">
        <w:t>me</w:t>
      </w:r>
      <w:r w:rsidR="00354ACF" w:rsidRPr="00421573">
        <w:t xml:space="preserve"> involved with elections cyber security on a federal level</w:t>
      </w:r>
      <w:r w:rsidR="00F4601C" w:rsidRPr="00421573">
        <w:t xml:space="preserve"> </w:t>
      </w:r>
      <w:r w:rsidR="00065FB4" w:rsidRPr="00421573">
        <w:t xml:space="preserve">in 2017 </w:t>
      </w:r>
      <w:r w:rsidR="00F4601C" w:rsidRPr="00421573">
        <w:t xml:space="preserve">and one of the first things the group </w:t>
      </w:r>
      <w:r w:rsidR="00953A24" w:rsidRPr="00421573">
        <w:t xml:space="preserve">did </w:t>
      </w:r>
      <w:r w:rsidR="00F4601C" w:rsidRPr="00421573">
        <w:t xml:space="preserve">that he helped establish was </w:t>
      </w:r>
      <w:r w:rsidR="003E2D0C" w:rsidRPr="00421573">
        <w:t xml:space="preserve">to </w:t>
      </w:r>
      <w:r w:rsidR="00F4601C" w:rsidRPr="00421573">
        <w:t>encourage states to install an Albert Sensor</w:t>
      </w:r>
      <w:r w:rsidR="00354ACF" w:rsidRPr="00421573">
        <w:t xml:space="preserve">.  </w:t>
      </w:r>
      <w:r w:rsidR="006B143A" w:rsidRPr="00421573">
        <w:t xml:space="preserve">Utah already had one and this is partly why it had no breaches in 2016.  These sensors </w:t>
      </w:r>
      <w:r w:rsidR="00AC12A0" w:rsidRPr="00421573">
        <w:t>monitor</w:t>
      </w:r>
      <w:r w:rsidR="006B143A" w:rsidRPr="00421573">
        <w:t xml:space="preserve"> and </w:t>
      </w:r>
      <w:r w:rsidR="00953A24" w:rsidRPr="00421573">
        <w:t>collect</w:t>
      </w:r>
      <w:r w:rsidR="006B143A" w:rsidRPr="00421573">
        <w:t xml:space="preserve"> </w:t>
      </w:r>
      <w:r w:rsidR="008654B3" w:rsidRPr="00421573">
        <w:t>government</w:t>
      </w:r>
      <w:r w:rsidR="00421573" w:rsidRPr="00421573">
        <w:t>al</w:t>
      </w:r>
      <w:r w:rsidR="008654B3" w:rsidRPr="00421573">
        <w:t xml:space="preserve"> </w:t>
      </w:r>
      <w:r w:rsidR="006B143A" w:rsidRPr="00421573">
        <w:t>network data and packet information and send it for analysis to ISAC</w:t>
      </w:r>
      <w:r w:rsidR="00DE3B3B">
        <w:t xml:space="preserve"> (the multi-state </w:t>
      </w:r>
      <w:r w:rsidR="00DE3B3B" w:rsidRPr="00DE3B3B">
        <w:rPr>
          <w:rStyle w:val="Emphasis"/>
          <w:bCs/>
          <w:i w:val="0"/>
          <w:iCs w:val="0"/>
          <w:shd w:val="clear" w:color="auto" w:fill="FFFFFF"/>
        </w:rPr>
        <w:t>Information Sharing and Analysis Center</w:t>
      </w:r>
      <w:r w:rsidR="00DE3B3B">
        <w:rPr>
          <w:rStyle w:val="Emphasis"/>
          <w:bCs/>
          <w:i w:val="0"/>
          <w:iCs w:val="0"/>
          <w:shd w:val="clear" w:color="auto" w:fill="FFFFFF"/>
        </w:rPr>
        <w:t>)</w:t>
      </w:r>
      <w:r w:rsidR="00953A24" w:rsidRPr="00421573">
        <w:t>, a</w:t>
      </w:r>
      <w:r w:rsidR="00410299" w:rsidRPr="00421573">
        <w:t>n</w:t>
      </w:r>
      <w:r w:rsidR="00953A24" w:rsidRPr="00421573">
        <w:t xml:space="preserve"> extremely high tech center,</w:t>
      </w:r>
      <w:r w:rsidR="00C02997" w:rsidRPr="00421573">
        <w:t xml:space="preserve"> that helps </w:t>
      </w:r>
      <w:r w:rsidR="00421573" w:rsidRPr="00421573">
        <w:t>i</w:t>
      </w:r>
      <w:r w:rsidR="00C02997" w:rsidRPr="00421573">
        <w:t>denti</w:t>
      </w:r>
      <w:r w:rsidR="00953A24" w:rsidRPr="00421573">
        <w:t>f</w:t>
      </w:r>
      <w:r w:rsidR="00C02997" w:rsidRPr="00421573">
        <w:t>y malicious malware.</w:t>
      </w:r>
      <w:r w:rsidR="00953A24" w:rsidRPr="00421573">
        <w:t xml:space="preserve">  </w:t>
      </w:r>
      <w:r w:rsidR="00557001" w:rsidRPr="00421573">
        <w:t>The State</w:t>
      </w:r>
      <w:r w:rsidR="007D7F10" w:rsidRPr="00421573">
        <w:t xml:space="preserve"> of Ut</w:t>
      </w:r>
      <w:r w:rsidR="00557001" w:rsidRPr="00421573">
        <w:t>ah</w:t>
      </w:r>
      <w:r w:rsidR="007D7F10" w:rsidRPr="00421573">
        <w:t xml:space="preserve"> </w:t>
      </w:r>
      <w:r w:rsidR="00A66FE4" w:rsidRPr="00421573">
        <w:t xml:space="preserve">obtained funding </w:t>
      </w:r>
      <w:r w:rsidR="007D7F10" w:rsidRPr="00421573">
        <w:t xml:space="preserve">to </w:t>
      </w:r>
      <w:r w:rsidR="00A66FE4" w:rsidRPr="00421573">
        <w:t xml:space="preserve">provide these sensors to </w:t>
      </w:r>
      <w:r w:rsidR="007D7F10" w:rsidRPr="00421573">
        <w:t>every county</w:t>
      </w:r>
      <w:r w:rsidR="00A66FE4" w:rsidRPr="00421573">
        <w:t xml:space="preserve"> in Utah</w:t>
      </w:r>
      <w:r w:rsidR="007D7F10" w:rsidRPr="00421573">
        <w:t>.</w:t>
      </w:r>
      <w:r w:rsidR="00DA4909" w:rsidRPr="00421573">
        <w:t xml:space="preserve">  Commissioner Jenkins stated that Mr. Hatch is considered one of the </w:t>
      </w:r>
      <w:r w:rsidR="0099518E" w:rsidRPr="00421573">
        <w:t>for</w:t>
      </w:r>
      <w:r w:rsidR="00EA7EAF" w:rsidRPr="00421573">
        <w:t>e</w:t>
      </w:r>
      <w:r w:rsidR="0099518E" w:rsidRPr="00421573">
        <w:t xml:space="preserve">most experts in the nation </w:t>
      </w:r>
      <w:r w:rsidR="00E86701" w:rsidRPr="00421573">
        <w:t xml:space="preserve">on </w:t>
      </w:r>
      <w:r w:rsidR="00C709CB" w:rsidRPr="00421573">
        <w:t xml:space="preserve">voting by </w:t>
      </w:r>
      <w:r w:rsidR="00DA4909" w:rsidRPr="00421573">
        <w:t xml:space="preserve">mail </w:t>
      </w:r>
      <w:r w:rsidR="00410299" w:rsidRPr="00421573">
        <w:t xml:space="preserve">and asked him to address it </w:t>
      </w:r>
      <w:r w:rsidR="00DA4909" w:rsidRPr="00421573">
        <w:t xml:space="preserve">in </w:t>
      </w:r>
      <w:r w:rsidR="0071672C">
        <w:t>Webe</w:t>
      </w:r>
      <w:r w:rsidR="00DA4909" w:rsidRPr="00421573">
        <w:t xml:space="preserve">r </w:t>
      </w:r>
      <w:r w:rsidR="0071672C">
        <w:t>C</w:t>
      </w:r>
      <w:r w:rsidR="00DA4909" w:rsidRPr="00421573">
        <w:t>ounty.</w:t>
      </w:r>
    </w:p>
    <w:p w14:paraId="31A139B2" w14:textId="5020E834" w:rsidR="0078220B" w:rsidRPr="00A473CB" w:rsidRDefault="0078220B" w:rsidP="0078220B">
      <w:pPr>
        <w:pStyle w:val="ListParagraph"/>
        <w:shd w:val="clear" w:color="auto" w:fill="D9D9D9" w:themeFill="background1" w:themeFillShade="D9"/>
        <w:spacing w:line="220" w:lineRule="exact"/>
        <w:ind w:right="-101"/>
        <w:jc w:val="both"/>
      </w:pPr>
      <w:r w:rsidRPr="00A473CB">
        <w:t xml:space="preserve">Commissioner </w:t>
      </w:r>
      <w:r w:rsidR="00557001" w:rsidRPr="00A473CB">
        <w:t xml:space="preserve">Jenkins </w:t>
      </w:r>
      <w:r w:rsidRPr="00A473CB">
        <w:t xml:space="preserve">moved to approve the </w:t>
      </w:r>
      <w:r w:rsidRPr="0005375B">
        <w:t xml:space="preserve">Memorandum of Understanding </w:t>
      </w:r>
      <w:r>
        <w:t xml:space="preserve">with </w:t>
      </w:r>
      <w:r w:rsidRPr="0005375B">
        <w:t>the State of Utah</w:t>
      </w:r>
      <w:r>
        <w:t>,</w:t>
      </w:r>
      <w:r w:rsidRPr="0005375B">
        <w:t xml:space="preserve"> Department of Technology Services</w:t>
      </w:r>
      <w:r>
        <w:t>,</w:t>
      </w:r>
      <w:r w:rsidRPr="0005375B">
        <w:t xml:space="preserve"> to allow for installation and use of an Albert Sensor to provide additional cyberse</w:t>
      </w:r>
      <w:r>
        <w:t>curity monitoring to the county</w:t>
      </w:r>
      <w:r w:rsidRPr="00A473CB">
        <w:t xml:space="preserve">; Commissioner </w:t>
      </w:r>
      <w:r w:rsidR="00557001" w:rsidRPr="00A473CB">
        <w:t xml:space="preserve">Harvey </w:t>
      </w:r>
      <w:r w:rsidRPr="00A473CB">
        <w:t>seconded.</w:t>
      </w:r>
    </w:p>
    <w:p w14:paraId="112F1EBC" w14:textId="77777777" w:rsidR="0078220B" w:rsidRPr="00A473CB" w:rsidRDefault="0078220B" w:rsidP="0078220B">
      <w:pPr>
        <w:pStyle w:val="ListParagraph"/>
        <w:shd w:val="clear" w:color="auto" w:fill="D9D9D9" w:themeFill="background1" w:themeFillShade="D9"/>
        <w:spacing w:line="220" w:lineRule="exact"/>
        <w:ind w:right="-101"/>
        <w:jc w:val="both"/>
      </w:pPr>
      <w:r w:rsidRPr="00A473CB">
        <w:t>Commissioner Harvey – aye; Commissioner Jenkins – aye; Chair Froerer – aye</w:t>
      </w:r>
    </w:p>
    <w:p w14:paraId="57BAC732" w14:textId="77777777" w:rsidR="0078220B" w:rsidRPr="0005375B" w:rsidRDefault="0078220B" w:rsidP="00015A56">
      <w:pPr>
        <w:spacing w:line="140" w:lineRule="exact"/>
        <w:ind w:left="1440" w:hanging="720"/>
        <w:jc w:val="both"/>
      </w:pPr>
    </w:p>
    <w:p w14:paraId="3378AC25" w14:textId="31938D9D" w:rsidR="0078220B" w:rsidRPr="0005375B" w:rsidRDefault="0078220B" w:rsidP="00014BD9">
      <w:pPr>
        <w:spacing w:line="200" w:lineRule="exact"/>
        <w:ind w:left="360" w:hanging="360"/>
        <w:jc w:val="both"/>
        <w:rPr>
          <w:b/>
        </w:rPr>
      </w:pPr>
      <w:r w:rsidRPr="0005375B">
        <w:rPr>
          <w:b/>
        </w:rPr>
        <w:t>H.</w:t>
      </w:r>
      <w:r>
        <w:rPr>
          <w:b/>
        </w:rPr>
        <w:tab/>
      </w:r>
      <w:r w:rsidRPr="00E872AD">
        <w:rPr>
          <w:b/>
          <w:smallCaps/>
        </w:rPr>
        <w:t>Public Hearing</w:t>
      </w:r>
      <w:r w:rsidR="00A636F0">
        <w:rPr>
          <w:b/>
          <w:smallCaps/>
        </w:rPr>
        <w:t>:</w:t>
      </w:r>
    </w:p>
    <w:p w14:paraId="3770DF42" w14:textId="77777777" w:rsidR="0078220B" w:rsidRPr="0005375B" w:rsidRDefault="0078220B" w:rsidP="00382383">
      <w:pPr>
        <w:spacing w:line="100" w:lineRule="exact"/>
        <w:ind w:left="360" w:hanging="360"/>
        <w:jc w:val="both"/>
      </w:pPr>
    </w:p>
    <w:p w14:paraId="0031BC53" w14:textId="258D1982" w:rsidR="0078220B" w:rsidRPr="0005375B" w:rsidRDefault="0078220B" w:rsidP="00AE6CA4">
      <w:pPr>
        <w:spacing w:line="180" w:lineRule="exact"/>
        <w:ind w:left="360" w:hanging="360"/>
        <w:jc w:val="both"/>
      </w:pPr>
      <w:r w:rsidRPr="0005375B">
        <w:t xml:space="preserve">       1.</w:t>
      </w:r>
      <w:r w:rsidRPr="0005375B">
        <w:tab/>
      </w:r>
    </w:p>
    <w:p w14:paraId="000FEC5E" w14:textId="6AE716F4" w:rsidR="00A636F0" w:rsidRPr="00A473CB" w:rsidRDefault="00A636F0" w:rsidP="00A636F0">
      <w:pPr>
        <w:pStyle w:val="ListParagraph"/>
        <w:shd w:val="clear" w:color="auto" w:fill="D9D9D9" w:themeFill="background1" w:themeFillShade="D9"/>
        <w:spacing w:line="220" w:lineRule="exact"/>
        <w:ind w:right="-101"/>
        <w:jc w:val="both"/>
      </w:pPr>
      <w:r w:rsidRPr="00A473CB">
        <w:t xml:space="preserve">Commissioner Harvey moved to </w:t>
      </w:r>
      <w:r w:rsidRPr="0005375B">
        <w:t xml:space="preserve">adjourn </w:t>
      </w:r>
      <w:r>
        <w:t xml:space="preserve">the </w:t>
      </w:r>
      <w:r w:rsidRPr="0005375B">
        <w:t xml:space="preserve">public meeting and convene </w:t>
      </w:r>
      <w:r>
        <w:t xml:space="preserve">the </w:t>
      </w:r>
      <w:r w:rsidRPr="0005375B">
        <w:t>public hearing</w:t>
      </w:r>
      <w:r w:rsidR="001449F4">
        <w:t>s</w:t>
      </w:r>
      <w:r w:rsidRPr="00A473CB">
        <w:t>; Commissioner Jenkins seconded.</w:t>
      </w:r>
    </w:p>
    <w:p w14:paraId="7DEB8432" w14:textId="77777777" w:rsidR="00A636F0" w:rsidRPr="00A473CB" w:rsidRDefault="00A636F0" w:rsidP="00A636F0">
      <w:pPr>
        <w:pStyle w:val="ListParagraph"/>
        <w:shd w:val="clear" w:color="auto" w:fill="D9D9D9" w:themeFill="background1" w:themeFillShade="D9"/>
        <w:spacing w:line="220" w:lineRule="exact"/>
        <w:ind w:right="-101"/>
        <w:jc w:val="both"/>
      </w:pPr>
      <w:r w:rsidRPr="00A473CB">
        <w:t>Commissioner Harvey – aye; Commissioner Jenkins – aye; Chair Froerer – aye</w:t>
      </w:r>
    </w:p>
    <w:p w14:paraId="0F126B5C" w14:textId="77777777" w:rsidR="0078220B" w:rsidRPr="0005375B" w:rsidRDefault="0078220B" w:rsidP="00015A56">
      <w:pPr>
        <w:spacing w:line="140" w:lineRule="exact"/>
        <w:ind w:left="360" w:hanging="360"/>
        <w:jc w:val="both"/>
      </w:pPr>
    </w:p>
    <w:p w14:paraId="50AD6C88" w14:textId="1EF191D0" w:rsidR="0078220B" w:rsidRPr="0005375B" w:rsidRDefault="0078220B" w:rsidP="00014BD9">
      <w:pPr>
        <w:spacing w:line="200" w:lineRule="exact"/>
        <w:ind w:left="720" w:hanging="360"/>
        <w:jc w:val="both"/>
      </w:pPr>
      <w:r w:rsidRPr="0005375B">
        <w:rPr>
          <w:bCs/>
        </w:rPr>
        <w:t>2.</w:t>
      </w:r>
      <w:r w:rsidRPr="0005375B">
        <w:rPr>
          <w:bCs/>
        </w:rPr>
        <w:tab/>
      </w:r>
      <w:r w:rsidRPr="00D26F7C">
        <w:rPr>
          <w:b/>
          <w:smallCaps/>
          <w:spacing w:val="-10"/>
        </w:rPr>
        <w:t xml:space="preserve">Public hearing to discuss amendments to </w:t>
      </w:r>
      <w:r w:rsidR="003A3DCB" w:rsidRPr="00D26F7C">
        <w:rPr>
          <w:b/>
          <w:smallCaps/>
          <w:spacing w:val="-10"/>
        </w:rPr>
        <w:t xml:space="preserve">County </w:t>
      </w:r>
      <w:r w:rsidRPr="00D26F7C">
        <w:rPr>
          <w:b/>
          <w:smallCaps/>
          <w:spacing w:val="-10"/>
        </w:rPr>
        <w:t xml:space="preserve">operating </w:t>
      </w:r>
      <w:r w:rsidR="003A3DCB" w:rsidRPr="00D26F7C">
        <w:rPr>
          <w:b/>
          <w:smallCaps/>
          <w:spacing w:val="-10"/>
        </w:rPr>
        <w:t>&amp;</w:t>
      </w:r>
      <w:r w:rsidRPr="00D26F7C">
        <w:rPr>
          <w:b/>
          <w:smallCaps/>
          <w:spacing w:val="-10"/>
        </w:rPr>
        <w:t xml:space="preserve"> capital budget</w:t>
      </w:r>
      <w:r w:rsidR="003A3DCB" w:rsidRPr="00D26F7C">
        <w:rPr>
          <w:b/>
          <w:smallCaps/>
          <w:spacing w:val="-10"/>
        </w:rPr>
        <w:t>s</w:t>
      </w:r>
      <w:r w:rsidRPr="00D26F7C">
        <w:rPr>
          <w:b/>
          <w:smallCaps/>
          <w:spacing w:val="-10"/>
        </w:rPr>
        <w:t xml:space="preserve"> for 2020 calendar </w:t>
      </w:r>
      <w:r w:rsidR="00F51840" w:rsidRPr="00D26F7C">
        <w:rPr>
          <w:b/>
          <w:smallCaps/>
          <w:spacing w:val="-10"/>
        </w:rPr>
        <w:t>year</w:t>
      </w:r>
    </w:p>
    <w:p w14:paraId="7ECE699F" w14:textId="77777777" w:rsidR="001449F4" w:rsidRDefault="0078220B" w:rsidP="00382383">
      <w:pPr>
        <w:spacing w:line="100" w:lineRule="exact"/>
        <w:ind w:left="360" w:hanging="360"/>
        <w:jc w:val="both"/>
      </w:pPr>
      <w:r w:rsidRPr="0005375B">
        <w:tab/>
      </w:r>
    </w:p>
    <w:p w14:paraId="282989E3" w14:textId="37F89E8D" w:rsidR="0078220B" w:rsidRPr="0005375B" w:rsidRDefault="001449F4" w:rsidP="00B713DB">
      <w:pPr>
        <w:spacing w:line="220" w:lineRule="exact"/>
        <w:ind w:left="720"/>
        <w:jc w:val="both"/>
      </w:pPr>
      <w:r>
        <w:t xml:space="preserve">Scott Parke, </w:t>
      </w:r>
      <w:r w:rsidR="00B713DB">
        <w:t xml:space="preserve">County Comptroller, </w:t>
      </w:r>
      <w:r w:rsidR="00752FA0">
        <w:t>g</w:t>
      </w:r>
      <w:r w:rsidR="00B713DB">
        <w:t>a</w:t>
      </w:r>
      <w:r w:rsidR="00752FA0">
        <w:t>v</w:t>
      </w:r>
      <w:r w:rsidR="00B713DB">
        <w:t xml:space="preserve">e highlights </w:t>
      </w:r>
      <w:r w:rsidR="00752FA0">
        <w:t xml:space="preserve">of changes made throughout the year including </w:t>
      </w:r>
      <w:r w:rsidR="000013D2">
        <w:t>prior year roll</w:t>
      </w:r>
      <w:r w:rsidR="00CF10D5">
        <w:t xml:space="preserve">overs and </w:t>
      </w:r>
      <w:r w:rsidR="003940CE">
        <w:t>firs</w:t>
      </w:r>
      <w:r w:rsidR="00B162D4">
        <w:t>t</w:t>
      </w:r>
      <w:r w:rsidR="003940CE">
        <w:t xml:space="preserve"> tim</w:t>
      </w:r>
      <w:r w:rsidR="00B162D4">
        <w:t xml:space="preserve">e </w:t>
      </w:r>
      <w:r w:rsidR="00B713DB">
        <w:t xml:space="preserve">grants </w:t>
      </w:r>
      <w:r w:rsidR="00B162D4">
        <w:t xml:space="preserve">for the CARES Act for </w:t>
      </w:r>
      <w:r w:rsidR="00B713DB">
        <w:t xml:space="preserve">$11.3 million </w:t>
      </w:r>
      <w:r w:rsidR="00F85643">
        <w:t xml:space="preserve">that initiated </w:t>
      </w:r>
      <w:r w:rsidR="00B713DB">
        <w:t xml:space="preserve">from </w:t>
      </w:r>
      <w:r w:rsidR="00B162D4">
        <w:t xml:space="preserve">the federal government.  </w:t>
      </w:r>
      <w:r w:rsidR="00F913D3">
        <w:t>H</w:t>
      </w:r>
      <w:r w:rsidR="000013D2">
        <w:t xml:space="preserve">e </w:t>
      </w:r>
      <w:r w:rsidR="00F913D3">
        <w:t xml:space="preserve">also addressed </w:t>
      </w:r>
      <w:r w:rsidR="000013D2">
        <w:t>adjustments to building inspectors</w:t>
      </w:r>
      <w:r w:rsidR="00F913D3">
        <w:t>,</w:t>
      </w:r>
      <w:r w:rsidR="000013D2">
        <w:t xml:space="preserve"> the </w:t>
      </w:r>
      <w:r w:rsidR="00B8022E">
        <w:t>add</w:t>
      </w:r>
      <w:r w:rsidR="000013D2">
        <w:t xml:space="preserve">ition of </w:t>
      </w:r>
      <w:r w:rsidR="00F913D3">
        <w:t xml:space="preserve">four </w:t>
      </w:r>
      <w:r w:rsidR="00B8022E">
        <w:t xml:space="preserve">FTEs </w:t>
      </w:r>
      <w:r w:rsidR="00CF10D5">
        <w:t xml:space="preserve">to the Transfer Station due to loss of </w:t>
      </w:r>
      <w:r w:rsidR="00B8022E">
        <w:t>inmate</w:t>
      </w:r>
      <w:r w:rsidR="00CF10D5">
        <w:t xml:space="preserve"> labor there due to COVID-19</w:t>
      </w:r>
      <w:r w:rsidR="00F913D3">
        <w:t xml:space="preserve"> and miscellaneous expenses</w:t>
      </w:r>
      <w:r w:rsidR="00CF10D5">
        <w:t xml:space="preserve">.  </w:t>
      </w:r>
    </w:p>
    <w:p w14:paraId="5C9B8568" w14:textId="77777777" w:rsidR="0078220B" w:rsidRPr="0005375B" w:rsidRDefault="0078220B" w:rsidP="00AE6CA4">
      <w:pPr>
        <w:spacing w:line="160" w:lineRule="exact"/>
        <w:ind w:left="360" w:hanging="360"/>
        <w:jc w:val="both"/>
      </w:pPr>
    </w:p>
    <w:p w14:paraId="5559CC9C" w14:textId="46F2215D" w:rsidR="0078220B" w:rsidRPr="0005375B" w:rsidRDefault="0078220B" w:rsidP="00D0196F">
      <w:pPr>
        <w:spacing w:line="200" w:lineRule="exact"/>
        <w:ind w:left="720" w:hanging="360"/>
        <w:jc w:val="both"/>
      </w:pPr>
      <w:r w:rsidRPr="0005375B">
        <w:lastRenderedPageBreak/>
        <w:t>3.</w:t>
      </w:r>
      <w:r w:rsidRPr="0005375B">
        <w:tab/>
      </w:r>
      <w:r w:rsidRPr="006E2B68">
        <w:rPr>
          <w:b/>
          <w:smallCaps/>
        </w:rPr>
        <w:t xml:space="preserve">Public hearing to discuss </w:t>
      </w:r>
      <w:r w:rsidR="006E2B68">
        <w:rPr>
          <w:b/>
          <w:smallCaps/>
        </w:rPr>
        <w:t>&amp;</w:t>
      </w:r>
      <w:r w:rsidRPr="006E2B68">
        <w:rPr>
          <w:b/>
          <w:smallCaps/>
        </w:rPr>
        <w:t xml:space="preserve"> take action on a proposal to amend the zoning code for CV-1 </w:t>
      </w:r>
      <w:r w:rsidR="006E2B68">
        <w:rPr>
          <w:b/>
          <w:smallCaps/>
        </w:rPr>
        <w:t>&amp;</w:t>
      </w:r>
      <w:r w:rsidRPr="006E2B68">
        <w:rPr>
          <w:b/>
          <w:smallCaps/>
        </w:rPr>
        <w:t xml:space="preserve"> CV-2 Zones of the Ogden Valley to reduce the front yard setback, include complete street design, and add sections for building maintenance con</w:t>
      </w:r>
      <w:r w:rsidR="00F51840" w:rsidRPr="006E2B68">
        <w:rPr>
          <w:b/>
          <w:smallCaps/>
        </w:rPr>
        <w:t>tract and cross access easement</w:t>
      </w:r>
    </w:p>
    <w:p w14:paraId="0E43DB1E" w14:textId="77777777" w:rsidR="00F51840" w:rsidRDefault="0078220B" w:rsidP="00382383">
      <w:pPr>
        <w:spacing w:line="100" w:lineRule="exact"/>
        <w:ind w:left="360" w:hanging="360"/>
        <w:jc w:val="both"/>
      </w:pPr>
      <w:r w:rsidRPr="0005375B">
        <w:tab/>
      </w:r>
    </w:p>
    <w:p w14:paraId="710B50BD" w14:textId="2852CAAB" w:rsidR="0078220B" w:rsidRPr="0005375B" w:rsidRDefault="00460791" w:rsidP="00941029">
      <w:pPr>
        <w:spacing w:line="220" w:lineRule="exact"/>
        <w:ind w:left="720"/>
        <w:jc w:val="both"/>
      </w:pPr>
      <w:r>
        <w:rPr>
          <w:color w:val="000000"/>
        </w:rPr>
        <w:t>Charles Ewert,</w:t>
      </w:r>
      <w:r>
        <w:t xml:space="preserve"> of the County Planning Division, stated that </w:t>
      </w:r>
      <w:r w:rsidR="00650586">
        <w:t>currently both zones have a front yard setback that is away from the public right-of-way and also a side yard setback that is away from the property line.  T</w:t>
      </w:r>
      <w:r w:rsidR="00A12493">
        <w:t xml:space="preserve">his is </w:t>
      </w:r>
      <w:r w:rsidR="006264AB">
        <w:t>a</w:t>
      </w:r>
      <w:r w:rsidR="00FD2B14">
        <w:t>n</w:t>
      </w:r>
      <w:r w:rsidR="006264AB">
        <w:t xml:space="preserve"> </w:t>
      </w:r>
      <w:r w:rsidR="00FD2B14">
        <w:t>initial</w:t>
      </w:r>
      <w:r w:rsidR="006264AB">
        <w:t xml:space="preserve"> step </w:t>
      </w:r>
      <w:r w:rsidR="00A12493">
        <w:t>to</w:t>
      </w:r>
      <w:r w:rsidR="006264AB">
        <w:t>ward</w:t>
      </w:r>
      <w:r>
        <w:t xml:space="preserve"> implementing a</w:t>
      </w:r>
      <w:r w:rsidR="00E655E6">
        <w:t xml:space="preserve"> full </w:t>
      </w:r>
      <w:r>
        <w:t xml:space="preserve">ordinance that will create villages as prescribed by the Ogden Valley General Plan </w:t>
      </w:r>
      <w:r w:rsidR="009C5981">
        <w:t>to facilitate pedestrian-friendly storefronts</w:t>
      </w:r>
      <w:r w:rsidR="00650586">
        <w:t>,</w:t>
      </w:r>
      <w:r w:rsidR="009C5981">
        <w:t xml:space="preserve"> provide sufficient </w:t>
      </w:r>
      <w:r w:rsidR="0090271C">
        <w:t xml:space="preserve">shared </w:t>
      </w:r>
      <w:r w:rsidR="009C5981">
        <w:t>parking in the buildings’ rear</w:t>
      </w:r>
      <w:r w:rsidR="00CF1146">
        <w:t>, etc</w:t>
      </w:r>
      <w:r w:rsidR="00A12493">
        <w:t xml:space="preserve">.  </w:t>
      </w:r>
      <w:r w:rsidR="00650586">
        <w:t xml:space="preserve">The shared parking would need perpetual maintenance </w:t>
      </w:r>
      <w:r w:rsidR="00B84C99">
        <w:t xml:space="preserve">agreements among property owners in order to have cross access easements recorded with the properties for operation/maintenance of these internal block parking facilities.  </w:t>
      </w:r>
      <w:r w:rsidR="00941029">
        <w:t xml:space="preserve">If </w:t>
      </w:r>
      <w:r w:rsidR="009B1EB3">
        <w:t>the neighboring property o</w:t>
      </w:r>
      <w:r w:rsidR="00941029">
        <w:t>wn</w:t>
      </w:r>
      <w:r w:rsidR="009B1EB3">
        <w:t>er won’</w:t>
      </w:r>
      <w:r w:rsidR="00941029">
        <w:t xml:space="preserve">t </w:t>
      </w:r>
      <w:r w:rsidR="00DF34E1">
        <w:t>p</w:t>
      </w:r>
      <w:r w:rsidR="00941029">
        <w:t>a</w:t>
      </w:r>
      <w:r w:rsidR="00DF34E1">
        <w:t>rt</w:t>
      </w:r>
      <w:r w:rsidR="00941029">
        <w:t>ic</w:t>
      </w:r>
      <w:r w:rsidR="00DF34E1">
        <w:t>ipat</w:t>
      </w:r>
      <w:r w:rsidR="00941029">
        <w:t xml:space="preserve">e </w:t>
      </w:r>
      <w:r w:rsidR="00DF34E1">
        <w:t xml:space="preserve">in the agreement, </w:t>
      </w:r>
      <w:r w:rsidR="00941029">
        <w:t xml:space="preserve">then </w:t>
      </w:r>
      <w:r w:rsidR="00DF34E1">
        <w:t xml:space="preserve">the </w:t>
      </w:r>
      <w:r w:rsidR="00941029">
        <w:t xml:space="preserve">setback will be </w:t>
      </w:r>
      <w:r w:rsidR="00DF34E1">
        <w:t xml:space="preserve">10 </w:t>
      </w:r>
      <w:r w:rsidR="00941029">
        <w:t xml:space="preserve">ft. </w:t>
      </w:r>
      <w:r w:rsidR="00DF34E1">
        <w:t>from the side and rear</w:t>
      </w:r>
      <w:r w:rsidR="00D94112">
        <w:t>.</w:t>
      </w:r>
    </w:p>
    <w:p w14:paraId="5A255B38" w14:textId="77777777" w:rsidR="0078220B" w:rsidRPr="0005375B" w:rsidRDefault="0078220B" w:rsidP="003D197D">
      <w:pPr>
        <w:pStyle w:val="ListParagraph"/>
        <w:spacing w:line="140" w:lineRule="exact"/>
        <w:ind w:left="360" w:hanging="360"/>
        <w:contextualSpacing w:val="0"/>
        <w:jc w:val="both"/>
        <w:rPr>
          <w:color w:val="000000"/>
        </w:rPr>
      </w:pPr>
    </w:p>
    <w:p w14:paraId="66295739" w14:textId="5B5CC5EA" w:rsidR="0078220B" w:rsidRPr="0005375B" w:rsidRDefault="0078220B" w:rsidP="00D0196F">
      <w:pPr>
        <w:pStyle w:val="ListParagraph"/>
        <w:spacing w:line="200" w:lineRule="exact"/>
        <w:ind w:hanging="360"/>
        <w:contextualSpacing w:val="0"/>
        <w:jc w:val="both"/>
        <w:rPr>
          <w:color w:val="000000"/>
        </w:rPr>
      </w:pPr>
      <w:r w:rsidRPr="0005375B">
        <w:rPr>
          <w:color w:val="000000"/>
        </w:rPr>
        <w:t>4.</w:t>
      </w:r>
      <w:r w:rsidRPr="0005375B">
        <w:rPr>
          <w:color w:val="000000"/>
        </w:rPr>
        <w:tab/>
      </w:r>
      <w:r w:rsidRPr="00A761C5">
        <w:rPr>
          <w:b/>
          <w:smallCaps/>
          <w:color w:val="000000"/>
          <w:spacing w:val="-4"/>
        </w:rPr>
        <w:t>Applicant-initiated proposal to</w:t>
      </w:r>
      <w:r w:rsidRPr="00A761C5">
        <w:rPr>
          <w:b/>
          <w:bCs/>
          <w:smallCaps/>
          <w:color w:val="000000"/>
          <w:spacing w:val="-4"/>
        </w:rPr>
        <w:t xml:space="preserve"> </w:t>
      </w:r>
      <w:r w:rsidRPr="00A761C5">
        <w:rPr>
          <w:b/>
          <w:smallCaps/>
          <w:color w:val="000000"/>
          <w:spacing w:val="-4"/>
        </w:rPr>
        <w:t>amend County Code</w:t>
      </w:r>
      <w:r w:rsidR="00F51840" w:rsidRPr="00A761C5">
        <w:rPr>
          <w:b/>
          <w:smallCaps/>
          <w:color w:val="000000"/>
          <w:spacing w:val="-4"/>
        </w:rPr>
        <w:t>s</w:t>
      </w:r>
      <w:r w:rsidRPr="00A761C5">
        <w:rPr>
          <w:b/>
          <w:smallCaps/>
          <w:color w:val="000000"/>
          <w:spacing w:val="-4"/>
        </w:rPr>
        <w:t xml:space="preserve"> §104-7 </w:t>
      </w:r>
      <w:r w:rsidR="00A761C5" w:rsidRPr="00A761C5">
        <w:rPr>
          <w:b/>
          <w:smallCaps/>
          <w:color w:val="000000"/>
          <w:spacing w:val="-4"/>
        </w:rPr>
        <w:t>&amp;</w:t>
      </w:r>
      <w:r w:rsidRPr="00A761C5">
        <w:rPr>
          <w:b/>
          <w:smallCaps/>
          <w:color w:val="000000"/>
          <w:spacing w:val="-4"/>
        </w:rPr>
        <w:t xml:space="preserve"> 108-7 to allow cultivation </w:t>
      </w:r>
      <w:r w:rsidR="00A761C5" w:rsidRPr="00A761C5">
        <w:rPr>
          <w:b/>
          <w:smallCaps/>
          <w:color w:val="000000"/>
          <w:spacing w:val="-4"/>
        </w:rPr>
        <w:t>&amp;</w:t>
      </w:r>
      <w:r w:rsidRPr="00A761C5">
        <w:rPr>
          <w:b/>
          <w:smallCaps/>
          <w:color w:val="000000"/>
          <w:spacing w:val="-4"/>
        </w:rPr>
        <w:t xml:space="preserve"> processing of cannabis cultivation in A-2 zones provid</w:t>
      </w:r>
      <w:r w:rsidR="006455B3">
        <w:rPr>
          <w:b/>
          <w:smallCaps/>
          <w:color w:val="000000"/>
          <w:spacing w:val="-4"/>
        </w:rPr>
        <w:t>ing</w:t>
      </w:r>
      <w:r w:rsidRPr="00A761C5">
        <w:rPr>
          <w:b/>
          <w:smallCaps/>
          <w:color w:val="000000"/>
          <w:spacing w:val="-4"/>
        </w:rPr>
        <w:t xml:space="preserve"> compl</w:t>
      </w:r>
      <w:r w:rsidR="00F51840" w:rsidRPr="00A761C5">
        <w:rPr>
          <w:b/>
          <w:smallCaps/>
          <w:color w:val="000000"/>
          <w:spacing w:val="-4"/>
        </w:rPr>
        <w:t>iance with specific standards</w:t>
      </w:r>
    </w:p>
    <w:p w14:paraId="72769C3A" w14:textId="77777777" w:rsidR="00F51840" w:rsidRDefault="0078220B" w:rsidP="00382383">
      <w:pPr>
        <w:pStyle w:val="ListParagraph"/>
        <w:spacing w:line="100" w:lineRule="exact"/>
        <w:ind w:left="360" w:hanging="360"/>
        <w:contextualSpacing w:val="0"/>
        <w:jc w:val="both"/>
        <w:rPr>
          <w:color w:val="000000"/>
        </w:rPr>
      </w:pPr>
      <w:r w:rsidRPr="0005375B">
        <w:rPr>
          <w:color w:val="000000"/>
        </w:rPr>
        <w:tab/>
      </w:r>
    </w:p>
    <w:p w14:paraId="5B04046A" w14:textId="3A56A9D3" w:rsidR="0078220B" w:rsidRPr="0005375B" w:rsidRDefault="00F51840" w:rsidP="003134D8">
      <w:pPr>
        <w:pStyle w:val="ListParagraph"/>
        <w:spacing w:line="220" w:lineRule="exact"/>
        <w:contextualSpacing w:val="0"/>
        <w:jc w:val="both"/>
      </w:pPr>
      <w:r>
        <w:rPr>
          <w:color w:val="000000"/>
        </w:rPr>
        <w:t xml:space="preserve">Charles Ewert, of the County Planning Division, stated that </w:t>
      </w:r>
      <w:r w:rsidR="001E6920">
        <w:rPr>
          <w:color w:val="000000"/>
        </w:rPr>
        <w:t xml:space="preserve">the request is to allow for cannabis cultivation.  </w:t>
      </w:r>
      <w:r w:rsidR="0004053B">
        <w:rPr>
          <w:color w:val="000000"/>
        </w:rPr>
        <w:t>The proposal prohibits any outdoor cultivation</w:t>
      </w:r>
      <w:r w:rsidR="003964E3">
        <w:rPr>
          <w:color w:val="000000"/>
        </w:rPr>
        <w:t xml:space="preserve">, </w:t>
      </w:r>
      <w:r w:rsidR="008534E5">
        <w:rPr>
          <w:color w:val="000000"/>
        </w:rPr>
        <w:t>th</w:t>
      </w:r>
      <w:r w:rsidR="006E10BD">
        <w:rPr>
          <w:color w:val="000000"/>
        </w:rPr>
        <w:t>e operation</w:t>
      </w:r>
      <w:r w:rsidR="00D734DD">
        <w:rPr>
          <w:color w:val="000000"/>
        </w:rPr>
        <w:t xml:space="preserve"> </w:t>
      </w:r>
      <w:r w:rsidR="003964E3">
        <w:rPr>
          <w:color w:val="000000"/>
        </w:rPr>
        <w:t>has to be secured, the s</w:t>
      </w:r>
      <w:r w:rsidR="00D0196F">
        <w:rPr>
          <w:color w:val="000000"/>
        </w:rPr>
        <w:t xml:space="preserve">etback </w:t>
      </w:r>
      <w:r w:rsidR="003964E3">
        <w:rPr>
          <w:color w:val="000000"/>
        </w:rPr>
        <w:t xml:space="preserve">is </w:t>
      </w:r>
      <w:r w:rsidR="00D0196F">
        <w:rPr>
          <w:color w:val="000000"/>
        </w:rPr>
        <w:t>100 ft</w:t>
      </w:r>
      <w:r w:rsidR="003964E3">
        <w:rPr>
          <w:color w:val="000000"/>
        </w:rPr>
        <w:t>. from the property line, the parcel must be</w:t>
      </w:r>
      <w:r w:rsidR="00D0196F">
        <w:rPr>
          <w:color w:val="000000"/>
        </w:rPr>
        <w:t xml:space="preserve"> at least 20 acres</w:t>
      </w:r>
      <w:r w:rsidR="003964E3">
        <w:rPr>
          <w:color w:val="000000"/>
        </w:rPr>
        <w:t>, etc.</w:t>
      </w:r>
      <w:r w:rsidR="008534E5">
        <w:rPr>
          <w:color w:val="000000"/>
        </w:rPr>
        <w:t xml:space="preserve">  T</w:t>
      </w:r>
      <w:r w:rsidR="003964E3">
        <w:rPr>
          <w:color w:val="000000"/>
        </w:rPr>
        <w:t xml:space="preserve">o </w:t>
      </w:r>
      <w:r w:rsidR="003134D8">
        <w:rPr>
          <w:color w:val="000000"/>
        </w:rPr>
        <w:t xml:space="preserve">get a license </w:t>
      </w:r>
      <w:r w:rsidR="003964E3">
        <w:rPr>
          <w:color w:val="000000"/>
        </w:rPr>
        <w:t>from the State costs tens of thousands of dollars</w:t>
      </w:r>
      <w:r w:rsidR="00D734DD">
        <w:rPr>
          <w:color w:val="000000"/>
        </w:rPr>
        <w:t>,</w:t>
      </w:r>
      <w:r w:rsidR="003964E3">
        <w:rPr>
          <w:color w:val="000000"/>
        </w:rPr>
        <w:t xml:space="preserve"> and those are few in number</w:t>
      </w:r>
      <w:r w:rsidR="008534E5">
        <w:rPr>
          <w:color w:val="000000"/>
        </w:rPr>
        <w:t>, t</w:t>
      </w:r>
      <w:r w:rsidR="003964E3">
        <w:rPr>
          <w:color w:val="000000"/>
        </w:rPr>
        <w:t xml:space="preserve">hus </w:t>
      </w:r>
      <w:r w:rsidR="004168C2">
        <w:rPr>
          <w:color w:val="000000"/>
        </w:rPr>
        <w:t>opera</w:t>
      </w:r>
      <w:r w:rsidR="003964E3">
        <w:rPr>
          <w:color w:val="000000"/>
        </w:rPr>
        <w:t>t</w:t>
      </w:r>
      <w:r w:rsidR="004168C2">
        <w:rPr>
          <w:color w:val="000000"/>
        </w:rPr>
        <w:t>ion</w:t>
      </w:r>
      <w:r w:rsidR="003964E3">
        <w:rPr>
          <w:color w:val="000000"/>
        </w:rPr>
        <w:t xml:space="preserve"> is somewhat limit</w:t>
      </w:r>
      <w:r w:rsidR="00B93141">
        <w:rPr>
          <w:color w:val="000000"/>
        </w:rPr>
        <w:t>ed</w:t>
      </w:r>
      <w:r w:rsidR="003964E3">
        <w:rPr>
          <w:color w:val="000000"/>
        </w:rPr>
        <w:t xml:space="preserve"> </w:t>
      </w:r>
      <w:r w:rsidR="004168C2">
        <w:rPr>
          <w:color w:val="000000"/>
        </w:rPr>
        <w:t xml:space="preserve">and controlled.  </w:t>
      </w:r>
      <w:r w:rsidR="003134D8">
        <w:rPr>
          <w:color w:val="000000"/>
        </w:rPr>
        <w:t>Commissioner Jenkins</w:t>
      </w:r>
      <w:r w:rsidR="008B106C">
        <w:rPr>
          <w:color w:val="000000"/>
        </w:rPr>
        <w:t xml:space="preserve"> </w:t>
      </w:r>
      <w:r w:rsidR="004D5377">
        <w:rPr>
          <w:color w:val="000000"/>
        </w:rPr>
        <w:t xml:space="preserve">strongly </w:t>
      </w:r>
      <w:r w:rsidR="001A3EEA">
        <w:rPr>
          <w:color w:val="000000"/>
        </w:rPr>
        <w:t>w</w:t>
      </w:r>
      <w:r w:rsidR="004D5377">
        <w:rPr>
          <w:color w:val="000000"/>
        </w:rPr>
        <w:t>ish</w:t>
      </w:r>
      <w:r w:rsidR="001A3EEA">
        <w:rPr>
          <w:color w:val="000000"/>
        </w:rPr>
        <w:t>ed to restr</w:t>
      </w:r>
      <w:r w:rsidR="008B106C">
        <w:rPr>
          <w:color w:val="000000"/>
        </w:rPr>
        <w:t>i</w:t>
      </w:r>
      <w:r w:rsidR="001A3EEA">
        <w:rPr>
          <w:color w:val="000000"/>
        </w:rPr>
        <w:t>ct th</w:t>
      </w:r>
      <w:r w:rsidR="004D5377">
        <w:rPr>
          <w:color w:val="000000"/>
        </w:rPr>
        <w:t>e number of growers</w:t>
      </w:r>
      <w:r w:rsidR="00B93141">
        <w:rPr>
          <w:color w:val="000000"/>
        </w:rPr>
        <w:t xml:space="preserve"> in the county</w:t>
      </w:r>
      <w:r w:rsidR="00F74E96">
        <w:rPr>
          <w:color w:val="000000"/>
        </w:rPr>
        <w:t xml:space="preserve">.  Mr. Ewert responded that the Planning Commission </w:t>
      </w:r>
      <w:r w:rsidR="00346E34">
        <w:rPr>
          <w:color w:val="000000"/>
        </w:rPr>
        <w:t xml:space="preserve">discussion </w:t>
      </w:r>
      <w:r w:rsidR="00B93141">
        <w:rPr>
          <w:color w:val="000000"/>
        </w:rPr>
        <w:t>ab</w:t>
      </w:r>
      <w:r w:rsidR="00F74E96">
        <w:rPr>
          <w:color w:val="000000"/>
        </w:rPr>
        <w:t>o</w:t>
      </w:r>
      <w:r w:rsidR="00B93141">
        <w:rPr>
          <w:color w:val="000000"/>
        </w:rPr>
        <w:t>ut</w:t>
      </w:r>
      <w:r w:rsidR="00F74E96">
        <w:rPr>
          <w:color w:val="000000"/>
        </w:rPr>
        <w:t xml:space="preserve"> minimiz</w:t>
      </w:r>
      <w:r w:rsidR="00BF0686">
        <w:rPr>
          <w:color w:val="000000"/>
        </w:rPr>
        <w:t>ing</w:t>
      </w:r>
      <w:r w:rsidR="00F74E96">
        <w:rPr>
          <w:color w:val="000000"/>
        </w:rPr>
        <w:t xml:space="preserve"> that concern was to require a large amount of acreage</w:t>
      </w:r>
      <w:r w:rsidR="00195526">
        <w:rPr>
          <w:color w:val="000000"/>
        </w:rPr>
        <w:t xml:space="preserve"> and </w:t>
      </w:r>
      <w:r w:rsidR="00D553C4">
        <w:rPr>
          <w:color w:val="000000"/>
        </w:rPr>
        <w:t>there were drafts for 75 and 50 acres.  The planning commissioners</w:t>
      </w:r>
      <w:r w:rsidR="00912A4E">
        <w:rPr>
          <w:color w:val="000000"/>
        </w:rPr>
        <w:t xml:space="preserve"> made </w:t>
      </w:r>
      <w:r w:rsidR="00D553C4">
        <w:rPr>
          <w:color w:val="000000"/>
        </w:rPr>
        <w:t>a positive recommendation with 20 acres</w:t>
      </w:r>
      <w:r w:rsidR="00CD3A9D">
        <w:rPr>
          <w:color w:val="000000"/>
        </w:rPr>
        <w:t>,</w:t>
      </w:r>
      <w:r w:rsidR="00E241AB">
        <w:rPr>
          <w:color w:val="000000"/>
        </w:rPr>
        <w:t xml:space="preserve"> as listed in the A-3 Zone</w:t>
      </w:r>
      <w:r w:rsidR="00D553C4">
        <w:rPr>
          <w:color w:val="000000"/>
        </w:rPr>
        <w:t>.</w:t>
      </w:r>
      <w:r w:rsidR="0080517E">
        <w:rPr>
          <w:color w:val="000000"/>
        </w:rPr>
        <w:t xml:space="preserve"> </w:t>
      </w:r>
      <w:r w:rsidR="00C533EA">
        <w:rPr>
          <w:color w:val="000000"/>
        </w:rPr>
        <w:t xml:space="preserve"> </w:t>
      </w:r>
      <w:r w:rsidR="00B06D52">
        <w:rPr>
          <w:color w:val="000000"/>
        </w:rPr>
        <w:t xml:space="preserve">He addressed </w:t>
      </w:r>
      <w:r w:rsidR="007A6ECC">
        <w:rPr>
          <w:color w:val="000000"/>
        </w:rPr>
        <w:t>Commissioner Harvey</w:t>
      </w:r>
      <w:r w:rsidR="00B06D52">
        <w:rPr>
          <w:color w:val="000000"/>
        </w:rPr>
        <w:t>’s question stating that he had discussed different po</w:t>
      </w:r>
      <w:r w:rsidR="00D15A16">
        <w:rPr>
          <w:color w:val="000000"/>
        </w:rPr>
        <w:t>ssibilit</w:t>
      </w:r>
      <w:r w:rsidR="00B06D52">
        <w:rPr>
          <w:color w:val="000000"/>
        </w:rPr>
        <w:t xml:space="preserve">ies with the applicant, including </w:t>
      </w:r>
      <w:r w:rsidR="00870AA6">
        <w:rPr>
          <w:color w:val="000000"/>
        </w:rPr>
        <w:t xml:space="preserve">creating an overlay zone for cannabis and rezoning </w:t>
      </w:r>
      <w:r w:rsidR="00B7648A">
        <w:rPr>
          <w:color w:val="000000"/>
        </w:rPr>
        <w:t>t</w:t>
      </w:r>
      <w:r w:rsidR="00870AA6">
        <w:rPr>
          <w:color w:val="000000"/>
        </w:rPr>
        <w:t>h</w:t>
      </w:r>
      <w:r w:rsidR="00B7648A">
        <w:rPr>
          <w:color w:val="000000"/>
        </w:rPr>
        <w:t xml:space="preserve">e </w:t>
      </w:r>
      <w:r w:rsidR="00870AA6">
        <w:rPr>
          <w:color w:val="000000"/>
        </w:rPr>
        <w:t>s</w:t>
      </w:r>
      <w:r w:rsidR="00B7648A">
        <w:rPr>
          <w:color w:val="000000"/>
        </w:rPr>
        <w:t>ubject</w:t>
      </w:r>
      <w:r w:rsidR="00870AA6">
        <w:rPr>
          <w:color w:val="000000"/>
        </w:rPr>
        <w:t xml:space="preserve"> property to A-3</w:t>
      </w:r>
      <w:r w:rsidR="002B4457">
        <w:rPr>
          <w:color w:val="000000"/>
        </w:rPr>
        <w:t xml:space="preserve"> </w:t>
      </w:r>
      <w:r w:rsidR="00B7648A">
        <w:rPr>
          <w:color w:val="000000"/>
        </w:rPr>
        <w:t>a</w:t>
      </w:r>
      <w:r w:rsidR="00870AA6">
        <w:rPr>
          <w:color w:val="000000"/>
        </w:rPr>
        <w:t xml:space="preserve">s </w:t>
      </w:r>
      <w:r w:rsidR="00912A4E">
        <w:rPr>
          <w:color w:val="000000"/>
        </w:rPr>
        <w:t>i</w:t>
      </w:r>
      <w:r w:rsidR="00B7648A">
        <w:rPr>
          <w:color w:val="000000"/>
        </w:rPr>
        <w:t xml:space="preserve">t </w:t>
      </w:r>
      <w:r w:rsidR="00870AA6">
        <w:rPr>
          <w:color w:val="000000"/>
        </w:rPr>
        <w:t xml:space="preserve">is two parcels away from the A-3.  </w:t>
      </w:r>
      <w:r w:rsidR="00AD6276">
        <w:rPr>
          <w:color w:val="000000"/>
        </w:rPr>
        <w:t xml:space="preserve">The applicant had concerns </w:t>
      </w:r>
      <w:r w:rsidR="00F059A2">
        <w:rPr>
          <w:color w:val="000000"/>
        </w:rPr>
        <w:t xml:space="preserve">with </w:t>
      </w:r>
      <w:r w:rsidR="005A6E90">
        <w:rPr>
          <w:color w:val="000000"/>
        </w:rPr>
        <w:t>security</w:t>
      </w:r>
      <w:r w:rsidR="00F059A2">
        <w:rPr>
          <w:color w:val="000000"/>
        </w:rPr>
        <w:t xml:space="preserve"> a</w:t>
      </w:r>
      <w:r w:rsidR="0070708F">
        <w:rPr>
          <w:color w:val="000000"/>
        </w:rPr>
        <w:t xml:space="preserve">nd </w:t>
      </w:r>
      <w:r w:rsidR="00F059A2">
        <w:rPr>
          <w:color w:val="000000"/>
        </w:rPr>
        <w:t>the property being identifiable</w:t>
      </w:r>
      <w:r w:rsidR="00AD6276">
        <w:rPr>
          <w:color w:val="000000"/>
        </w:rPr>
        <w:t xml:space="preserve">.  </w:t>
      </w:r>
      <w:r w:rsidR="00570554">
        <w:rPr>
          <w:color w:val="000000"/>
        </w:rPr>
        <w:t>Commissioner Jenkins like</w:t>
      </w:r>
      <w:r w:rsidR="00213E63">
        <w:rPr>
          <w:color w:val="000000"/>
        </w:rPr>
        <w:t>d</w:t>
      </w:r>
      <w:r w:rsidR="00570554">
        <w:rPr>
          <w:color w:val="000000"/>
        </w:rPr>
        <w:t xml:space="preserve"> </w:t>
      </w:r>
      <w:r w:rsidR="00213E63">
        <w:rPr>
          <w:color w:val="000000"/>
        </w:rPr>
        <w:t xml:space="preserve">the </w:t>
      </w:r>
      <w:r w:rsidR="00570554">
        <w:rPr>
          <w:color w:val="000000"/>
        </w:rPr>
        <w:t xml:space="preserve">idea of </w:t>
      </w:r>
      <w:r w:rsidR="00213E63">
        <w:rPr>
          <w:color w:val="000000"/>
        </w:rPr>
        <w:t xml:space="preserve">a </w:t>
      </w:r>
      <w:r w:rsidR="00F4556E">
        <w:rPr>
          <w:color w:val="000000"/>
        </w:rPr>
        <w:t>zone</w:t>
      </w:r>
      <w:r w:rsidR="009B0AB8">
        <w:rPr>
          <w:color w:val="000000"/>
        </w:rPr>
        <w:t>-</w:t>
      </w:r>
      <w:r w:rsidR="00F4556E">
        <w:rPr>
          <w:color w:val="000000"/>
        </w:rPr>
        <w:t xml:space="preserve">appropriate </w:t>
      </w:r>
      <w:r w:rsidR="00213E63">
        <w:rPr>
          <w:color w:val="000000"/>
        </w:rPr>
        <w:t>conditional use permit</w:t>
      </w:r>
      <w:r w:rsidR="00D257A7">
        <w:rPr>
          <w:color w:val="000000"/>
        </w:rPr>
        <w:t xml:space="preserve"> that gave the </w:t>
      </w:r>
      <w:r w:rsidR="009B0AB8">
        <w:rPr>
          <w:color w:val="000000"/>
        </w:rPr>
        <w:t>C</w:t>
      </w:r>
      <w:r w:rsidR="00D257A7">
        <w:rPr>
          <w:color w:val="000000"/>
        </w:rPr>
        <w:t>o</w:t>
      </w:r>
      <w:r w:rsidR="009B0AB8">
        <w:rPr>
          <w:color w:val="000000"/>
        </w:rPr>
        <w:t xml:space="preserve">mmission more control and Mr. Ewert noted that </w:t>
      </w:r>
      <w:r w:rsidR="00B7648A">
        <w:rPr>
          <w:color w:val="000000"/>
        </w:rPr>
        <w:t xml:space="preserve">those </w:t>
      </w:r>
      <w:r w:rsidR="009B0AB8">
        <w:rPr>
          <w:color w:val="000000"/>
        </w:rPr>
        <w:t xml:space="preserve">permits are </w:t>
      </w:r>
      <w:r w:rsidR="00FB3D5D">
        <w:rPr>
          <w:color w:val="000000"/>
        </w:rPr>
        <w:t xml:space="preserve">very difficult to deny and are </w:t>
      </w:r>
      <w:r w:rsidR="009B0AB8">
        <w:rPr>
          <w:color w:val="000000"/>
        </w:rPr>
        <w:t xml:space="preserve">approved by the </w:t>
      </w:r>
      <w:r w:rsidR="004E4FAA">
        <w:rPr>
          <w:color w:val="000000"/>
        </w:rPr>
        <w:t>Planning Commissions</w:t>
      </w:r>
      <w:r w:rsidR="003636B5">
        <w:rPr>
          <w:color w:val="000000"/>
        </w:rPr>
        <w:t>,</w:t>
      </w:r>
      <w:r w:rsidR="00B11D8D">
        <w:rPr>
          <w:color w:val="000000"/>
        </w:rPr>
        <w:t xml:space="preserve"> and </w:t>
      </w:r>
      <w:r w:rsidR="003636B5">
        <w:rPr>
          <w:color w:val="000000"/>
        </w:rPr>
        <w:t xml:space="preserve">he </w:t>
      </w:r>
      <w:r w:rsidR="00B11D8D">
        <w:rPr>
          <w:color w:val="000000"/>
        </w:rPr>
        <w:t xml:space="preserve">suggested amending this ordinance </w:t>
      </w:r>
      <w:r w:rsidR="000C02B2">
        <w:rPr>
          <w:color w:val="000000"/>
        </w:rPr>
        <w:t>limit</w:t>
      </w:r>
      <w:r w:rsidR="00912A4E">
        <w:rPr>
          <w:color w:val="000000"/>
        </w:rPr>
        <w:t>ing</w:t>
      </w:r>
      <w:r w:rsidR="00B11D8D">
        <w:rPr>
          <w:color w:val="000000"/>
        </w:rPr>
        <w:t xml:space="preserve"> t</w:t>
      </w:r>
      <w:r w:rsidR="0011514B">
        <w:rPr>
          <w:color w:val="000000"/>
        </w:rPr>
        <w:t>o on</w:t>
      </w:r>
      <w:r w:rsidR="000C02B2">
        <w:rPr>
          <w:color w:val="000000"/>
        </w:rPr>
        <w:t>e</w:t>
      </w:r>
      <w:r w:rsidR="0011514B">
        <w:rPr>
          <w:color w:val="000000"/>
        </w:rPr>
        <w:t xml:space="preserve"> pe</w:t>
      </w:r>
      <w:r w:rsidR="00B11D8D">
        <w:rPr>
          <w:color w:val="000000"/>
        </w:rPr>
        <w:t>r</w:t>
      </w:r>
      <w:r w:rsidR="0011514B">
        <w:rPr>
          <w:color w:val="000000"/>
        </w:rPr>
        <w:t>mit</w:t>
      </w:r>
      <w:r w:rsidR="00B11D8D">
        <w:rPr>
          <w:color w:val="000000"/>
        </w:rPr>
        <w:t xml:space="preserve"> in the A-2</w:t>
      </w:r>
      <w:r w:rsidR="0011514B">
        <w:rPr>
          <w:color w:val="000000"/>
        </w:rPr>
        <w:t>.</w:t>
      </w:r>
    </w:p>
    <w:p w14:paraId="442A4720" w14:textId="77777777" w:rsidR="0078220B" w:rsidRPr="0005375B" w:rsidRDefault="0078220B" w:rsidP="003D197D">
      <w:pPr>
        <w:spacing w:line="100" w:lineRule="exact"/>
        <w:ind w:left="360" w:hanging="360"/>
        <w:jc w:val="both"/>
        <w:rPr>
          <w:bCs/>
        </w:rPr>
      </w:pPr>
    </w:p>
    <w:p w14:paraId="24F770B1" w14:textId="4D4600EF" w:rsidR="0078220B" w:rsidRPr="00595DA8" w:rsidRDefault="0078220B" w:rsidP="00AE3228">
      <w:pPr>
        <w:spacing w:line="220" w:lineRule="exact"/>
        <w:ind w:left="720" w:hanging="360"/>
        <w:jc w:val="both"/>
        <w:rPr>
          <w:bCs/>
        </w:rPr>
      </w:pPr>
      <w:r w:rsidRPr="0005375B">
        <w:rPr>
          <w:bCs/>
        </w:rPr>
        <w:t>5.</w:t>
      </w:r>
      <w:r w:rsidRPr="0005375B">
        <w:rPr>
          <w:bCs/>
        </w:rPr>
        <w:tab/>
      </w:r>
      <w:r w:rsidRPr="00F51840">
        <w:rPr>
          <w:b/>
          <w:bCs/>
          <w:smallCaps/>
        </w:rPr>
        <w:t>Public comments</w:t>
      </w:r>
      <w:r w:rsidR="00F51840" w:rsidRPr="00F51840">
        <w:rPr>
          <w:b/>
          <w:bCs/>
          <w:smallCaps/>
        </w:rPr>
        <w:t>:</w:t>
      </w:r>
      <w:r w:rsidR="00595DA8">
        <w:rPr>
          <w:b/>
          <w:bCs/>
          <w:smallCaps/>
        </w:rPr>
        <w:t xml:space="preserve">  </w:t>
      </w:r>
      <w:r w:rsidR="00595DA8">
        <w:rPr>
          <w:bCs/>
        </w:rPr>
        <w:t>Att</w:t>
      </w:r>
      <w:r w:rsidR="00C14F87">
        <w:rPr>
          <w:bCs/>
        </w:rPr>
        <w:t>orne</w:t>
      </w:r>
      <w:r w:rsidR="00595DA8">
        <w:rPr>
          <w:bCs/>
        </w:rPr>
        <w:t>y S</w:t>
      </w:r>
      <w:r w:rsidR="007869EA">
        <w:rPr>
          <w:bCs/>
        </w:rPr>
        <w:t xml:space="preserve">eth </w:t>
      </w:r>
      <w:proofErr w:type="spellStart"/>
      <w:r w:rsidR="007869EA">
        <w:rPr>
          <w:bCs/>
        </w:rPr>
        <w:t>Gomm</w:t>
      </w:r>
      <w:proofErr w:type="spellEnd"/>
      <w:r w:rsidR="00595DA8">
        <w:rPr>
          <w:bCs/>
        </w:rPr>
        <w:t xml:space="preserve"> </w:t>
      </w:r>
      <w:r w:rsidR="00AB5581">
        <w:rPr>
          <w:bCs/>
        </w:rPr>
        <w:t xml:space="preserve">said that </w:t>
      </w:r>
      <w:r w:rsidR="00616539">
        <w:rPr>
          <w:bCs/>
        </w:rPr>
        <w:t>he is well versed in this industry and a stakeholder in Zion Pharmaceuticals, the applicant</w:t>
      </w:r>
      <w:r w:rsidR="004E22D3">
        <w:rPr>
          <w:bCs/>
        </w:rPr>
        <w:t xml:space="preserve">, </w:t>
      </w:r>
      <w:r w:rsidR="00A4137B">
        <w:rPr>
          <w:bCs/>
        </w:rPr>
        <w:t xml:space="preserve">that </w:t>
      </w:r>
      <w:r w:rsidR="004E22D3">
        <w:rPr>
          <w:bCs/>
        </w:rPr>
        <w:t>t</w:t>
      </w:r>
      <w:r w:rsidR="007841B8">
        <w:rPr>
          <w:bCs/>
        </w:rPr>
        <w:t xml:space="preserve">hey </w:t>
      </w:r>
      <w:r w:rsidR="006E10BD">
        <w:rPr>
          <w:bCs/>
        </w:rPr>
        <w:t>h</w:t>
      </w:r>
      <w:r w:rsidR="007841B8">
        <w:rPr>
          <w:bCs/>
        </w:rPr>
        <w:t>a</w:t>
      </w:r>
      <w:r w:rsidR="006E10BD">
        <w:rPr>
          <w:bCs/>
        </w:rPr>
        <w:t>v</w:t>
      </w:r>
      <w:r w:rsidR="007841B8">
        <w:rPr>
          <w:bCs/>
        </w:rPr>
        <w:t xml:space="preserve">e one of the </w:t>
      </w:r>
      <w:r w:rsidR="00595DA8">
        <w:rPr>
          <w:bCs/>
        </w:rPr>
        <w:t>8 awarde</w:t>
      </w:r>
      <w:r w:rsidR="007841B8">
        <w:rPr>
          <w:bCs/>
        </w:rPr>
        <w:t>d</w:t>
      </w:r>
      <w:r w:rsidR="00595DA8">
        <w:rPr>
          <w:bCs/>
        </w:rPr>
        <w:t xml:space="preserve"> </w:t>
      </w:r>
      <w:r w:rsidR="007841B8">
        <w:rPr>
          <w:bCs/>
        </w:rPr>
        <w:t>licenses</w:t>
      </w:r>
      <w:r w:rsidR="008633AB">
        <w:rPr>
          <w:bCs/>
        </w:rPr>
        <w:t>,</w:t>
      </w:r>
      <w:r w:rsidR="00656E82">
        <w:rPr>
          <w:bCs/>
        </w:rPr>
        <w:t xml:space="preserve"> and each</w:t>
      </w:r>
      <w:r w:rsidR="007841B8">
        <w:rPr>
          <w:bCs/>
        </w:rPr>
        <w:t xml:space="preserve"> </w:t>
      </w:r>
      <w:r w:rsidR="00595DA8">
        <w:rPr>
          <w:bCs/>
        </w:rPr>
        <w:t>can only cult</w:t>
      </w:r>
      <w:r w:rsidR="00656E82">
        <w:rPr>
          <w:bCs/>
        </w:rPr>
        <w:t>ivate up to 1</w:t>
      </w:r>
      <w:r w:rsidR="00595DA8">
        <w:rPr>
          <w:bCs/>
        </w:rPr>
        <w:t>00</w:t>
      </w:r>
      <w:r w:rsidR="00656E82">
        <w:rPr>
          <w:bCs/>
        </w:rPr>
        <w:t>,</w:t>
      </w:r>
      <w:r w:rsidR="00595DA8">
        <w:rPr>
          <w:bCs/>
        </w:rPr>
        <w:t xml:space="preserve">000 </w:t>
      </w:r>
      <w:r w:rsidR="00656E82">
        <w:rPr>
          <w:bCs/>
        </w:rPr>
        <w:t xml:space="preserve">sq. ft. </w:t>
      </w:r>
      <w:r w:rsidR="00595DA8">
        <w:rPr>
          <w:bCs/>
        </w:rPr>
        <w:t xml:space="preserve"> </w:t>
      </w:r>
      <w:r w:rsidR="004E22D3">
        <w:rPr>
          <w:bCs/>
        </w:rPr>
        <w:t xml:space="preserve">The 83 acre </w:t>
      </w:r>
      <w:r w:rsidR="00595DA8">
        <w:rPr>
          <w:bCs/>
        </w:rPr>
        <w:t>s</w:t>
      </w:r>
      <w:r w:rsidR="004E22D3">
        <w:rPr>
          <w:bCs/>
        </w:rPr>
        <w:t>ite has 1 million s</w:t>
      </w:r>
      <w:r w:rsidR="00595DA8">
        <w:rPr>
          <w:bCs/>
        </w:rPr>
        <w:t>q</w:t>
      </w:r>
      <w:r w:rsidR="004E22D3">
        <w:rPr>
          <w:bCs/>
        </w:rPr>
        <w:t>. ft. of greenhouse</w:t>
      </w:r>
      <w:r w:rsidR="001C377A">
        <w:rPr>
          <w:bCs/>
        </w:rPr>
        <w:t xml:space="preserve">, and if </w:t>
      </w:r>
      <w:r w:rsidR="00AE3228">
        <w:rPr>
          <w:bCs/>
        </w:rPr>
        <w:t xml:space="preserve">they </w:t>
      </w:r>
      <w:r w:rsidR="001C377A">
        <w:rPr>
          <w:bCs/>
        </w:rPr>
        <w:t>maximiz</w:t>
      </w:r>
      <w:r w:rsidR="00AE3228">
        <w:rPr>
          <w:bCs/>
        </w:rPr>
        <w:t>e</w:t>
      </w:r>
      <w:r w:rsidR="001C377A">
        <w:rPr>
          <w:bCs/>
        </w:rPr>
        <w:t xml:space="preserve"> </w:t>
      </w:r>
      <w:r w:rsidR="008633AB">
        <w:rPr>
          <w:bCs/>
        </w:rPr>
        <w:t xml:space="preserve">that </w:t>
      </w:r>
      <w:r w:rsidR="00AE3228">
        <w:rPr>
          <w:bCs/>
        </w:rPr>
        <w:t xml:space="preserve">single </w:t>
      </w:r>
      <w:r w:rsidR="008633AB">
        <w:rPr>
          <w:bCs/>
        </w:rPr>
        <w:t xml:space="preserve">license, they </w:t>
      </w:r>
      <w:r w:rsidR="00A4137B">
        <w:rPr>
          <w:bCs/>
        </w:rPr>
        <w:t xml:space="preserve">would </w:t>
      </w:r>
      <w:r w:rsidR="00595DA8">
        <w:rPr>
          <w:bCs/>
        </w:rPr>
        <w:t xml:space="preserve">only </w:t>
      </w:r>
      <w:r w:rsidR="00A4137B">
        <w:rPr>
          <w:bCs/>
        </w:rPr>
        <w:t xml:space="preserve">be </w:t>
      </w:r>
      <w:r w:rsidR="00595DA8">
        <w:rPr>
          <w:bCs/>
        </w:rPr>
        <w:t>using 1/10</w:t>
      </w:r>
      <w:r w:rsidR="008633AB">
        <w:rPr>
          <w:bCs/>
        </w:rPr>
        <w:t xml:space="preserve"> of that </w:t>
      </w:r>
      <w:r w:rsidR="00595DA8">
        <w:rPr>
          <w:bCs/>
        </w:rPr>
        <w:t>gre</w:t>
      </w:r>
      <w:r w:rsidR="008633AB">
        <w:rPr>
          <w:bCs/>
        </w:rPr>
        <w:t>enhouse sp</w:t>
      </w:r>
      <w:r w:rsidR="00595DA8">
        <w:rPr>
          <w:bCs/>
        </w:rPr>
        <w:t>a</w:t>
      </w:r>
      <w:r w:rsidR="008633AB">
        <w:rPr>
          <w:bCs/>
        </w:rPr>
        <w:t>c</w:t>
      </w:r>
      <w:r w:rsidR="00595DA8">
        <w:rPr>
          <w:bCs/>
        </w:rPr>
        <w:t xml:space="preserve">e.  </w:t>
      </w:r>
      <w:r w:rsidR="00AE3228">
        <w:rPr>
          <w:bCs/>
        </w:rPr>
        <w:t>He said that m</w:t>
      </w:r>
      <w:r w:rsidR="00595DA8">
        <w:rPr>
          <w:bCs/>
        </w:rPr>
        <w:t>edical mari</w:t>
      </w:r>
      <w:r w:rsidR="00B76D90">
        <w:rPr>
          <w:bCs/>
        </w:rPr>
        <w:t>juana is virtually identical to</w:t>
      </w:r>
      <w:r w:rsidR="00595DA8">
        <w:rPr>
          <w:bCs/>
        </w:rPr>
        <w:t xml:space="preserve"> industrial hemp</w:t>
      </w:r>
      <w:r w:rsidR="008B2C6D">
        <w:rPr>
          <w:bCs/>
        </w:rPr>
        <w:t xml:space="preserve"> and that </w:t>
      </w:r>
      <w:r w:rsidR="00940EBD">
        <w:rPr>
          <w:bCs/>
        </w:rPr>
        <w:t>Weber County is in the top 3 counties of patients with cards</w:t>
      </w:r>
      <w:r w:rsidR="008B2C6D">
        <w:rPr>
          <w:bCs/>
        </w:rPr>
        <w:t xml:space="preserve"> for cannabis</w:t>
      </w:r>
      <w:r w:rsidR="00A238E1">
        <w:rPr>
          <w:bCs/>
        </w:rPr>
        <w:t>.</w:t>
      </w:r>
    </w:p>
    <w:p w14:paraId="7B40C7E7" w14:textId="77777777" w:rsidR="00F51840" w:rsidRPr="00F51840" w:rsidRDefault="00F51840" w:rsidP="00382383">
      <w:pPr>
        <w:spacing w:line="100" w:lineRule="exact"/>
        <w:ind w:left="360"/>
        <w:jc w:val="both"/>
      </w:pPr>
    </w:p>
    <w:p w14:paraId="43AAF684" w14:textId="091AF27B" w:rsidR="0078220B" w:rsidRDefault="0078220B" w:rsidP="00AE6CA4">
      <w:pPr>
        <w:spacing w:line="180" w:lineRule="exact"/>
        <w:ind w:left="360"/>
        <w:jc w:val="both"/>
      </w:pPr>
      <w:r w:rsidRPr="0005375B">
        <w:t>6</w:t>
      </w:r>
      <w:r w:rsidR="00AE6CA4">
        <w:t>.</w:t>
      </w:r>
      <w:r w:rsidRPr="0005375B">
        <w:tab/>
      </w:r>
    </w:p>
    <w:p w14:paraId="3F22D83F" w14:textId="5089055C" w:rsidR="00F51840" w:rsidRPr="008A4D28" w:rsidRDefault="00F51840" w:rsidP="00F51840">
      <w:pPr>
        <w:pStyle w:val="ListParagraph"/>
        <w:shd w:val="clear" w:color="auto" w:fill="D9D9D9" w:themeFill="background1" w:themeFillShade="D9"/>
        <w:spacing w:line="220" w:lineRule="exact"/>
        <w:ind w:right="-101"/>
        <w:jc w:val="both"/>
        <w:rPr>
          <w:spacing w:val="-10"/>
        </w:rPr>
      </w:pPr>
      <w:r w:rsidRPr="008A4D28">
        <w:rPr>
          <w:spacing w:val="-10"/>
        </w:rPr>
        <w:t xml:space="preserve">Commissioner </w:t>
      </w:r>
      <w:r w:rsidR="00EF178C" w:rsidRPr="008A4D28">
        <w:rPr>
          <w:spacing w:val="-10"/>
        </w:rPr>
        <w:t xml:space="preserve">Jenkins </w:t>
      </w:r>
      <w:r w:rsidRPr="008A4D28">
        <w:rPr>
          <w:spacing w:val="-10"/>
        </w:rPr>
        <w:t xml:space="preserve">moved to adjourn the public hearings </w:t>
      </w:r>
      <w:r w:rsidR="008A4D28" w:rsidRPr="008A4D28">
        <w:rPr>
          <w:spacing w:val="-10"/>
        </w:rPr>
        <w:t>&amp;</w:t>
      </w:r>
      <w:r w:rsidRPr="008A4D28">
        <w:rPr>
          <w:spacing w:val="-10"/>
        </w:rPr>
        <w:t xml:space="preserve"> reconvene the public meeting; Commissioner </w:t>
      </w:r>
      <w:r w:rsidR="00EF178C" w:rsidRPr="008A4D28">
        <w:rPr>
          <w:spacing w:val="-10"/>
        </w:rPr>
        <w:t xml:space="preserve">Harvey </w:t>
      </w:r>
      <w:r w:rsidRPr="008A4D28">
        <w:rPr>
          <w:spacing w:val="-10"/>
        </w:rPr>
        <w:t>seconded.</w:t>
      </w:r>
    </w:p>
    <w:p w14:paraId="36CEBBE8" w14:textId="77777777" w:rsidR="00F51840" w:rsidRPr="00A473CB" w:rsidRDefault="00F51840" w:rsidP="00F51840">
      <w:pPr>
        <w:pStyle w:val="ListParagraph"/>
        <w:shd w:val="clear" w:color="auto" w:fill="D9D9D9" w:themeFill="background1" w:themeFillShade="D9"/>
        <w:spacing w:line="220" w:lineRule="exact"/>
        <w:ind w:right="-101"/>
        <w:jc w:val="both"/>
      </w:pPr>
      <w:r w:rsidRPr="00A473CB">
        <w:t>Commissioner Harvey – aye; Commissioner Jenkins – aye; Chair Froerer – aye</w:t>
      </w:r>
    </w:p>
    <w:p w14:paraId="47B18DF4" w14:textId="77777777" w:rsidR="00F51840" w:rsidRPr="0005375B" w:rsidRDefault="00F51840" w:rsidP="003D197D">
      <w:pPr>
        <w:spacing w:line="140" w:lineRule="exact"/>
        <w:ind w:left="360"/>
        <w:jc w:val="both"/>
      </w:pPr>
    </w:p>
    <w:p w14:paraId="10BFF2FC" w14:textId="37A433FF" w:rsidR="0078220B" w:rsidRPr="0005375B" w:rsidRDefault="0078220B" w:rsidP="00346E34">
      <w:pPr>
        <w:spacing w:line="200" w:lineRule="exact"/>
        <w:ind w:left="360"/>
        <w:jc w:val="both"/>
      </w:pPr>
      <w:r w:rsidRPr="0005375B">
        <w:t>7.</w:t>
      </w:r>
      <w:r w:rsidRPr="0005375B">
        <w:tab/>
      </w:r>
      <w:r w:rsidRPr="00F51840">
        <w:rPr>
          <w:b/>
          <w:smallCaps/>
        </w:rPr>
        <w:t>Action on public hearing</w:t>
      </w:r>
      <w:r w:rsidR="00F51840">
        <w:rPr>
          <w:b/>
          <w:smallCaps/>
        </w:rPr>
        <w:t>s:</w:t>
      </w:r>
    </w:p>
    <w:p w14:paraId="2ED95689" w14:textId="0F9FF8E4" w:rsidR="0078220B" w:rsidRPr="005D7C76" w:rsidRDefault="0078220B" w:rsidP="00346E34">
      <w:pPr>
        <w:spacing w:line="200" w:lineRule="exact"/>
        <w:ind w:left="720"/>
        <w:jc w:val="both"/>
        <w:rPr>
          <w:b/>
          <w:smallCaps/>
          <w:spacing w:val="-16"/>
        </w:rPr>
      </w:pPr>
      <w:r w:rsidRPr="005D7C76">
        <w:rPr>
          <w:b/>
          <w:spacing w:val="-16"/>
        </w:rPr>
        <w:t>H2</w:t>
      </w:r>
      <w:r w:rsidRPr="005D7C76">
        <w:rPr>
          <w:spacing w:val="-16"/>
        </w:rPr>
        <w:t>-</w:t>
      </w:r>
      <w:r w:rsidR="00925F60" w:rsidRPr="005D7C76">
        <w:rPr>
          <w:b/>
          <w:smallCaps/>
          <w:spacing w:val="-16"/>
        </w:rPr>
        <w:t>R</w:t>
      </w:r>
      <w:r w:rsidRPr="005D7C76">
        <w:rPr>
          <w:b/>
          <w:smallCaps/>
          <w:spacing w:val="-16"/>
        </w:rPr>
        <w:t xml:space="preserve">esolution amending </w:t>
      </w:r>
      <w:r w:rsidR="005D7C76" w:rsidRPr="005D7C76">
        <w:rPr>
          <w:b/>
          <w:smallCaps/>
          <w:spacing w:val="-16"/>
        </w:rPr>
        <w:t xml:space="preserve">County </w:t>
      </w:r>
      <w:r w:rsidRPr="005D7C76">
        <w:rPr>
          <w:b/>
          <w:smallCaps/>
          <w:spacing w:val="-16"/>
        </w:rPr>
        <w:t xml:space="preserve">operating </w:t>
      </w:r>
      <w:r w:rsidR="005D7C76" w:rsidRPr="005D7C76">
        <w:rPr>
          <w:b/>
          <w:smallCaps/>
          <w:spacing w:val="-16"/>
        </w:rPr>
        <w:t>&amp;</w:t>
      </w:r>
      <w:r w:rsidRPr="005D7C76">
        <w:rPr>
          <w:b/>
          <w:smallCaps/>
          <w:spacing w:val="-16"/>
        </w:rPr>
        <w:t xml:space="preserve"> capital budget</w:t>
      </w:r>
      <w:r w:rsidR="00925F60" w:rsidRPr="005D7C76">
        <w:rPr>
          <w:b/>
          <w:smallCaps/>
          <w:spacing w:val="-16"/>
        </w:rPr>
        <w:t>s</w:t>
      </w:r>
      <w:r w:rsidRPr="005D7C76">
        <w:rPr>
          <w:b/>
          <w:smallCaps/>
          <w:spacing w:val="-16"/>
        </w:rPr>
        <w:t xml:space="preserve"> </w:t>
      </w:r>
      <w:r w:rsidR="005D7C76" w:rsidRPr="005D7C76">
        <w:rPr>
          <w:b/>
          <w:smallCaps/>
          <w:spacing w:val="-16"/>
        </w:rPr>
        <w:t xml:space="preserve">for </w:t>
      </w:r>
      <w:r w:rsidRPr="005D7C76">
        <w:rPr>
          <w:b/>
          <w:smallCaps/>
          <w:spacing w:val="-16"/>
        </w:rPr>
        <w:t>2020 calendar year</w:t>
      </w:r>
      <w:r w:rsidR="00925F60" w:rsidRPr="005D7C76">
        <w:rPr>
          <w:b/>
          <w:smallCaps/>
          <w:spacing w:val="-16"/>
        </w:rPr>
        <w:t xml:space="preserve"> - </w:t>
      </w:r>
      <w:r w:rsidR="004307E5" w:rsidRPr="005D7C76">
        <w:rPr>
          <w:b/>
          <w:smallCaps/>
          <w:spacing w:val="-16"/>
        </w:rPr>
        <w:t>Resolution 22-2020</w:t>
      </w:r>
    </w:p>
    <w:p w14:paraId="085A59E1" w14:textId="796B9C56" w:rsidR="004307E5" w:rsidRPr="00A473CB" w:rsidRDefault="004307E5" w:rsidP="004307E5">
      <w:pPr>
        <w:pStyle w:val="ListParagraph"/>
        <w:shd w:val="clear" w:color="auto" w:fill="D9D9D9" w:themeFill="background1" w:themeFillShade="D9"/>
        <w:spacing w:line="220" w:lineRule="exact"/>
        <w:ind w:right="-101"/>
        <w:jc w:val="both"/>
      </w:pPr>
      <w:r w:rsidRPr="00A473CB">
        <w:t xml:space="preserve">Commissioner Harvey moved to </w:t>
      </w:r>
      <w:r w:rsidRPr="0005375B">
        <w:t>ado</w:t>
      </w:r>
      <w:r>
        <w:t>pt Resol</w:t>
      </w:r>
      <w:r w:rsidRPr="0005375B">
        <w:t>u</w:t>
      </w:r>
      <w:r>
        <w:t>tio</w:t>
      </w:r>
      <w:r w:rsidRPr="0005375B">
        <w:t xml:space="preserve">n </w:t>
      </w:r>
      <w:r>
        <w:t>22-2020</w:t>
      </w:r>
      <w:r w:rsidRPr="004307E5">
        <w:t xml:space="preserve"> </w:t>
      </w:r>
      <w:r w:rsidRPr="0005375B">
        <w:t xml:space="preserve">amending the </w:t>
      </w:r>
      <w:r w:rsidR="005D7C76">
        <w:t>o</w:t>
      </w:r>
      <w:r w:rsidRPr="0005375B">
        <w:t xml:space="preserve">perating and </w:t>
      </w:r>
      <w:r w:rsidR="005D7C76">
        <w:t>c</w:t>
      </w:r>
      <w:r w:rsidRPr="0005375B">
        <w:t xml:space="preserve">apital </w:t>
      </w:r>
      <w:r w:rsidR="005D7C76">
        <w:t>b</w:t>
      </w:r>
      <w:r w:rsidRPr="0005375B">
        <w:t>udget</w:t>
      </w:r>
      <w:r w:rsidR="00925F60">
        <w:t>s</w:t>
      </w:r>
      <w:r w:rsidRPr="0005375B">
        <w:t xml:space="preserve"> of Weber County for the 2020 calendar year</w:t>
      </w:r>
      <w:r w:rsidRPr="00A473CB">
        <w:t>; Commissioner Jenkins seconded.</w:t>
      </w:r>
    </w:p>
    <w:p w14:paraId="0D36B9C6" w14:textId="77777777" w:rsidR="004307E5" w:rsidRPr="00A473CB" w:rsidRDefault="004307E5" w:rsidP="004307E5">
      <w:pPr>
        <w:pStyle w:val="ListParagraph"/>
        <w:shd w:val="clear" w:color="auto" w:fill="D9D9D9" w:themeFill="background1" w:themeFillShade="D9"/>
        <w:spacing w:line="220" w:lineRule="exact"/>
        <w:ind w:right="-101"/>
        <w:jc w:val="both"/>
      </w:pPr>
      <w:r w:rsidRPr="00A473CB">
        <w:t>Commissioner Harvey – aye; Commissioner Jenkins – aye; Chair Froerer – aye</w:t>
      </w:r>
    </w:p>
    <w:p w14:paraId="4F9D64C4" w14:textId="77777777" w:rsidR="004307E5" w:rsidRDefault="004307E5" w:rsidP="003D197D">
      <w:pPr>
        <w:spacing w:line="100" w:lineRule="exact"/>
        <w:ind w:left="720"/>
        <w:jc w:val="both"/>
      </w:pPr>
    </w:p>
    <w:p w14:paraId="4E1B3FE4" w14:textId="6024DBEF" w:rsidR="0078220B" w:rsidRPr="00247E22" w:rsidRDefault="0078220B" w:rsidP="00346E34">
      <w:pPr>
        <w:spacing w:line="200" w:lineRule="exact"/>
        <w:ind w:left="720"/>
        <w:jc w:val="both"/>
        <w:rPr>
          <w:sz w:val="21"/>
          <w:szCs w:val="21"/>
        </w:rPr>
      </w:pPr>
      <w:r w:rsidRPr="00247E22">
        <w:rPr>
          <w:b/>
          <w:smallCaps/>
          <w:sz w:val="21"/>
          <w:szCs w:val="21"/>
        </w:rPr>
        <w:t>H3</w:t>
      </w:r>
      <w:r w:rsidR="00CD1CAD" w:rsidRPr="00247E22">
        <w:rPr>
          <w:b/>
          <w:smallCaps/>
          <w:sz w:val="21"/>
          <w:szCs w:val="21"/>
        </w:rPr>
        <w:t>-</w:t>
      </w:r>
      <w:r w:rsidR="001D3838" w:rsidRPr="00247E22">
        <w:rPr>
          <w:b/>
          <w:smallCaps/>
          <w:sz w:val="21"/>
          <w:szCs w:val="21"/>
        </w:rPr>
        <w:t>A</w:t>
      </w:r>
      <w:r w:rsidRPr="00247E22">
        <w:rPr>
          <w:b/>
          <w:smallCaps/>
          <w:spacing w:val="-6"/>
          <w:sz w:val="21"/>
          <w:szCs w:val="21"/>
        </w:rPr>
        <w:t xml:space="preserve">mend </w:t>
      </w:r>
      <w:r w:rsidR="001D3838" w:rsidRPr="00247E22">
        <w:rPr>
          <w:b/>
          <w:smallCaps/>
          <w:spacing w:val="-6"/>
          <w:sz w:val="21"/>
          <w:szCs w:val="21"/>
        </w:rPr>
        <w:t xml:space="preserve">Ogden Valley </w:t>
      </w:r>
      <w:r w:rsidRPr="00247E22">
        <w:rPr>
          <w:b/>
          <w:smallCaps/>
          <w:spacing w:val="-6"/>
          <w:sz w:val="21"/>
          <w:szCs w:val="21"/>
        </w:rPr>
        <w:t xml:space="preserve">CV-1 </w:t>
      </w:r>
      <w:r w:rsidR="001D3838" w:rsidRPr="00247E22">
        <w:rPr>
          <w:b/>
          <w:smallCaps/>
          <w:spacing w:val="-6"/>
          <w:sz w:val="21"/>
          <w:szCs w:val="21"/>
        </w:rPr>
        <w:t>&amp;</w:t>
      </w:r>
      <w:r w:rsidRPr="00247E22">
        <w:rPr>
          <w:b/>
          <w:smallCaps/>
          <w:spacing w:val="-6"/>
          <w:sz w:val="21"/>
          <w:szCs w:val="21"/>
        </w:rPr>
        <w:t xml:space="preserve"> CV-2 Zones to reduce front yard setback, include</w:t>
      </w:r>
      <w:r w:rsidR="00E411B1" w:rsidRPr="00247E22">
        <w:rPr>
          <w:b/>
          <w:smallCaps/>
          <w:spacing w:val="-6"/>
          <w:sz w:val="21"/>
          <w:szCs w:val="21"/>
        </w:rPr>
        <w:t>s</w:t>
      </w:r>
      <w:r w:rsidRPr="00247E22">
        <w:rPr>
          <w:b/>
          <w:smallCaps/>
          <w:spacing w:val="-6"/>
          <w:sz w:val="21"/>
          <w:szCs w:val="21"/>
        </w:rPr>
        <w:t xml:space="preserve"> complete street design</w:t>
      </w:r>
      <w:r w:rsidR="00382383">
        <w:rPr>
          <w:b/>
          <w:smallCaps/>
          <w:spacing w:val="-6"/>
          <w:sz w:val="21"/>
          <w:szCs w:val="21"/>
        </w:rPr>
        <w:t>;</w:t>
      </w:r>
      <w:r w:rsidRPr="00247E22">
        <w:rPr>
          <w:b/>
          <w:smallCaps/>
          <w:spacing w:val="-6"/>
          <w:sz w:val="21"/>
          <w:szCs w:val="21"/>
        </w:rPr>
        <w:t xml:space="preserve"> add</w:t>
      </w:r>
      <w:r w:rsidR="00E411B1" w:rsidRPr="00247E22">
        <w:rPr>
          <w:b/>
          <w:smallCaps/>
          <w:spacing w:val="-6"/>
          <w:sz w:val="21"/>
          <w:szCs w:val="21"/>
        </w:rPr>
        <w:t>s</w:t>
      </w:r>
      <w:r w:rsidRPr="00247E22">
        <w:rPr>
          <w:b/>
          <w:smallCaps/>
          <w:spacing w:val="-6"/>
          <w:sz w:val="21"/>
          <w:szCs w:val="21"/>
        </w:rPr>
        <w:t xml:space="preserve"> sections for building maintenance contract </w:t>
      </w:r>
      <w:r w:rsidR="001D3838" w:rsidRPr="00247E22">
        <w:rPr>
          <w:b/>
          <w:smallCaps/>
          <w:spacing w:val="-6"/>
          <w:sz w:val="21"/>
          <w:szCs w:val="21"/>
        </w:rPr>
        <w:t>&amp;</w:t>
      </w:r>
      <w:r w:rsidRPr="00247E22">
        <w:rPr>
          <w:b/>
          <w:smallCaps/>
          <w:spacing w:val="-6"/>
          <w:sz w:val="21"/>
          <w:szCs w:val="21"/>
        </w:rPr>
        <w:t xml:space="preserve"> cross access easement</w:t>
      </w:r>
      <w:r w:rsidR="006C769E" w:rsidRPr="00247E22">
        <w:rPr>
          <w:b/>
          <w:smallCaps/>
          <w:spacing w:val="-6"/>
          <w:sz w:val="21"/>
          <w:szCs w:val="21"/>
        </w:rPr>
        <w:t xml:space="preserve"> – Ordinance 2020-11</w:t>
      </w:r>
    </w:p>
    <w:p w14:paraId="4C4C4A1E" w14:textId="16275F96" w:rsidR="00CD1CAD" w:rsidRPr="00A473CB" w:rsidRDefault="00CD1CAD" w:rsidP="00CD1CAD">
      <w:pPr>
        <w:pStyle w:val="ListParagraph"/>
        <w:shd w:val="clear" w:color="auto" w:fill="D9D9D9" w:themeFill="background1" w:themeFillShade="D9"/>
        <w:spacing w:line="220" w:lineRule="exact"/>
        <w:ind w:right="-101"/>
        <w:jc w:val="both"/>
      </w:pPr>
      <w:r w:rsidRPr="00A473CB">
        <w:t xml:space="preserve">Commissioner </w:t>
      </w:r>
      <w:r w:rsidR="006C769E" w:rsidRPr="00A473CB">
        <w:t xml:space="preserve">Jenkins </w:t>
      </w:r>
      <w:r w:rsidRPr="00A473CB">
        <w:t xml:space="preserve">moved to </w:t>
      </w:r>
      <w:r w:rsidRPr="0005375B">
        <w:t>ado</w:t>
      </w:r>
      <w:r>
        <w:t>pt Ordina</w:t>
      </w:r>
      <w:r w:rsidRPr="0005375B">
        <w:t>n</w:t>
      </w:r>
      <w:r>
        <w:t>ce</w:t>
      </w:r>
      <w:r w:rsidRPr="0005375B">
        <w:t xml:space="preserve"> </w:t>
      </w:r>
      <w:r>
        <w:t>2020-</w:t>
      </w:r>
      <w:r w:rsidR="006455B3">
        <w:t>11</w:t>
      </w:r>
      <w:r w:rsidRPr="004307E5">
        <w:t xml:space="preserve"> </w:t>
      </w:r>
      <w:r w:rsidRPr="0005375B">
        <w:t xml:space="preserve">amending </w:t>
      </w:r>
      <w:r w:rsidR="001D3838">
        <w:t xml:space="preserve">Ogden Valley’s </w:t>
      </w:r>
      <w:r>
        <w:t>setback regulations of the CV-1 and CV-2 Zones</w:t>
      </w:r>
      <w:r w:rsidR="00DE3353">
        <w:t>,</w:t>
      </w:r>
      <w:r>
        <w:t xml:space="preserve"> and additional language that supports creation of street-oriented commercial store</w:t>
      </w:r>
      <w:r w:rsidRPr="0005375B">
        <w:t>fr</w:t>
      </w:r>
      <w:r>
        <w:t>on</w:t>
      </w:r>
      <w:r w:rsidRPr="0005375B">
        <w:t>t</w:t>
      </w:r>
      <w:r>
        <w:t>s;</w:t>
      </w:r>
      <w:r w:rsidRPr="00A473CB">
        <w:t xml:space="preserve"> Commissioner </w:t>
      </w:r>
      <w:r w:rsidR="006C769E" w:rsidRPr="00A473CB">
        <w:t xml:space="preserve">Harvey </w:t>
      </w:r>
      <w:r w:rsidRPr="00A473CB">
        <w:t>seconded.</w:t>
      </w:r>
    </w:p>
    <w:p w14:paraId="25C44B73" w14:textId="77777777" w:rsidR="00CD1CAD" w:rsidRPr="00A473CB" w:rsidRDefault="00CD1CAD" w:rsidP="00CD1CAD">
      <w:pPr>
        <w:pStyle w:val="ListParagraph"/>
        <w:shd w:val="clear" w:color="auto" w:fill="D9D9D9" w:themeFill="background1" w:themeFillShade="D9"/>
        <w:spacing w:line="220" w:lineRule="exact"/>
        <w:ind w:right="-101"/>
        <w:jc w:val="both"/>
      </w:pPr>
      <w:r w:rsidRPr="00A473CB">
        <w:t>Commissioner Harvey – aye; Commissioner Jenkins – aye; Chair Froerer – aye</w:t>
      </w:r>
    </w:p>
    <w:p w14:paraId="69A026EF" w14:textId="77777777" w:rsidR="0078220B" w:rsidRPr="0005375B" w:rsidRDefault="0078220B" w:rsidP="003D197D">
      <w:pPr>
        <w:spacing w:line="100" w:lineRule="exact"/>
        <w:ind w:left="720"/>
        <w:jc w:val="both"/>
      </w:pPr>
    </w:p>
    <w:p w14:paraId="400298A8" w14:textId="1C182449" w:rsidR="0078220B" w:rsidRPr="00A238E1" w:rsidRDefault="0078220B" w:rsidP="00346E34">
      <w:pPr>
        <w:pStyle w:val="ListParagraph"/>
        <w:spacing w:line="200" w:lineRule="exact"/>
        <w:contextualSpacing w:val="0"/>
        <w:jc w:val="both"/>
        <w:rPr>
          <w:b/>
          <w:smallCaps/>
          <w:color w:val="000000"/>
          <w:spacing w:val="-3"/>
        </w:rPr>
      </w:pPr>
      <w:r w:rsidRPr="00A238E1">
        <w:rPr>
          <w:b/>
          <w:smallCaps/>
          <w:color w:val="000000"/>
          <w:spacing w:val="-3"/>
        </w:rPr>
        <w:t>H4-</w:t>
      </w:r>
      <w:r w:rsidR="00E411B1" w:rsidRPr="00A238E1">
        <w:rPr>
          <w:b/>
          <w:smallCaps/>
          <w:color w:val="000000"/>
          <w:spacing w:val="-3"/>
        </w:rPr>
        <w:t>A</w:t>
      </w:r>
      <w:r w:rsidRPr="00A238E1">
        <w:rPr>
          <w:b/>
          <w:smallCaps/>
          <w:color w:val="000000"/>
          <w:spacing w:val="-3"/>
        </w:rPr>
        <w:t>mend County Code</w:t>
      </w:r>
      <w:r w:rsidR="00E411B1" w:rsidRPr="00A238E1">
        <w:rPr>
          <w:b/>
          <w:smallCaps/>
          <w:color w:val="000000"/>
          <w:spacing w:val="-3"/>
        </w:rPr>
        <w:t>s</w:t>
      </w:r>
      <w:r w:rsidRPr="00A238E1">
        <w:rPr>
          <w:b/>
          <w:smallCaps/>
          <w:color w:val="000000"/>
          <w:spacing w:val="-3"/>
        </w:rPr>
        <w:t xml:space="preserve"> §104-7 </w:t>
      </w:r>
      <w:r w:rsidR="00A238E1" w:rsidRPr="00A238E1">
        <w:rPr>
          <w:b/>
          <w:smallCaps/>
          <w:color w:val="000000"/>
          <w:spacing w:val="-3"/>
        </w:rPr>
        <w:t>&amp;</w:t>
      </w:r>
      <w:r w:rsidRPr="00A238E1">
        <w:rPr>
          <w:b/>
          <w:smallCaps/>
          <w:color w:val="000000"/>
          <w:spacing w:val="-3"/>
        </w:rPr>
        <w:t xml:space="preserve"> 108-7 </w:t>
      </w:r>
      <w:r w:rsidR="00A238E1" w:rsidRPr="00A238E1">
        <w:rPr>
          <w:b/>
          <w:smallCaps/>
          <w:color w:val="000000"/>
          <w:spacing w:val="-3"/>
        </w:rPr>
        <w:t>f</w:t>
      </w:r>
      <w:r w:rsidRPr="00A238E1">
        <w:rPr>
          <w:b/>
          <w:smallCaps/>
          <w:color w:val="000000"/>
          <w:spacing w:val="-3"/>
        </w:rPr>
        <w:t>o</w:t>
      </w:r>
      <w:r w:rsidR="00A238E1" w:rsidRPr="00A238E1">
        <w:rPr>
          <w:b/>
          <w:smallCaps/>
          <w:color w:val="000000"/>
          <w:spacing w:val="-3"/>
        </w:rPr>
        <w:t xml:space="preserve">r cannabis </w:t>
      </w:r>
      <w:r w:rsidRPr="00A238E1">
        <w:rPr>
          <w:b/>
          <w:smallCaps/>
          <w:color w:val="000000"/>
          <w:spacing w:val="-3"/>
        </w:rPr>
        <w:t>cultivation</w:t>
      </w:r>
      <w:r w:rsidR="00A238E1" w:rsidRPr="00A238E1">
        <w:rPr>
          <w:b/>
          <w:smallCaps/>
          <w:color w:val="000000"/>
          <w:spacing w:val="-3"/>
        </w:rPr>
        <w:t>/</w:t>
      </w:r>
      <w:r w:rsidRPr="00A238E1">
        <w:rPr>
          <w:b/>
          <w:smallCaps/>
          <w:color w:val="000000"/>
          <w:spacing w:val="-3"/>
        </w:rPr>
        <w:t>processing</w:t>
      </w:r>
      <w:r w:rsidR="00794F1A" w:rsidRPr="00A238E1">
        <w:rPr>
          <w:b/>
          <w:smallCaps/>
          <w:color w:val="000000"/>
          <w:spacing w:val="-3"/>
        </w:rPr>
        <w:t xml:space="preserve"> </w:t>
      </w:r>
      <w:r w:rsidR="00794F1A" w:rsidRPr="00A238E1">
        <w:rPr>
          <w:b/>
          <w:smallCaps/>
          <w:spacing w:val="-3"/>
          <w:sz w:val="21"/>
          <w:szCs w:val="21"/>
        </w:rPr>
        <w:t>– Ordinance 2020-12</w:t>
      </w:r>
    </w:p>
    <w:p w14:paraId="47DF6773" w14:textId="09769FAB" w:rsidR="006C769E" w:rsidRDefault="006C769E" w:rsidP="002B4457">
      <w:pPr>
        <w:pStyle w:val="ListParagraph"/>
        <w:spacing w:line="100" w:lineRule="exact"/>
        <w:contextualSpacing w:val="0"/>
        <w:jc w:val="both"/>
        <w:rPr>
          <w:b/>
          <w:smallCaps/>
          <w:color w:val="000000"/>
        </w:rPr>
      </w:pPr>
    </w:p>
    <w:p w14:paraId="4A2DB554" w14:textId="270BE802" w:rsidR="00E411B1" w:rsidRPr="00857FEB" w:rsidRDefault="00E411B1" w:rsidP="00DC556A">
      <w:pPr>
        <w:pStyle w:val="ListParagraph"/>
        <w:shd w:val="clear" w:color="auto" w:fill="D9D9D9" w:themeFill="background1" w:themeFillShade="D9"/>
        <w:spacing w:line="220" w:lineRule="exact"/>
        <w:ind w:right="-94"/>
        <w:jc w:val="both"/>
        <w:rPr>
          <w:spacing w:val="-4"/>
        </w:rPr>
      </w:pPr>
      <w:r w:rsidRPr="00857FEB">
        <w:rPr>
          <w:spacing w:val="-4"/>
        </w:rPr>
        <w:t>Commissioner Harvey moved to adopt Ordinance 2020-</w:t>
      </w:r>
      <w:r w:rsidR="0072567B" w:rsidRPr="00857FEB">
        <w:rPr>
          <w:spacing w:val="-4"/>
        </w:rPr>
        <w:t>12</w:t>
      </w:r>
      <w:r w:rsidRPr="00857FEB">
        <w:rPr>
          <w:spacing w:val="-4"/>
        </w:rPr>
        <w:t xml:space="preserve"> amending </w:t>
      </w:r>
      <w:r w:rsidRPr="00857FEB">
        <w:rPr>
          <w:color w:val="000000"/>
          <w:spacing w:val="-4"/>
        </w:rPr>
        <w:t xml:space="preserve">Weber County </w:t>
      </w:r>
      <w:r w:rsidR="003209F7" w:rsidRPr="00857FEB">
        <w:rPr>
          <w:color w:val="000000"/>
          <w:spacing w:val="-4"/>
        </w:rPr>
        <w:t xml:space="preserve">Land Use </w:t>
      </w:r>
      <w:r w:rsidRPr="00857FEB">
        <w:rPr>
          <w:color w:val="000000"/>
          <w:spacing w:val="-4"/>
        </w:rPr>
        <w:t xml:space="preserve">Codes §104-7 and 108-7 to allow the cultivation and processing of cannabis cultivation in the A-2 </w:t>
      </w:r>
      <w:r w:rsidR="003209F7" w:rsidRPr="00857FEB">
        <w:rPr>
          <w:color w:val="000000"/>
          <w:spacing w:val="-4"/>
        </w:rPr>
        <w:t>Z</w:t>
      </w:r>
      <w:r w:rsidRPr="00857FEB">
        <w:rPr>
          <w:color w:val="000000"/>
          <w:spacing w:val="-4"/>
        </w:rPr>
        <w:t xml:space="preserve">one </w:t>
      </w:r>
      <w:r w:rsidR="0082466C" w:rsidRPr="00857FEB">
        <w:rPr>
          <w:color w:val="000000"/>
          <w:spacing w:val="-4"/>
        </w:rPr>
        <w:t xml:space="preserve">and </w:t>
      </w:r>
      <w:r w:rsidRPr="00857FEB">
        <w:rPr>
          <w:color w:val="000000"/>
          <w:spacing w:val="-4"/>
        </w:rPr>
        <w:t>provid</w:t>
      </w:r>
      <w:r w:rsidR="0082466C" w:rsidRPr="00857FEB">
        <w:rPr>
          <w:color w:val="000000"/>
          <w:spacing w:val="-4"/>
        </w:rPr>
        <w:t>ing other related clarifying edits</w:t>
      </w:r>
      <w:r w:rsidR="006A7988" w:rsidRPr="00857FEB">
        <w:rPr>
          <w:color w:val="000000"/>
          <w:spacing w:val="-4"/>
        </w:rPr>
        <w:t xml:space="preserve"> to include the language of no more than one </w:t>
      </w:r>
      <w:r w:rsidR="00857FEB" w:rsidRPr="00857FEB">
        <w:rPr>
          <w:color w:val="000000"/>
          <w:spacing w:val="-4"/>
        </w:rPr>
        <w:t xml:space="preserve">grower operation </w:t>
      </w:r>
      <w:r w:rsidR="006A7988" w:rsidRPr="00857FEB">
        <w:rPr>
          <w:color w:val="000000"/>
          <w:spacing w:val="-4"/>
        </w:rPr>
        <w:t>in the county</w:t>
      </w:r>
      <w:r w:rsidRPr="00857FEB">
        <w:rPr>
          <w:spacing w:val="-4"/>
        </w:rPr>
        <w:t>; Commissioner Jenkins seconded.</w:t>
      </w:r>
    </w:p>
    <w:p w14:paraId="33236BAA" w14:textId="41CF7D5F" w:rsidR="0078220B" w:rsidRPr="0005375B" w:rsidRDefault="00E411B1" w:rsidP="00DC556A">
      <w:pPr>
        <w:pStyle w:val="ListParagraph"/>
        <w:shd w:val="clear" w:color="auto" w:fill="D9D9D9" w:themeFill="background1" w:themeFillShade="D9"/>
        <w:spacing w:line="220" w:lineRule="exact"/>
        <w:ind w:right="-94"/>
        <w:contextualSpacing w:val="0"/>
        <w:jc w:val="both"/>
        <w:rPr>
          <w:bCs/>
        </w:rPr>
      </w:pPr>
      <w:r w:rsidRPr="00A473CB">
        <w:t>Commissioner Harvey – aye; Commissioner Jenkins – aye; Chair Froerer – aye</w:t>
      </w:r>
    </w:p>
    <w:p w14:paraId="43942471" w14:textId="77777777" w:rsidR="00E411B1" w:rsidRDefault="00E411B1" w:rsidP="008456B3">
      <w:pPr>
        <w:tabs>
          <w:tab w:val="left" w:pos="540"/>
          <w:tab w:val="left" w:pos="720"/>
          <w:tab w:val="left" w:pos="1530"/>
        </w:tabs>
        <w:spacing w:line="60" w:lineRule="exact"/>
        <w:jc w:val="both"/>
        <w:rPr>
          <w:b/>
        </w:rPr>
      </w:pPr>
    </w:p>
    <w:p w14:paraId="70E62D80" w14:textId="62A974EF" w:rsidR="0078220B" w:rsidRPr="0070702F" w:rsidRDefault="0078220B" w:rsidP="0078220B">
      <w:pPr>
        <w:tabs>
          <w:tab w:val="left" w:pos="540"/>
          <w:tab w:val="left" w:pos="720"/>
          <w:tab w:val="left" w:pos="1530"/>
        </w:tabs>
        <w:spacing w:line="220" w:lineRule="exact"/>
        <w:jc w:val="both"/>
      </w:pPr>
      <w:r w:rsidRPr="0005375B">
        <w:rPr>
          <w:b/>
        </w:rPr>
        <w:t>I.</w:t>
      </w:r>
      <w:r w:rsidRPr="0005375B">
        <w:rPr>
          <w:b/>
        </w:rPr>
        <w:tab/>
        <w:t xml:space="preserve">  </w:t>
      </w:r>
      <w:r w:rsidRPr="003209F7">
        <w:rPr>
          <w:b/>
          <w:smallCaps/>
        </w:rPr>
        <w:t>Commissioner Comments</w:t>
      </w:r>
      <w:r w:rsidR="003209F7">
        <w:rPr>
          <w:b/>
          <w:smallCaps/>
        </w:rPr>
        <w:t>:</w:t>
      </w:r>
      <w:r w:rsidR="0070702F">
        <w:rPr>
          <w:b/>
          <w:smallCaps/>
        </w:rPr>
        <w:t xml:space="preserve">  </w:t>
      </w:r>
      <w:r w:rsidR="0070702F" w:rsidRPr="0070702F">
        <w:t xml:space="preserve">Commissioner Jenkins </w:t>
      </w:r>
      <w:r w:rsidR="0070702F">
        <w:t>note</w:t>
      </w:r>
      <w:r w:rsidR="0070702F" w:rsidRPr="0070702F">
        <w:t>d that</w:t>
      </w:r>
      <w:r w:rsidR="0070702F">
        <w:rPr>
          <w:b/>
          <w:smallCaps/>
        </w:rPr>
        <w:t xml:space="preserve"> </w:t>
      </w:r>
      <w:r w:rsidR="0070702F" w:rsidRPr="0070702F">
        <w:t>there</w:t>
      </w:r>
      <w:r w:rsidR="0070702F">
        <w:rPr>
          <w:b/>
        </w:rPr>
        <w:t xml:space="preserve"> </w:t>
      </w:r>
      <w:r w:rsidR="0070702F">
        <w:t xml:space="preserve">is a lot happening in </w:t>
      </w:r>
      <w:r w:rsidR="00822454">
        <w:t>the county</w:t>
      </w:r>
      <w:r w:rsidR="0070702F">
        <w:t>.</w:t>
      </w:r>
    </w:p>
    <w:p w14:paraId="496C720C" w14:textId="77777777" w:rsidR="0078220B" w:rsidRPr="0005375B" w:rsidRDefault="0078220B" w:rsidP="000164CE">
      <w:pPr>
        <w:tabs>
          <w:tab w:val="left" w:pos="540"/>
          <w:tab w:val="left" w:pos="720"/>
          <w:tab w:val="left" w:pos="1530"/>
        </w:tabs>
        <w:spacing w:line="40" w:lineRule="exact"/>
        <w:jc w:val="both"/>
      </w:pPr>
    </w:p>
    <w:p w14:paraId="3D048555" w14:textId="5D9777E4" w:rsidR="00043629" w:rsidRPr="001B31FE" w:rsidRDefault="0078220B" w:rsidP="003209F7">
      <w:pPr>
        <w:tabs>
          <w:tab w:val="left" w:pos="540"/>
          <w:tab w:val="left" w:pos="720"/>
          <w:tab w:val="left" w:pos="1530"/>
        </w:tabs>
        <w:spacing w:line="220" w:lineRule="exact"/>
        <w:jc w:val="both"/>
        <w:rPr>
          <w:b/>
          <w:color w:val="000000" w:themeColor="text1"/>
        </w:rPr>
      </w:pPr>
      <w:r w:rsidRPr="0005375B">
        <w:rPr>
          <w:b/>
        </w:rPr>
        <w:t xml:space="preserve">J.         </w:t>
      </w:r>
      <w:r w:rsidRPr="003209F7">
        <w:rPr>
          <w:b/>
          <w:smallCaps/>
        </w:rPr>
        <w:t>Adjourn</w:t>
      </w:r>
    </w:p>
    <w:p w14:paraId="3006C499" w14:textId="7A482496" w:rsidR="00CC2FC3" w:rsidRPr="00DA3633" w:rsidRDefault="00CC2FC3" w:rsidP="00EE1554">
      <w:pPr>
        <w:pStyle w:val="ListParagraph"/>
        <w:shd w:val="clear" w:color="auto" w:fill="D9D9D9" w:themeFill="background1" w:themeFillShade="D9"/>
        <w:tabs>
          <w:tab w:val="left" w:pos="720"/>
        </w:tabs>
        <w:spacing w:line="220" w:lineRule="exact"/>
        <w:ind w:right="-94"/>
        <w:jc w:val="both"/>
      </w:pPr>
      <w:r w:rsidRPr="00DA3633">
        <w:t xml:space="preserve">Commissioner </w:t>
      </w:r>
      <w:r w:rsidR="00665DA6" w:rsidRPr="00DA3633">
        <w:t xml:space="preserve">Jenkins </w:t>
      </w:r>
      <w:r w:rsidRPr="00DA3633">
        <w:t>moved to ad</w:t>
      </w:r>
      <w:r w:rsidR="00955A4A" w:rsidRPr="00DA3633">
        <w:t>j</w:t>
      </w:r>
      <w:r w:rsidRPr="00DA3633">
        <w:t>o</w:t>
      </w:r>
      <w:r w:rsidR="00955A4A" w:rsidRPr="00DA3633">
        <w:t xml:space="preserve">urn at </w:t>
      </w:r>
      <w:r w:rsidR="006C769E">
        <w:t>4</w:t>
      </w:r>
      <w:r w:rsidR="00955A4A" w:rsidRPr="00DA3633">
        <w:t>:</w:t>
      </w:r>
      <w:r w:rsidR="00FF716A">
        <w:t>2</w:t>
      </w:r>
      <w:r w:rsidR="00293E1E">
        <w:t>7</w:t>
      </w:r>
      <w:r w:rsidR="00955A4A" w:rsidRPr="00DA3633">
        <w:t xml:space="preserve"> </w:t>
      </w:r>
      <w:r w:rsidR="00FF716A">
        <w:t>p</w:t>
      </w:r>
      <w:r w:rsidR="00955A4A" w:rsidRPr="00DA3633">
        <w:t xml:space="preserve">.m.; </w:t>
      </w:r>
      <w:r w:rsidR="004A5E7F" w:rsidRPr="00DA3633">
        <w:t>Commissioner</w:t>
      </w:r>
      <w:r w:rsidR="008920A1" w:rsidRPr="00DA3633">
        <w:t xml:space="preserve"> </w:t>
      </w:r>
      <w:r w:rsidR="00665DA6" w:rsidRPr="00DA3633">
        <w:t xml:space="preserve">Harvey </w:t>
      </w:r>
      <w:r w:rsidRPr="00DA3633">
        <w:t>seconded.</w:t>
      </w:r>
    </w:p>
    <w:p w14:paraId="0EB0E7DE" w14:textId="7EA04D8A" w:rsidR="00CC2FC3" w:rsidRPr="00DA3633" w:rsidRDefault="00D761FB" w:rsidP="00EE1554">
      <w:pPr>
        <w:pStyle w:val="ListParagraph"/>
        <w:shd w:val="clear" w:color="auto" w:fill="D9D9D9" w:themeFill="background1" w:themeFillShade="D9"/>
        <w:spacing w:line="220" w:lineRule="exact"/>
        <w:ind w:right="-94"/>
        <w:jc w:val="both"/>
      </w:pPr>
      <w:r w:rsidRPr="00DA3633">
        <w:t xml:space="preserve">Commissioner Harvey – aye; </w:t>
      </w:r>
      <w:r w:rsidR="004A5E7F" w:rsidRPr="00DA3633">
        <w:t xml:space="preserve">Commissioner Jenkins – aye; </w:t>
      </w:r>
      <w:r w:rsidRPr="00DA3633">
        <w:t>Chair Froerer – aye</w:t>
      </w:r>
    </w:p>
    <w:p w14:paraId="3D8E77CE" w14:textId="78E281F2" w:rsidR="00417B91" w:rsidRPr="00DA3633" w:rsidRDefault="00693F68" w:rsidP="00EE1554">
      <w:pPr>
        <w:pStyle w:val="ListParagraph"/>
        <w:tabs>
          <w:tab w:val="left" w:pos="360"/>
          <w:tab w:val="left" w:pos="720"/>
          <w:tab w:val="left" w:pos="1440"/>
          <w:tab w:val="center" w:pos="5400"/>
        </w:tabs>
        <w:autoSpaceDE/>
        <w:autoSpaceDN/>
        <w:adjustRightInd/>
        <w:spacing w:line="100" w:lineRule="exact"/>
        <w:ind w:left="360" w:right="-94"/>
        <w:jc w:val="both"/>
        <w:rPr>
          <w:color w:val="000000" w:themeColor="text1"/>
        </w:rPr>
      </w:pPr>
      <w:r w:rsidRPr="00DA3633">
        <w:rPr>
          <w:color w:val="000000" w:themeColor="text1"/>
        </w:rPr>
        <w:tab/>
      </w:r>
      <w:r w:rsidRPr="00DA3633">
        <w:rPr>
          <w:color w:val="000000" w:themeColor="text1"/>
        </w:rPr>
        <w:tab/>
      </w:r>
      <w:r w:rsidR="00417B91" w:rsidRPr="00DA3633">
        <w:rPr>
          <w:color w:val="000000" w:themeColor="text1"/>
        </w:rPr>
        <w:tab/>
      </w:r>
    </w:p>
    <w:p w14:paraId="5F6CA07E" w14:textId="15DC1350" w:rsidR="00A9037C" w:rsidRPr="00DA3633" w:rsidRDefault="00693F68" w:rsidP="00EE1554">
      <w:pPr>
        <w:pStyle w:val="ListParagraph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/>
        <w:autoSpaceDN/>
        <w:adjustRightInd/>
        <w:spacing w:line="200" w:lineRule="exact"/>
        <w:ind w:left="360" w:right="-94"/>
        <w:jc w:val="both"/>
        <w:rPr>
          <w:color w:val="000000" w:themeColor="text1"/>
        </w:rPr>
      </w:pPr>
      <w:r w:rsidRPr="00DA3633">
        <w:rPr>
          <w:color w:val="000000" w:themeColor="text1"/>
        </w:rPr>
        <w:tab/>
      </w:r>
      <w:r w:rsidRPr="00DA3633">
        <w:rPr>
          <w:color w:val="000000" w:themeColor="text1"/>
        </w:rPr>
        <w:tab/>
      </w:r>
      <w:r w:rsidR="00AB2CC4" w:rsidRPr="00DA3633">
        <w:rPr>
          <w:color w:val="000000" w:themeColor="text1"/>
        </w:rPr>
        <w:tab/>
      </w:r>
      <w:r w:rsidR="00AB2CC4" w:rsidRPr="00DA3633">
        <w:rPr>
          <w:color w:val="000000" w:themeColor="text1"/>
        </w:rPr>
        <w:tab/>
      </w:r>
      <w:r w:rsidR="00AB2CC4" w:rsidRPr="00DA3633">
        <w:rPr>
          <w:color w:val="000000" w:themeColor="text1"/>
        </w:rPr>
        <w:tab/>
      </w:r>
      <w:r w:rsidR="00AB2CC4" w:rsidRPr="00DA3633">
        <w:rPr>
          <w:color w:val="000000" w:themeColor="text1"/>
        </w:rPr>
        <w:tab/>
      </w:r>
      <w:r w:rsidR="00B33DF7" w:rsidRPr="00DA3633">
        <w:rPr>
          <w:color w:val="000000" w:themeColor="text1"/>
        </w:rPr>
        <w:tab/>
      </w:r>
      <w:r w:rsidR="00417B91" w:rsidRPr="00DA3633">
        <w:rPr>
          <w:color w:val="000000" w:themeColor="text1"/>
        </w:rPr>
        <w:tab/>
      </w:r>
      <w:r w:rsidR="00417B91" w:rsidRPr="00DA3633">
        <w:rPr>
          <w:color w:val="000000" w:themeColor="text1"/>
        </w:rPr>
        <w:tab/>
      </w:r>
      <w:r w:rsidRPr="00DA3633">
        <w:rPr>
          <w:color w:val="000000" w:themeColor="text1"/>
        </w:rPr>
        <w:t>Attest:</w:t>
      </w:r>
    </w:p>
    <w:p w14:paraId="69F775FD" w14:textId="509FA222" w:rsidR="007B1AF2" w:rsidRDefault="007B1AF2" w:rsidP="00EE1554">
      <w:pPr>
        <w:pStyle w:val="ListParagraph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30"/>
        </w:tabs>
        <w:autoSpaceDE/>
        <w:autoSpaceDN/>
        <w:adjustRightInd/>
        <w:spacing w:line="180" w:lineRule="exact"/>
        <w:ind w:left="360" w:right="-94"/>
        <w:jc w:val="both"/>
        <w:rPr>
          <w:color w:val="000000" w:themeColor="text1"/>
        </w:rPr>
      </w:pPr>
    </w:p>
    <w:p w14:paraId="557E7290" w14:textId="6754A701" w:rsidR="00347FD2" w:rsidRPr="00DA3633" w:rsidRDefault="00403AC1" w:rsidP="00EE1554">
      <w:pPr>
        <w:pStyle w:val="ListParagraph"/>
        <w:tabs>
          <w:tab w:val="left" w:pos="1440"/>
          <w:tab w:val="left" w:pos="6480"/>
          <w:tab w:val="left" w:pos="6840"/>
        </w:tabs>
        <w:spacing w:line="240" w:lineRule="exact"/>
        <w:ind w:left="547" w:right="-94"/>
        <w:jc w:val="both"/>
        <w:rPr>
          <w:u w:val="single"/>
        </w:rPr>
      </w:pPr>
      <w:r w:rsidRPr="00DA3633">
        <w:rPr>
          <w:u w:val="single"/>
        </w:rPr>
        <w:t xml:space="preserve">                                                                 </w:t>
      </w:r>
      <w:r w:rsidR="00334DF0" w:rsidRPr="00DA3633">
        <w:t xml:space="preserve">        </w:t>
      </w:r>
      <w:r w:rsidR="007C35CF" w:rsidRPr="00DA3633">
        <w:tab/>
      </w:r>
      <w:r w:rsidR="00347FD2" w:rsidRPr="00DA3633">
        <w:rPr>
          <w:u w:val="single"/>
        </w:rPr>
        <w:t xml:space="preserve">                                                                                                                                   </w:t>
      </w:r>
      <w:r w:rsidRPr="00DA3633">
        <w:rPr>
          <w:u w:val="single"/>
        </w:rPr>
        <w:t xml:space="preserve">                                                </w:t>
      </w:r>
    </w:p>
    <w:p w14:paraId="6EFDD168" w14:textId="1620BE1A" w:rsidR="00403AC1" w:rsidRPr="00DA3633" w:rsidRDefault="00851381" w:rsidP="006145BC">
      <w:pPr>
        <w:pStyle w:val="ListParagraph"/>
        <w:tabs>
          <w:tab w:val="left" w:pos="1440"/>
          <w:tab w:val="left" w:pos="6480"/>
          <w:tab w:val="left" w:pos="6930"/>
        </w:tabs>
        <w:spacing w:line="220" w:lineRule="exact"/>
        <w:ind w:left="547" w:right="86"/>
        <w:jc w:val="both"/>
      </w:pPr>
      <w:r w:rsidRPr="00DA3633">
        <w:t>Gage Froerer</w:t>
      </w:r>
      <w:r w:rsidR="00403AC1" w:rsidRPr="00DA3633">
        <w:t>, Chair</w:t>
      </w:r>
      <w:r w:rsidR="00403AC1" w:rsidRPr="00DA3633">
        <w:tab/>
        <w:t>Ricky D. Hatch, CPA</w:t>
      </w:r>
      <w:r w:rsidR="00C70423" w:rsidRPr="00DA3633">
        <w:t xml:space="preserve"> </w:t>
      </w:r>
    </w:p>
    <w:p w14:paraId="30CCE9E1" w14:textId="11894817" w:rsidR="00244A79" w:rsidRPr="00DA3633" w:rsidRDefault="00403AC1" w:rsidP="006145BC">
      <w:pPr>
        <w:tabs>
          <w:tab w:val="left" w:pos="1307"/>
        </w:tabs>
        <w:spacing w:line="220" w:lineRule="exact"/>
        <w:ind w:right="86" w:firstLine="547"/>
        <w:jc w:val="both"/>
      </w:pPr>
      <w:r w:rsidRPr="00DA3633">
        <w:t>Weber County Commission</w:t>
      </w:r>
      <w:r w:rsidRPr="00DA3633">
        <w:tab/>
      </w:r>
      <w:r w:rsidR="007C35CF" w:rsidRPr="00DA3633">
        <w:tab/>
      </w:r>
      <w:r w:rsidR="007C35CF" w:rsidRPr="00DA3633">
        <w:tab/>
      </w:r>
      <w:r w:rsidR="007C35CF" w:rsidRPr="00DA3633">
        <w:tab/>
      </w:r>
      <w:r w:rsidR="007C35CF" w:rsidRPr="00DA3633">
        <w:tab/>
      </w:r>
      <w:r w:rsidR="00334DF0" w:rsidRPr="00DA3633">
        <w:t>W</w:t>
      </w:r>
      <w:r w:rsidRPr="00DA3633">
        <w:t>eber County Clerk/Auditor</w:t>
      </w:r>
    </w:p>
    <w:sectPr w:rsidR="00244A79" w:rsidRPr="00DA3633" w:rsidSect="00C709CB">
      <w:footerReference w:type="default" r:id="rId8"/>
      <w:headerReference w:type="first" r:id="rId9"/>
      <w:type w:val="continuous"/>
      <w:pgSz w:w="12240" w:h="15840" w:code="1"/>
      <w:pgMar w:top="792" w:right="634" w:bottom="432" w:left="1080" w:header="0" w:footer="432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01F0F" w14:textId="77777777" w:rsidR="00AB01C1" w:rsidRDefault="00AB01C1" w:rsidP="005B5FEE">
      <w:r>
        <w:separator/>
      </w:r>
    </w:p>
  </w:endnote>
  <w:endnote w:type="continuationSeparator" w:id="0">
    <w:p w14:paraId="4F23FA60" w14:textId="77777777" w:rsidR="00AB01C1" w:rsidRDefault="00AB01C1" w:rsidP="005B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DD795" w14:textId="2DA58A28" w:rsidR="00AC0191" w:rsidRPr="008D7C5A" w:rsidRDefault="00355B00" w:rsidP="00355B00">
    <w:pPr>
      <w:pStyle w:val="Footer"/>
      <w:tabs>
        <w:tab w:val="clear" w:pos="9360"/>
        <w:tab w:val="right" w:pos="10620"/>
      </w:tabs>
      <w:spacing w:line="160" w:lineRule="exact"/>
      <w:ind w:right="-364" w:hanging="180"/>
      <w:jc w:val="center"/>
      <w:rPr>
        <w:sz w:val="16"/>
        <w:szCs w:val="16"/>
      </w:rPr>
    </w:pPr>
    <w:r>
      <w:rPr>
        <w:sz w:val="16"/>
        <w:szCs w:val="16"/>
      </w:rPr>
      <w:t xml:space="preserve">    </w:t>
    </w:r>
    <w:r w:rsidR="00AC0191">
      <w:rPr>
        <w:sz w:val="16"/>
        <w:szCs w:val="16"/>
      </w:rPr>
      <w:t>M</w:t>
    </w:r>
    <w:r w:rsidR="00AC0191" w:rsidRPr="008D7C5A">
      <w:rPr>
        <w:sz w:val="16"/>
        <w:szCs w:val="16"/>
      </w:rPr>
      <w:t>inutes</w:t>
    </w:r>
    <w:r w:rsidR="00AC0191" w:rsidRPr="008D7C5A">
      <w:rPr>
        <w:sz w:val="16"/>
        <w:szCs w:val="16"/>
      </w:rPr>
      <w:tab/>
    </w:r>
    <w:r w:rsidR="00AC0191" w:rsidRPr="008D7C5A">
      <w:rPr>
        <w:sz w:val="16"/>
        <w:szCs w:val="16"/>
      </w:rPr>
      <w:tab/>
    </w:r>
    <w:r w:rsidR="00AC0191">
      <w:rPr>
        <w:sz w:val="16"/>
        <w:szCs w:val="16"/>
      </w:rPr>
      <w:t xml:space="preserve">       </w:t>
    </w:r>
    <w:r w:rsidR="00AC0191" w:rsidRPr="00FC48C1">
      <w:rPr>
        <w:sz w:val="16"/>
        <w:szCs w:val="16"/>
      </w:rPr>
      <w:fldChar w:fldCharType="begin"/>
    </w:r>
    <w:r w:rsidR="00AC0191" w:rsidRPr="00FC48C1">
      <w:rPr>
        <w:sz w:val="16"/>
        <w:szCs w:val="16"/>
      </w:rPr>
      <w:instrText xml:space="preserve"> PAGE   \* MERGEFORMAT </w:instrText>
    </w:r>
    <w:r w:rsidR="00AC0191" w:rsidRPr="00FC48C1">
      <w:rPr>
        <w:sz w:val="16"/>
        <w:szCs w:val="16"/>
      </w:rPr>
      <w:fldChar w:fldCharType="separate"/>
    </w:r>
    <w:r w:rsidR="003E4FA2">
      <w:rPr>
        <w:noProof/>
        <w:sz w:val="16"/>
        <w:szCs w:val="16"/>
      </w:rPr>
      <w:t>2</w:t>
    </w:r>
    <w:r w:rsidR="00AC0191" w:rsidRPr="00FC48C1">
      <w:rPr>
        <w:noProof/>
        <w:sz w:val="16"/>
        <w:szCs w:val="16"/>
      </w:rPr>
      <w:fldChar w:fldCharType="end"/>
    </w:r>
    <w:r w:rsidR="00AC0191" w:rsidRPr="008D7C5A">
      <w:rPr>
        <w:sz w:val="16"/>
        <w:szCs w:val="16"/>
      </w:rPr>
      <w:tab/>
    </w:r>
  </w:p>
  <w:p w14:paraId="09C9BF2E" w14:textId="7D38DE80" w:rsidR="00AC0191" w:rsidRPr="008D7C5A" w:rsidRDefault="00AC0191" w:rsidP="00355B00">
    <w:pPr>
      <w:pStyle w:val="Footer"/>
      <w:spacing w:line="160" w:lineRule="exact"/>
      <w:rPr>
        <w:sz w:val="16"/>
        <w:szCs w:val="16"/>
      </w:rPr>
    </w:pPr>
    <w:r w:rsidRPr="008D7C5A">
      <w:rPr>
        <w:sz w:val="16"/>
        <w:szCs w:val="16"/>
      </w:rPr>
      <w:t>Weber County Commission</w:t>
    </w:r>
  </w:p>
  <w:p w14:paraId="09BCC366" w14:textId="3FB94834" w:rsidR="00AC0191" w:rsidRPr="008D7C5A" w:rsidRDefault="00355B00" w:rsidP="00355B00">
    <w:pPr>
      <w:pStyle w:val="Footer"/>
      <w:spacing w:line="160" w:lineRule="exact"/>
      <w:rPr>
        <w:sz w:val="16"/>
        <w:szCs w:val="16"/>
      </w:rPr>
    </w:pPr>
    <w:r>
      <w:rPr>
        <w:sz w:val="16"/>
        <w:szCs w:val="16"/>
      </w:rPr>
      <w:t>August</w:t>
    </w:r>
    <w:r w:rsidR="00AC0191">
      <w:rPr>
        <w:sz w:val="16"/>
        <w:szCs w:val="16"/>
      </w:rPr>
      <w:t xml:space="preserve"> </w:t>
    </w:r>
    <w:r>
      <w:rPr>
        <w:sz w:val="16"/>
        <w:szCs w:val="16"/>
      </w:rPr>
      <w:t>4</w:t>
    </w:r>
    <w:r w:rsidR="00AC0191" w:rsidRPr="008D7C5A">
      <w:rPr>
        <w:sz w:val="16"/>
        <w:szCs w:val="16"/>
      </w:rPr>
      <w:t>, 2020</w:t>
    </w:r>
  </w:p>
  <w:p w14:paraId="1273DD42" w14:textId="77777777" w:rsidR="00AC0191" w:rsidRDefault="00AC01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B7DDC" w14:textId="77777777" w:rsidR="00AB01C1" w:rsidRDefault="00AB01C1" w:rsidP="005B5FEE">
      <w:r>
        <w:separator/>
      </w:r>
    </w:p>
  </w:footnote>
  <w:footnote w:type="continuationSeparator" w:id="0">
    <w:p w14:paraId="18611863" w14:textId="77777777" w:rsidR="00AB01C1" w:rsidRDefault="00AB01C1" w:rsidP="005B5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FE397" w14:textId="77777777" w:rsidR="00AC0191" w:rsidRDefault="00AC0191" w:rsidP="005E3E27">
    <w:pPr>
      <w:pStyle w:val="Header"/>
      <w:tabs>
        <w:tab w:val="clear" w:pos="9360"/>
        <w:tab w:val="left" w:pos="9090"/>
        <w:tab w:val="right" w:pos="10080"/>
      </w:tabs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21F9D"/>
    <w:multiLevelType w:val="hybridMultilevel"/>
    <w:tmpl w:val="2BF6F2EE"/>
    <w:lvl w:ilvl="0" w:tplc="35C640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791D22F1"/>
    <w:multiLevelType w:val="hybridMultilevel"/>
    <w:tmpl w:val="52F63A6C"/>
    <w:lvl w:ilvl="0" w:tplc="03145E1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MRSVersion" w:val="4.2.5564.29065"/>
  </w:docVars>
  <w:rsids>
    <w:rsidRoot w:val="00647808"/>
    <w:rsid w:val="0000003D"/>
    <w:rsid w:val="000004A1"/>
    <w:rsid w:val="00000652"/>
    <w:rsid w:val="000006AE"/>
    <w:rsid w:val="00000926"/>
    <w:rsid w:val="00000969"/>
    <w:rsid w:val="000009FA"/>
    <w:rsid w:val="00000B43"/>
    <w:rsid w:val="00001008"/>
    <w:rsid w:val="00001095"/>
    <w:rsid w:val="000010FB"/>
    <w:rsid w:val="0000123E"/>
    <w:rsid w:val="00001263"/>
    <w:rsid w:val="000013D2"/>
    <w:rsid w:val="00001543"/>
    <w:rsid w:val="000015C2"/>
    <w:rsid w:val="0000167A"/>
    <w:rsid w:val="0000168C"/>
    <w:rsid w:val="000016F0"/>
    <w:rsid w:val="000017ED"/>
    <w:rsid w:val="00001999"/>
    <w:rsid w:val="000019FD"/>
    <w:rsid w:val="00001B02"/>
    <w:rsid w:val="00001BF6"/>
    <w:rsid w:val="00001D13"/>
    <w:rsid w:val="00001F52"/>
    <w:rsid w:val="00002251"/>
    <w:rsid w:val="000022B2"/>
    <w:rsid w:val="0000242D"/>
    <w:rsid w:val="000024AC"/>
    <w:rsid w:val="000026DA"/>
    <w:rsid w:val="00002773"/>
    <w:rsid w:val="000027BD"/>
    <w:rsid w:val="0000290E"/>
    <w:rsid w:val="000029B3"/>
    <w:rsid w:val="000029C4"/>
    <w:rsid w:val="00002A09"/>
    <w:rsid w:val="00002C5C"/>
    <w:rsid w:val="00002CDE"/>
    <w:rsid w:val="00002D39"/>
    <w:rsid w:val="00002DBA"/>
    <w:rsid w:val="00002F04"/>
    <w:rsid w:val="00002F32"/>
    <w:rsid w:val="00003189"/>
    <w:rsid w:val="000031DC"/>
    <w:rsid w:val="000031DD"/>
    <w:rsid w:val="000031E4"/>
    <w:rsid w:val="00003500"/>
    <w:rsid w:val="0000368B"/>
    <w:rsid w:val="000036EB"/>
    <w:rsid w:val="000037BB"/>
    <w:rsid w:val="0000389F"/>
    <w:rsid w:val="00003A49"/>
    <w:rsid w:val="00003A6D"/>
    <w:rsid w:val="00003A96"/>
    <w:rsid w:val="00003B0B"/>
    <w:rsid w:val="00003B37"/>
    <w:rsid w:val="00003B65"/>
    <w:rsid w:val="00003D3A"/>
    <w:rsid w:val="00003E8B"/>
    <w:rsid w:val="00003F66"/>
    <w:rsid w:val="00003F9C"/>
    <w:rsid w:val="00003F9E"/>
    <w:rsid w:val="000041B0"/>
    <w:rsid w:val="000041CE"/>
    <w:rsid w:val="000043DB"/>
    <w:rsid w:val="00004431"/>
    <w:rsid w:val="00004F3C"/>
    <w:rsid w:val="00005031"/>
    <w:rsid w:val="00005555"/>
    <w:rsid w:val="0000567B"/>
    <w:rsid w:val="00005732"/>
    <w:rsid w:val="0000586A"/>
    <w:rsid w:val="00005922"/>
    <w:rsid w:val="00005A2E"/>
    <w:rsid w:val="00005DE0"/>
    <w:rsid w:val="00005F8C"/>
    <w:rsid w:val="000063A7"/>
    <w:rsid w:val="000065C9"/>
    <w:rsid w:val="0000668A"/>
    <w:rsid w:val="00006BEB"/>
    <w:rsid w:val="00006C27"/>
    <w:rsid w:val="0000712F"/>
    <w:rsid w:val="000071D8"/>
    <w:rsid w:val="000071EC"/>
    <w:rsid w:val="00007299"/>
    <w:rsid w:val="00007509"/>
    <w:rsid w:val="00007518"/>
    <w:rsid w:val="00007572"/>
    <w:rsid w:val="000076C3"/>
    <w:rsid w:val="00007791"/>
    <w:rsid w:val="000077E7"/>
    <w:rsid w:val="000078F2"/>
    <w:rsid w:val="00007B41"/>
    <w:rsid w:val="00007BEF"/>
    <w:rsid w:val="00007CC8"/>
    <w:rsid w:val="0001015C"/>
    <w:rsid w:val="000102F7"/>
    <w:rsid w:val="00010B12"/>
    <w:rsid w:val="00010BEC"/>
    <w:rsid w:val="00010C64"/>
    <w:rsid w:val="00010D37"/>
    <w:rsid w:val="00010D87"/>
    <w:rsid w:val="00010E2F"/>
    <w:rsid w:val="00010E72"/>
    <w:rsid w:val="00010F38"/>
    <w:rsid w:val="00011061"/>
    <w:rsid w:val="000112D4"/>
    <w:rsid w:val="0001139D"/>
    <w:rsid w:val="000114BE"/>
    <w:rsid w:val="000114CD"/>
    <w:rsid w:val="00011576"/>
    <w:rsid w:val="000118CE"/>
    <w:rsid w:val="0001198F"/>
    <w:rsid w:val="0001199D"/>
    <w:rsid w:val="00011A3D"/>
    <w:rsid w:val="00011A49"/>
    <w:rsid w:val="00011B29"/>
    <w:rsid w:val="00011E92"/>
    <w:rsid w:val="00011FE1"/>
    <w:rsid w:val="00012116"/>
    <w:rsid w:val="0001211B"/>
    <w:rsid w:val="0001227D"/>
    <w:rsid w:val="00012481"/>
    <w:rsid w:val="000125B9"/>
    <w:rsid w:val="000127EA"/>
    <w:rsid w:val="0001284D"/>
    <w:rsid w:val="000128DB"/>
    <w:rsid w:val="00012CA5"/>
    <w:rsid w:val="000130C6"/>
    <w:rsid w:val="00013540"/>
    <w:rsid w:val="0001362A"/>
    <w:rsid w:val="000137DC"/>
    <w:rsid w:val="000137F0"/>
    <w:rsid w:val="00013AA5"/>
    <w:rsid w:val="00013C60"/>
    <w:rsid w:val="00013ECD"/>
    <w:rsid w:val="000140C4"/>
    <w:rsid w:val="00014362"/>
    <w:rsid w:val="000144D0"/>
    <w:rsid w:val="00014511"/>
    <w:rsid w:val="000145E4"/>
    <w:rsid w:val="00014833"/>
    <w:rsid w:val="000148AA"/>
    <w:rsid w:val="000148F0"/>
    <w:rsid w:val="00014AA7"/>
    <w:rsid w:val="00014B22"/>
    <w:rsid w:val="00014B2C"/>
    <w:rsid w:val="00014BD9"/>
    <w:rsid w:val="00014E30"/>
    <w:rsid w:val="00014E4F"/>
    <w:rsid w:val="00014E52"/>
    <w:rsid w:val="00014EBD"/>
    <w:rsid w:val="00015030"/>
    <w:rsid w:val="000150B0"/>
    <w:rsid w:val="000151DB"/>
    <w:rsid w:val="00015201"/>
    <w:rsid w:val="0001558C"/>
    <w:rsid w:val="000156AE"/>
    <w:rsid w:val="00015726"/>
    <w:rsid w:val="0001595D"/>
    <w:rsid w:val="00015A29"/>
    <w:rsid w:val="00015A56"/>
    <w:rsid w:val="00015B2B"/>
    <w:rsid w:val="00015B9C"/>
    <w:rsid w:val="00015EC9"/>
    <w:rsid w:val="00015F82"/>
    <w:rsid w:val="00016017"/>
    <w:rsid w:val="00016050"/>
    <w:rsid w:val="0001635F"/>
    <w:rsid w:val="000164CE"/>
    <w:rsid w:val="000165B8"/>
    <w:rsid w:val="000167ED"/>
    <w:rsid w:val="00016835"/>
    <w:rsid w:val="00016853"/>
    <w:rsid w:val="000168C3"/>
    <w:rsid w:val="00016AB3"/>
    <w:rsid w:val="00016C86"/>
    <w:rsid w:val="00016CF5"/>
    <w:rsid w:val="00017068"/>
    <w:rsid w:val="00017166"/>
    <w:rsid w:val="00017569"/>
    <w:rsid w:val="00017609"/>
    <w:rsid w:val="00017701"/>
    <w:rsid w:val="00017740"/>
    <w:rsid w:val="00017939"/>
    <w:rsid w:val="0001799B"/>
    <w:rsid w:val="00017BA8"/>
    <w:rsid w:val="00017C5C"/>
    <w:rsid w:val="00017E10"/>
    <w:rsid w:val="00017E14"/>
    <w:rsid w:val="00017F6E"/>
    <w:rsid w:val="00017FF0"/>
    <w:rsid w:val="000202D6"/>
    <w:rsid w:val="00020313"/>
    <w:rsid w:val="00020A51"/>
    <w:rsid w:val="00020B4D"/>
    <w:rsid w:val="00020C27"/>
    <w:rsid w:val="00020F1F"/>
    <w:rsid w:val="0002119B"/>
    <w:rsid w:val="00021A95"/>
    <w:rsid w:val="00021ACE"/>
    <w:rsid w:val="00021B72"/>
    <w:rsid w:val="00021CB2"/>
    <w:rsid w:val="00021D33"/>
    <w:rsid w:val="0002208E"/>
    <w:rsid w:val="00022185"/>
    <w:rsid w:val="000222AF"/>
    <w:rsid w:val="00022303"/>
    <w:rsid w:val="00022543"/>
    <w:rsid w:val="0002257A"/>
    <w:rsid w:val="000225DA"/>
    <w:rsid w:val="0002265F"/>
    <w:rsid w:val="00022725"/>
    <w:rsid w:val="00022758"/>
    <w:rsid w:val="00022BA9"/>
    <w:rsid w:val="00022C8D"/>
    <w:rsid w:val="00022CAF"/>
    <w:rsid w:val="00022CEE"/>
    <w:rsid w:val="00022DCA"/>
    <w:rsid w:val="00022FDB"/>
    <w:rsid w:val="00023109"/>
    <w:rsid w:val="00023195"/>
    <w:rsid w:val="00023680"/>
    <w:rsid w:val="000236C4"/>
    <w:rsid w:val="00023751"/>
    <w:rsid w:val="00023842"/>
    <w:rsid w:val="000238D3"/>
    <w:rsid w:val="00023927"/>
    <w:rsid w:val="00023A42"/>
    <w:rsid w:val="00023A51"/>
    <w:rsid w:val="00023BD5"/>
    <w:rsid w:val="00023C28"/>
    <w:rsid w:val="00023D56"/>
    <w:rsid w:val="00023F70"/>
    <w:rsid w:val="0002436A"/>
    <w:rsid w:val="000244A2"/>
    <w:rsid w:val="0002456A"/>
    <w:rsid w:val="00024647"/>
    <w:rsid w:val="0002473B"/>
    <w:rsid w:val="0002483D"/>
    <w:rsid w:val="00024954"/>
    <w:rsid w:val="000249F4"/>
    <w:rsid w:val="00024BAF"/>
    <w:rsid w:val="00024BDF"/>
    <w:rsid w:val="00024C05"/>
    <w:rsid w:val="00024C6F"/>
    <w:rsid w:val="00024E7A"/>
    <w:rsid w:val="00024EA7"/>
    <w:rsid w:val="00024FA2"/>
    <w:rsid w:val="00025190"/>
    <w:rsid w:val="000251FD"/>
    <w:rsid w:val="000252C4"/>
    <w:rsid w:val="000254D1"/>
    <w:rsid w:val="000256A0"/>
    <w:rsid w:val="000256AD"/>
    <w:rsid w:val="00025725"/>
    <w:rsid w:val="00025735"/>
    <w:rsid w:val="00025827"/>
    <w:rsid w:val="00025924"/>
    <w:rsid w:val="00025A24"/>
    <w:rsid w:val="00025D98"/>
    <w:rsid w:val="00025EB2"/>
    <w:rsid w:val="00025EEF"/>
    <w:rsid w:val="00025F60"/>
    <w:rsid w:val="00025FCE"/>
    <w:rsid w:val="000260B3"/>
    <w:rsid w:val="0002651D"/>
    <w:rsid w:val="00026520"/>
    <w:rsid w:val="0002659A"/>
    <w:rsid w:val="0002664B"/>
    <w:rsid w:val="00026725"/>
    <w:rsid w:val="00026DFF"/>
    <w:rsid w:val="00026E90"/>
    <w:rsid w:val="00026EE2"/>
    <w:rsid w:val="00026F29"/>
    <w:rsid w:val="00026F91"/>
    <w:rsid w:val="00027023"/>
    <w:rsid w:val="000270AB"/>
    <w:rsid w:val="000275ED"/>
    <w:rsid w:val="0002789C"/>
    <w:rsid w:val="00027F49"/>
    <w:rsid w:val="000303C5"/>
    <w:rsid w:val="000303F7"/>
    <w:rsid w:val="000304EA"/>
    <w:rsid w:val="000304ED"/>
    <w:rsid w:val="00030532"/>
    <w:rsid w:val="0003053F"/>
    <w:rsid w:val="0003073B"/>
    <w:rsid w:val="000307D2"/>
    <w:rsid w:val="0003086F"/>
    <w:rsid w:val="000308ED"/>
    <w:rsid w:val="00030916"/>
    <w:rsid w:val="00030A28"/>
    <w:rsid w:val="00030E59"/>
    <w:rsid w:val="00030F54"/>
    <w:rsid w:val="00030FC4"/>
    <w:rsid w:val="00031B2D"/>
    <w:rsid w:val="00031C14"/>
    <w:rsid w:val="00031C1D"/>
    <w:rsid w:val="00031C6F"/>
    <w:rsid w:val="00031D35"/>
    <w:rsid w:val="00031DE0"/>
    <w:rsid w:val="00031E9C"/>
    <w:rsid w:val="000321C8"/>
    <w:rsid w:val="000322E6"/>
    <w:rsid w:val="00032380"/>
    <w:rsid w:val="000327C4"/>
    <w:rsid w:val="00032929"/>
    <w:rsid w:val="00032A7A"/>
    <w:rsid w:val="00032B6E"/>
    <w:rsid w:val="00032DA8"/>
    <w:rsid w:val="00032DC6"/>
    <w:rsid w:val="00032E87"/>
    <w:rsid w:val="00032FAD"/>
    <w:rsid w:val="00032FB6"/>
    <w:rsid w:val="0003313D"/>
    <w:rsid w:val="000332BE"/>
    <w:rsid w:val="000332EA"/>
    <w:rsid w:val="00033310"/>
    <w:rsid w:val="00033535"/>
    <w:rsid w:val="0003367F"/>
    <w:rsid w:val="0003375D"/>
    <w:rsid w:val="00033883"/>
    <w:rsid w:val="00033894"/>
    <w:rsid w:val="000338AE"/>
    <w:rsid w:val="00033A51"/>
    <w:rsid w:val="00033B3A"/>
    <w:rsid w:val="00033C5B"/>
    <w:rsid w:val="00033C9D"/>
    <w:rsid w:val="00033E1D"/>
    <w:rsid w:val="0003413C"/>
    <w:rsid w:val="0003414B"/>
    <w:rsid w:val="0003418F"/>
    <w:rsid w:val="000346F2"/>
    <w:rsid w:val="000347CC"/>
    <w:rsid w:val="00034BDB"/>
    <w:rsid w:val="00034DE9"/>
    <w:rsid w:val="00034E16"/>
    <w:rsid w:val="00034E8A"/>
    <w:rsid w:val="00034F06"/>
    <w:rsid w:val="00035001"/>
    <w:rsid w:val="000352D2"/>
    <w:rsid w:val="0003545C"/>
    <w:rsid w:val="0003550B"/>
    <w:rsid w:val="000356E1"/>
    <w:rsid w:val="000357DF"/>
    <w:rsid w:val="000359E6"/>
    <w:rsid w:val="00035A9E"/>
    <w:rsid w:val="00035CF5"/>
    <w:rsid w:val="00035D4B"/>
    <w:rsid w:val="00035D58"/>
    <w:rsid w:val="00035D6C"/>
    <w:rsid w:val="00035F6F"/>
    <w:rsid w:val="000360B1"/>
    <w:rsid w:val="00036474"/>
    <w:rsid w:val="0003653A"/>
    <w:rsid w:val="000368BD"/>
    <w:rsid w:val="00036901"/>
    <w:rsid w:val="00036934"/>
    <w:rsid w:val="000372D3"/>
    <w:rsid w:val="00037332"/>
    <w:rsid w:val="00037336"/>
    <w:rsid w:val="0003738C"/>
    <w:rsid w:val="000373EF"/>
    <w:rsid w:val="00037679"/>
    <w:rsid w:val="00037A16"/>
    <w:rsid w:val="00037A6F"/>
    <w:rsid w:val="00037A91"/>
    <w:rsid w:val="00037C44"/>
    <w:rsid w:val="00037C66"/>
    <w:rsid w:val="00037CCB"/>
    <w:rsid w:val="00037EF3"/>
    <w:rsid w:val="0004020A"/>
    <w:rsid w:val="00040338"/>
    <w:rsid w:val="00040410"/>
    <w:rsid w:val="00040417"/>
    <w:rsid w:val="000404D0"/>
    <w:rsid w:val="0004053B"/>
    <w:rsid w:val="000405A6"/>
    <w:rsid w:val="0004063F"/>
    <w:rsid w:val="000407B7"/>
    <w:rsid w:val="00040A0C"/>
    <w:rsid w:val="00040AD9"/>
    <w:rsid w:val="00040B47"/>
    <w:rsid w:val="00040B55"/>
    <w:rsid w:val="00040BC7"/>
    <w:rsid w:val="00040DB6"/>
    <w:rsid w:val="00040FF0"/>
    <w:rsid w:val="0004113C"/>
    <w:rsid w:val="000412D7"/>
    <w:rsid w:val="000412E7"/>
    <w:rsid w:val="00041362"/>
    <w:rsid w:val="00041492"/>
    <w:rsid w:val="000415AE"/>
    <w:rsid w:val="000416CC"/>
    <w:rsid w:val="0004177F"/>
    <w:rsid w:val="000417BD"/>
    <w:rsid w:val="000417D0"/>
    <w:rsid w:val="0004181F"/>
    <w:rsid w:val="00041A65"/>
    <w:rsid w:val="00041BE8"/>
    <w:rsid w:val="00041BEC"/>
    <w:rsid w:val="00041E4B"/>
    <w:rsid w:val="0004217C"/>
    <w:rsid w:val="000421E9"/>
    <w:rsid w:val="000422FD"/>
    <w:rsid w:val="000425A0"/>
    <w:rsid w:val="00042676"/>
    <w:rsid w:val="00042766"/>
    <w:rsid w:val="000427D8"/>
    <w:rsid w:val="000428A0"/>
    <w:rsid w:val="00042A01"/>
    <w:rsid w:val="00043430"/>
    <w:rsid w:val="00043629"/>
    <w:rsid w:val="00043858"/>
    <w:rsid w:val="00043A52"/>
    <w:rsid w:val="00043A56"/>
    <w:rsid w:val="00043B1D"/>
    <w:rsid w:val="00043CBF"/>
    <w:rsid w:val="00043E59"/>
    <w:rsid w:val="00044151"/>
    <w:rsid w:val="00044272"/>
    <w:rsid w:val="00044276"/>
    <w:rsid w:val="0004429E"/>
    <w:rsid w:val="000443E3"/>
    <w:rsid w:val="000443E5"/>
    <w:rsid w:val="00044576"/>
    <w:rsid w:val="000446FA"/>
    <w:rsid w:val="00044740"/>
    <w:rsid w:val="00044A45"/>
    <w:rsid w:val="00044A9D"/>
    <w:rsid w:val="00044AF5"/>
    <w:rsid w:val="00044C41"/>
    <w:rsid w:val="00044CEB"/>
    <w:rsid w:val="00044CF7"/>
    <w:rsid w:val="00044DEC"/>
    <w:rsid w:val="00044FA7"/>
    <w:rsid w:val="000450E1"/>
    <w:rsid w:val="0004520E"/>
    <w:rsid w:val="0004527A"/>
    <w:rsid w:val="000452E0"/>
    <w:rsid w:val="00045403"/>
    <w:rsid w:val="000454E5"/>
    <w:rsid w:val="00045858"/>
    <w:rsid w:val="00045900"/>
    <w:rsid w:val="00045A85"/>
    <w:rsid w:val="00045C24"/>
    <w:rsid w:val="00045FEA"/>
    <w:rsid w:val="00046032"/>
    <w:rsid w:val="000461E6"/>
    <w:rsid w:val="00046222"/>
    <w:rsid w:val="00046314"/>
    <w:rsid w:val="00046670"/>
    <w:rsid w:val="0004667A"/>
    <w:rsid w:val="00046A3D"/>
    <w:rsid w:val="00046A6B"/>
    <w:rsid w:val="00046E73"/>
    <w:rsid w:val="00047048"/>
    <w:rsid w:val="000470FD"/>
    <w:rsid w:val="0004734D"/>
    <w:rsid w:val="000473C6"/>
    <w:rsid w:val="00047743"/>
    <w:rsid w:val="000477C6"/>
    <w:rsid w:val="000479F3"/>
    <w:rsid w:val="00047A22"/>
    <w:rsid w:val="00047B70"/>
    <w:rsid w:val="00047C8C"/>
    <w:rsid w:val="00047DB8"/>
    <w:rsid w:val="00047E7F"/>
    <w:rsid w:val="000501F8"/>
    <w:rsid w:val="000505D9"/>
    <w:rsid w:val="00050636"/>
    <w:rsid w:val="000506DD"/>
    <w:rsid w:val="0005079D"/>
    <w:rsid w:val="000507E7"/>
    <w:rsid w:val="00050858"/>
    <w:rsid w:val="000508C5"/>
    <w:rsid w:val="00050A59"/>
    <w:rsid w:val="00050AC1"/>
    <w:rsid w:val="00050BEE"/>
    <w:rsid w:val="00050C93"/>
    <w:rsid w:val="00050D9C"/>
    <w:rsid w:val="00050ECC"/>
    <w:rsid w:val="00050ED7"/>
    <w:rsid w:val="00050EFF"/>
    <w:rsid w:val="0005122D"/>
    <w:rsid w:val="0005142C"/>
    <w:rsid w:val="0005143F"/>
    <w:rsid w:val="00051477"/>
    <w:rsid w:val="0005152C"/>
    <w:rsid w:val="000516A6"/>
    <w:rsid w:val="000519DA"/>
    <w:rsid w:val="00051A64"/>
    <w:rsid w:val="00051A71"/>
    <w:rsid w:val="00052013"/>
    <w:rsid w:val="000520C6"/>
    <w:rsid w:val="0005235A"/>
    <w:rsid w:val="0005236B"/>
    <w:rsid w:val="000523D4"/>
    <w:rsid w:val="000524B4"/>
    <w:rsid w:val="00052706"/>
    <w:rsid w:val="00052D2C"/>
    <w:rsid w:val="00052E2A"/>
    <w:rsid w:val="00052EE7"/>
    <w:rsid w:val="00053187"/>
    <w:rsid w:val="00053205"/>
    <w:rsid w:val="000534CB"/>
    <w:rsid w:val="000539DC"/>
    <w:rsid w:val="00053B65"/>
    <w:rsid w:val="00053C3D"/>
    <w:rsid w:val="00053C94"/>
    <w:rsid w:val="00053E04"/>
    <w:rsid w:val="00054353"/>
    <w:rsid w:val="00054362"/>
    <w:rsid w:val="0005452B"/>
    <w:rsid w:val="00054533"/>
    <w:rsid w:val="000545C7"/>
    <w:rsid w:val="00054917"/>
    <w:rsid w:val="00054AAC"/>
    <w:rsid w:val="00054C2F"/>
    <w:rsid w:val="00054CF6"/>
    <w:rsid w:val="00054D60"/>
    <w:rsid w:val="00055041"/>
    <w:rsid w:val="000551A2"/>
    <w:rsid w:val="00055275"/>
    <w:rsid w:val="000553E8"/>
    <w:rsid w:val="000556DA"/>
    <w:rsid w:val="00055CBA"/>
    <w:rsid w:val="00055DA4"/>
    <w:rsid w:val="00055DE5"/>
    <w:rsid w:val="0005605F"/>
    <w:rsid w:val="00056326"/>
    <w:rsid w:val="000563E0"/>
    <w:rsid w:val="0005645D"/>
    <w:rsid w:val="0005656F"/>
    <w:rsid w:val="0005669E"/>
    <w:rsid w:val="000566BA"/>
    <w:rsid w:val="00056902"/>
    <w:rsid w:val="000569B1"/>
    <w:rsid w:val="000569F3"/>
    <w:rsid w:val="00056A52"/>
    <w:rsid w:val="00056A53"/>
    <w:rsid w:val="00056B72"/>
    <w:rsid w:val="00056BCA"/>
    <w:rsid w:val="00056CFC"/>
    <w:rsid w:val="0005701D"/>
    <w:rsid w:val="000570CE"/>
    <w:rsid w:val="00057139"/>
    <w:rsid w:val="00057146"/>
    <w:rsid w:val="00057300"/>
    <w:rsid w:val="000573C0"/>
    <w:rsid w:val="000573EE"/>
    <w:rsid w:val="00057434"/>
    <w:rsid w:val="0005767A"/>
    <w:rsid w:val="00057714"/>
    <w:rsid w:val="00057780"/>
    <w:rsid w:val="000577CA"/>
    <w:rsid w:val="00057A82"/>
    <w:rsid w:val="00057CB5"/>
    <w:rsid w:val="00057D17"/>
    <w:rsid w:val="00057D34"/>
    <w:rsid w:val="00057E32"/>
    <w:rsid w:val="00057F1C"/>
    <w:rsid w:val="0006051F"/>
    <w:rsid w:val="0006059C"/>
    <w:rsid w:val="00060770"/>
    <w:rsid w:val="000607CE"/>
    <w:rsid w:val="00060834"/>
    <w:rsid w:val="0006090C"/>
    <w:rsid w:val="00060B23"/>
    <w:rsid w:val="00060C2D"/>
    <w:rsid w:val="00060C4B"/>
    <w:rsid w:val="00060C6C"/>
    <w:rsid w:val="00061163"/>
    <w:rsid w:val="000612C6"/>
    <w:rsid w:val="00061695"/>
    <w:rsid w:val="00061813"/>
    <w:rsid w:val="00061A8F"/>
    <w:rsid w:val="00061B29"/>
    <w:rsid w:val="00061D93"/>
    <w:rsid w:val="00061E45"/>
    <w:rsid w:val="00061EA2"/>
    <w:rsid w:val="000620CD"/>
    <w:rsid w:val="00062254"/>
    <w:rsid w:val="00062584"/>
    <w:rsid w:val="000625F5"/>
    <w:rsid w:val="0006270F"/>
    <w:rsid w:val="00062B0A"/>
    <w:rsid w:val="00062B55"/>
    <w:rsid w:val="00062FEB"/>
    <w:rsid w:val="00063257"/>
    <w:rsid w:val="00063476"/>
    <w:rsid w:val="000634B2"/>
    <w:rsid w:val="000635DC"/>
    <w:rsid w:val="00063825"/>
    <w:rsid w:val="000638D1"/>
    <w:rsid w:val="000639E6"/>
    <w:rsid w:val="00063B33"/>
    <w:rsid w:val="00063D3B"/>
    <w:rsid w:val="00063EE6"/>
    <w:rsid w:val="00063F29"/>
    <w:rsid w:val="000643B9"/>
    <w:rsid w:val="000644D3"/>
    <w:rsid w:val="0006450B"/>
    <w:rsid w:val="000645BE"/>
    <w:rsid w:val="0006467F"/>
    <w:rsid w:val="000647D6"/>
    <w:rsid w:val="000647DF"/>
    <w:rsid w:val="00064935"/>
    <w:rsid w:val="00064AF5"/>
    <w:rsid w:val="00064B36"/>
    <w:rsid w:val="00064D0E"/>
    <w:rsid w:val="00064E38"/>
    <w:rsid w:val="00064E4C"/>
    <w:rsid w:val="00064FB2"/>
    <w:rsid w:val="0006500D"/>
    <w:rsid w:val="000650EE"/>
    <w:rsid w:val="00065206"/>
    <w:rsid w:val="0006533A"/>
    <w:rsid w:val="000653FD"/>
    <w:rsid w:val="000658A6"/>
    <w:rsid w:val="000659BF"/>
    <w:rsid w:val="00065A3D"/>
    <w:rsid w:val="00065D67"/>
    <w:rsid w:val="00065E5D"/>
    <w:rsid w:val="00065FB4"/>
    <w:rsid w:val="00066137"/>
    <w:rsid w:val="00066202"/>
    <w:rsid w:val="000662D3"/>
    <w:rsid w:val="000663FD"/>
    <w:rsid w:val="00066430"/>
    <w:rsid w:val="00066659"/>
    <w:rsid w:val="0006670E"/>
    <w:rsid w:val="00066869"/>
    <w:rsid w:val="000669DA"/>
    <w:rsid w:val="00066A2D"/>
    <w:rsid w:val="00066A69"/>
    <w:rsid w:val="00066BB8"/>
    <w:rsid w:val="00066ED2"/>
    <w:rsid w:val="00066ED7"/>
    <w:rsid w:val="00066F1E"/>
    <w:rsid w:val="00066FFB"/>
    <w:rsid w:val="000670BE"/>
    <w:rsid w:val="000670C2"/>
    <w:rsid w:val="000673F8"/>
    <w:rsid w:val="000674DC"/>
    <w:rsid w:val="0006785B"/>
    <w:rsid w:val="000678B1"/>
    <w:rsid w:val="000679FE"/>
    <w:rsid w:val="00067A5B"/>
    <w:rsid w:val="00067A82"/>
    <w:rsid w:val="00067ADD"/>
    <w:rsid w:val="00067C27"/>
    <w:rsid w:val="00067CD7"/>
    <w:rsid w:val="00067E27"/>
    <w:rsid w:val="00067FD2"/>
    <w:rsid w:val="000700C2"/>
    <w:rsid w:val="00070226"/>
    <w:rsid w:val="000705E0"/>
    <w:rsid w:val="00070635"/>
    <w:rsid w:val="00070646"/>
    <w:rsid w:val="00070AE0"/>
    <w:rsid w:val="00070FC3"/>
    <w:rsid w:val="00070FEB"/>
    <w:rsid w:val="0007101C"/>
    <w:rsid w:val="000712E3"/>
    <w:rsid w:val="000712F8"/>
    <w:rsid w:val="000718CB"/>
    <w:rsid w:val="00071A60"/>
    <w:rsid w:val="00071B17"/>
    <w:rsid w:val="00071B3B"/>
    <w:rsid w:val="00071B53"/>
    <w:rsid w:val="00071C7D"/>
    <w:rsid w:val="00071C88"/>
    <w:rsid w:val="00071D99"/>
    <w:rsid w:val="00071DA8"/>
    <w:rsid w:val="00071E53"/>
    <w:rsid w:val="00071EB3"/>
    <w:rsid w:val="00071F01"/>
    <w:rsid w:val="00072044"/>
    <w:rsid w:val="00072134"/>
    <w:rsid w:val="000725EB"/>
    <w:rsid w:val="00072854"/>
    <w:rsid w:val="000729A1"/>
    <w:rsid w:val="00072B17"/>
    <w:rsid w:val="00072BA2"/>
    <w:rsid w:val="00072BD3"/>
    <w:rsid w:val="00072C5C"/>
    <w:rsid w:val="00072D76"/>
    <w:rsid w:val="0007311F"/>
    <w:rsid w:val="0007328B"/>
    <w:rsid w:val="000733AF"/>
    <w:rsid w:val="00073405"/>
    <w:rsid w:val="0007347B"/>
    <w:rsid w:val="000735E2"/>
    <w:rsid w:val="00073829"/>
    <w:rsid w:val="00073887"/>
    <w:rsid w:val="000738C9"/>
    <w:rsid w:val="000739BB"/>
    <w:rsid w:val="00073D55"/>
    <w:rsid w:val="00073F64"/>
    <w:rsid w:val="00073FD1"/>
    <w:rsid w:val="00074026"/>
    <w:rsid w:val="000740F3"/>
    <w:rsid w:val="00074243"/>
    <w:rsid w:val="0007424B"/>
    <w:rsid w:val="0007425C"/>
    <w:rsid w:val="000744BC"/>
    <w:rsid w:val="000748CB"/>
    <w:rsid w:val="0007498E"/>
    <w:rsid w:val="00074AAE"/>
    <w:rsid w:val="00074BC1"/>
    <w:rsid w:val="000750D1"/>
    <w:rsid w:val="00075245"/>
    <w:rsid w:val="00075396"/>
    <w:rsid w:val="000754C6"/>
    <w:rsid w:val="00075550"/>
    <w:rsid w:val="000756EA"/>
    <w:rsid w:val="00075712"/>
    <w:rsid w:val="0007592F"/>
    <w:rsid w:val="00075942"/>
    <w:rsid w:val="000759F4"/>
    <w:rsid w:val="00075B26"/>
    <w:rsid w:val="00075BFA"/>
    <w:rsid w:val="00075C99"/>
    <w:rsid w:val="00075DCC"/>
    <w:rsid w:val="00075E99"/>
    <w:rsid w:val="00075ED9"/>
    <w:rsid w:val="00075EFE"/>
    <w:rsid w:val="00076059"/>
    <w:rsid w:val="00076269"/>
    <w:rsid w:val="0007627E"/>
    <w:rsid w:val="000762EB"/>
    <w:rsid w:val="0007630B"/>
    <w:rsid w:val="000764BF"/>
    <w:rsid w:val="000765A2"/>
    <w:rsid w:val="000767A4"/>
    <w:rsid w:val="00076AA4"/>
    <w:rsid w:val="00076AD0"/>
    <w:rsid w:val="00076B79"/>
    <w:rsid w:val="00076CC6"/>
    <w:rsid w:val="00076D33"/>
    <w:rsid w:val="00076DAE"/>
    <w:rsid w:val="00077069"/>
    <w:rsid w:val="00077096"/>
    <w:rsid w:val="000772F0"/>
    <w:rsid w:val="00077496"/>
    <w:rsid w:val="000774CE"/>
    <w:rsid w:val="0007756E"/>
    <w:rsid w:val="00077738"/>
    <w:rsid w:val="00077D9C"/>
    <w:rsid w:val="00077E11"/>
    <w:rsid w:val="00080255"/>
    <w:rsid w:val="000802F7"/>
    <w:rsid w:val="00080546"/>
    <w:rsid w:val="00080633"/>
    <w:rsid w:val="000809A1"/>
    <w:rsid w:val="000809A4"/>
    <w:rsid w:val="00080B02"/>
    <w:rsid w:val="00080BF8"/>
    <w:rsid w:val="0008102A"/>
    <w:rsid w:val="000812CF"/>
    <w:rsid w:val="000812F7"/>
    <w:rsid w:val="00081787"/>
    <w:rsid w:val="00081827"/>
    <w:rsid w:val="0008184D"/>
    <w:rsid w:val="00081DEE"/>
    <w:rsid w:val="00081E69"/>
    <w:rsid w:val="00082089"/>
    <w:rsid w:val="00082120"/>
    <w:rsid w:val="000822BB"/>
    <w:rsid w:val="000822D9"/>
    <w:rsid w:val="000823C6"/>
    <w:rsid w:val="000824BC"/>
    <w:rsid w:val="000825C5"/>
    <w:rsid w:val="000827EF"/>
    <w:rsid w:val="00082890"/>
    <w:rsid w:val="00082A89"/>
    <w:rsid w:val="00082BB9"/>
    <w:rsid w:val="00082D14"/>
    <w:rsid w:val="00082DF4"/>
    <w:rsid w:val="00082ED5"/>
    <w:rsid w:val="00082FCD"/>
    <w:rsid w:val="0008310F"/>
    <w:rsid w:val="00083260"/>
    <w:rsid w:val="0008359C"/>
    <w:rsid w:val="00083609"/>
    <w:rsid w:val="0008384A"/>
    <w:rsid w:val="00083943"/>
    <w:rsid w:val="00083951"/>
    <w:rsid w:val="00083A0C"/>
    <w:rsid w:val="000840D2"/>
    <w:rsid w:val="000840F0"/>
    <w:rsid w:val="000841A3"/>
    <w:rsid w:val="000842F3"/>
    <w:rsid w:val="000847E7"/>
    <w:rsid w:val="00084AD3"/>
    <w:rsid w:val="00084C74"/>
    <w:rsid w:val="00084CCF"/>
    <w:rsid w:val="00084D55"/>
    <w:rsid w:val="00085340"/>
    <w:rsid w:val="000853A5"/>
    <w:rsid w:val="00085419"/>
    <w:rsid w:val="000854F1"/>
    <w:rsid w:val="000856DF"/>
    <w:rsid w:val="000857FC"/>
    <w:rsid w:val="00085AFB"/>
    <w:rsid w:val="00085B37"/>
    <w:rsid w:val="00085B43"/>
    <w:rsid w:val="00085B82"/>
    <w:rsid w:val="00085BAD"/>
    <w:rsid w:val="00085FEB"/>
    <w:rsid w:val="0008609D"/>
    <w:rsid w:val="000860ED"/>
    <w:rsid w:val="0008616A"/>
    <w:rsid w:val="00086390"/>
    <w:rsid w:val="000863FE"/>
    <w:rsid w:val="00086447"/>
    <w:rsid w:val="0008668F"/>
    <w:rsid w:val="0008669B"/>
    <w:rsid w:val="000866BD"/>
    <w:rsid w:val="000867B3"/>
    <w:rsid w:val="000868AA"/>
    <w:rsid w:val="00086EEB"/>
    <w:rsid w:val="00086F3F"/>
    <w:rsid w:val="00087055"/>
    <w:rsid w:val="000871E9"/>
    <w:rsid w:val="0008720F"/>
    <w:rsid w:val="00087303"/>
    <w:rsid w:val="0008731C"/>
    <w:rsid w:val="0008799D"/>
    <w:rsid w:val="00087AB0"/>
    <w:rsid w:val="00087B7B"/>
    <w:rsid w:val="00087E5B"/>
    <w:rsid w:val="00087E97"/>
    <w:rsid w:val="00087FF8"/>
    <w:rsid w:val="00090190"/>
    <w:rsid w:val="00090268"/>
    <w:rsid w:val="00090305"/>
    <w:rsid w:val="0009037E"/>
    <w:rsid w:val="000903A2"/>
    <w:rsid w:val="000904E6"/>
    <w:rsid w:val="000905A6"/>
    <w:rsid w:val="000905D6"/>
    <w:rsid w:val="000909E9"/>
    <w:rsid w:val="00090A2E"/>
    <w:rsid w:val="00090A62"/>
    <w:rsid w:val="00090ACF"/>
    <w:rsid w:val="00090AD8"/>
    <w:rsid w:val="00090BBE"/>
    <w:rsid w:val="00090CE6"/>
    <w:rsid w:val="00090DB6"/>
    <w:rsid w:val="00090EDE"/>
    <w:rsid w:val="00091243"/>
    <w:rsid w:val="00091302"/>
    <w:rsid w:val="000914A5"/>
    <w:rsid w:val="00091715"/>
    <w:rsid w:val="000917AC"/>
    <w:rsid w:val="0009196A"/>
    <w:rsid w:val="00091A28"/>
    <w:rsid w:val="00091A79"/>
    <w:rsid w:val="00091AB9"/>
    <w:rsid w:val="00091AED"/>
    <w:rsid w:val="00091AEF"/>
    <w:rsid w:val="00091B3F"/>
    <w:rsid w:val="00091BB1"/>
    <w:rsid w:val="00092003"/>
    <w:rsid w:val="00092216"/>
    <w:rsid w:val="000923D3"/>
    <w:rsid w:val="00092711"/>
    <w:rsid w:val="00092987"/>
    <w:rsid w:val="00092B77"/>
    <w:rsid w:val="00092CC4"/>
    <w:rsid w:val="00093085"/>
    <w:rsid w:val="0009315B"/>
    <w:rsid w:val="000931E7"/>
    <w:rsid w:val="0009346A"/>
    <w:rsid w:val="00093773"/>
    <w:rsid w:val="00093A0C"/>
    <w:rsid w:val="00093A88"/>
    <w:rsid w:val="00093C75"/>
    <w:rsid w:val="00093F0C"/>
    <w:rsid w:val="000945CF"/>
    <w:rsid w:val="00094653"/>
    <w:rsid w:val="0009468B"/>
    <w:rsid w:val="0009475F"/>
    <w:rsid w:val="00094786"/>
    <w:rsid w:val="000948F8"/>
    <w:rsid w:val="00094AB8"/>
    <w:rsid w:val="00094B01"/>
    <w:rsid w:val="00094B29"/>
    <w:rsid w:val="00094B3F"/>
    <w:rsid w:val="00094C0C"/>
    <w:rsid w:val="00094D21"/>
    <w:rsid w:val="00094E0E"/>
    <w:rsid w:val="00094F3E"/>
    <w:rsid w:val="00094F43"/>
    <w:rsid w:val="0009514C"/>
    <w:rsid w:val="00095152"/>
    <w:rsid w:val="000953E9"/>
    <w:rsid w:val="00095641"/>
    <w:rsid w:val="000959D5"/>
    <w:rsid w:val="00095A69"/>
    <w:rsid w:val="00095D23"/>
    <w:rsid w:val="00095DB2"/>
    <w:rsid w:val="00095E26"/>
    <w:rsid w:val="00095F8E"/>
    <w:rsid w:val="00095FF6"/>
    <w:rsid w:val="000960D3"/>
    <w:rsid w:val="0009616B"/>
    <w:rsid w:val="0009618D"/>
    <w:rsid w:val="000961B2"/>
    <w:rsid w:val="00096415"/>
    <w:rsid w:val="0009672B"/>
    <w:rsid w:val="0009688D"/>
    <w:rsid w:val="000969C9"/>
    <w:rsid w:val="00096A6A"/>
    <w:rsid w:val="00096AF2"/>
    <w:rsid w:val="00096AFB"/>
    <w:rsid w:val="00096BD7"/>
    <w:rsid w:val="00096C6A"/>
    <w:rsid w:val="00096C95"/>
    <w:rsid w:val="00096CBC"/>
    <w:rsid w:val="000971A1"/>
    <w:rsid w:val="000972CC"/>
    <w:rsid w:val="000972E6"/>
    <w:rsid w:val="00097319"/>
    <w:rsid w:val="00097373"/>
    <w:rsid w:val="00097439"/>
    <w:rsid w:val="00097633"/>
    <w:rsid w:val="00097740"/>
    <w:rsid w:val="00097778"/>
    <w:rsid w:val="00097AC8"/>
    <w:rsid w:val="00097BE6"/>
    <w:rsid w:val="00097D5A"/>
    <w:rsid w:val="00097E1D"/>
    <w:rsid w:val="000A05AC"/>
    <w:rsid w:val="000A05F4"/>
    <w:rsid w:val="000A06E3"/>
    <w:rsid w:val="000A0837"/>
    <w:rsid w:val="000A087B"/>
    <w:rsid w:val="000A089A"/>
    <w:rsid w:val="000A0A36"/>
    <w:rsid w:val="000A0A7D"/>
    <w:rsid w:val="000A0A9E"/>
    <w:rsid w:val="000A0B5D"/>
    <w:rsid w:val="000A0BD2"/>
    <w:rsid w:val="000A108F"/>
    <w:rsid w:val="000A1219"/>
    <w:rsid w:val="000A1223"/>
    <w:rsid w:val="000A1303"/>
    <w:rsid w:val="000A1319"/>
    <w:rsid w:val="000A14E2"/>
    <w:rsid w:val="000A166D"/>
    <w:rsid w:val="000A1924"/>
    <w:rsid w:val="000A1934"/>
    <w:rsid w:val="000A1C63"/>
    <w:rsid w:val="000A1E4D"/>
    <w:rsid w:val="000A1EF7"/>
    <w:rsid w:val="000A1F31"/>
    <w:rsid w:val="000A20A7"/>
    <w:rsid w:val="000A20FD"/>
    <w:rsid w:val="000A21CB"/>
    <w:rsid w:val="000A2382"/>
    <w:rsid w:val="000A2587"/>
    <w:rsid w:val="000A2632"/>
    <w:rsid w:val="000A2729"/>
    <w:rsid w:val="000A27A9"/>
    <w:rsid w:val="000A285D"/>
    <w:rsid w:val="000A28A2"/>
    <w:rsid w:val="000A28E9"/>
    <w:rsid w:val="000A291A"/>
    <w:rsid w:val="000A29C0"/>
    <w:rsid w:val="000A2A85"/>
    <w:rsid w:val="000A2A9E"/>
    <w:rsid w:val="000A2B1A"/>
    <w:rsid w:val="000A2B4D"/>
    <w:rsid w:val="000A2BD3"/>
    <w:rsid w:val="000A2C80"/>
    <w:rsid w:val="000A2DD9"/>
    <w:rsid w:val="000A2E54"/>
    <w:rsid w:val="000A2F12"/>
    <w:rsid w:val="000A30AD"/>
    <w:rsid w:val="000A3206"/>
    <w:rsid w:val="000A327C"/>
    <w:rsid w:val="000A33B6"/>
    <w:rsid w:val="000A36E1"/>
    <w:rsid w:val="000A386A"/>
    <w:rsid w:val="000A39B2"/>
    <w:rsid w:val="000A3BEB"/>
    <w:rsid w:val="000A3EA9"/>
    <w:rsid w:val="000A3EBB"/>
    <w:rsid w:val="000A3F8F"/>
    <w:rsid w:val="000A3FB9"/>
    <w:rsid w:val="000A4050"/>
    <w:rsid w:val="000A40A9"/>
    <w:rsid w:val="000A41BD"/>
    <w:rsid w:val="000A4500"/>
    <w:rsid w:val="000A4975"/>
    <w:rsid w:val="000A4A5C"/>
    <w:rsid w:val="000A4B85"/>
    <w:rsid w:val="000A4D77"/>
    <w:rsid w:val="000A4DB1"/>
    <w:rsid w:val="000A4EB0"/>
    <w:rsid w:val="000A4EC4"/>
    <w:rsid w:val="000A5068"/>
    <w:rsid w:val="000A511D"/>
    <w:rsid w:val="000A5232"/>
    <w:rsid w:val="000A556C"/>
    <w:rsid w:val="000A5933"/>
    <w:rsid w:val="000A593E"/>
    <w:rsid w:val="000A5AC6"/>
    <w:rsid w:val="000A5DB4"/>
    <w:rsid w:val="000A61EC"/>
    <w:rsid w:val="000A64EE"/>
    <w:rsid w:val="000A6556"/>
    <w:rsid w:val="000A6655"/>
    <w:rsid w:val="000A6825"/>
    <w:rsid w:val="000A6962"/>
    <w:rsid w:val="000A697A"/>
    <w:rsid w:val="000A6B57"/>
    <w:rsid w:val="000A6B63"/>
    <w:rsid w:val="000A6DE4"/>
    <w:rsid w:val="000A7209"/>
    <w:rsid w:val="000A74E9"/>
    <w:rsid w:val="000A771D"/>
    <w:rsid w:val="000A77DB"/>
    <w:rsid w:val="000A7939"/>
    <w:rsid w:val="000A799E"/>
    <w:rsid w:val="000A7AE8"/>
    <w:rsid w:val="000A7C1F"/>
    <w:rsid w:val="000B0064"/>
    <w:rsid w:val="000B00A3"/>
    <w:rsid w:val="000B00F5"/>
    <w:rsid w:val="000B045F"/>
    <w:rsid w:val="000B0508"/>
    <w:rsid w:val="000B0757"/>
    <w:rsid w:val="000B0900"/>
    <w:rsid w:val="000B0934"/>
    <w:rsid w:val="000B0BB5"/>
    <w:rsid w:val="000B0C2B"/>
    <w:rsid w:val="000B0CCA"/>
    <w:rsid w:val="000B0DF7"/>
    <w:rsid w:val="000B0E67"/>
    <w:rsid w:val="000B11AE"/>
    <w:rsid w:val="000B1242"/>
    <w:rsid w:val="000B1461"/>
    <w:rsid w:val="000B1579"/>
    <w:rsid w:val="000B1648"/>
    <w:rsid w:val="000B1657"/>
    <w:rsid w:val="000B18AF"/>
    <w:rsid w:val="000B19B8"/>
    <w:rsid w:val="000B1F33"/>
    <w:rsid w:val="000B1F4A"/>
    <w:rsid w:val="000B1FD5"/>
    <w:rsid w:val="000B2104"/>
    <w:rsid w:val="000B2157"/>
    <w:rsid w:val="000B225B"/>
    <w:rsid w:val="000B226C"/>
    <w:rsid w:val="000B2464"/>
    <w:rsid w:val="000B2675"/>
    <w:rsid w:val="000B26F5"/>
    <w:rsid w:val="000B28DC"/>
    <w:rsid w:val="000B2A76"/>
    <w:rsid w:val="000B2BA4"/>
    <w:rsid w:val="000B2D15"/>
    <w:rsid w:val="000B2D33"/>
    <w:rsid w:val="000B2EA3"/>
    <w:rsid w:val="000B3086"/>
    <w:rsid w:val="000B309D"/>
    <w:rsid w:val="000B31BE"/>
    <w:rsid w:val="000B3202"/>
    <w:rsid w:val="000B3265"/>
    <w:rsid w:val="000B3291"/>
    <w:rsid w:val="000B32AF"/>
    <w:rsid w:val="000B34DB"/>
    <w:rsid w:val="000B371A"/>
    <w:rsid w:val="000B37C5"/>
    <w:rsid w:val="000B3A3B"/>
    <w:rsid w:val="000B3A64"/>
    <w:rsid w:val="000B3B16"/>
    <w:rsid w:val="000B4005"/>
    <w:rsid w:val="000B40F7"/>
    <w:rsid w:val="000B4103"/>
    <w:rsid w:val="000B474B"/>
    <w:rsid w:val="000B4928"/>
    <w:rsid w:val="000B4AED"/>
    <w:rsid w:val="000B4CA1"/>
    <w:rsid w:val="000B4E1F"/>
    <w:rsid w:val="000B4EF0"/>
    <w:rsid w:val="000B522F"/>
    <w:rsid w:val="000B52B0"/>
    <w:rsid w:val="000B538A"/>
    <w:rsid w:val="000B548A"/>
    <w:rsid w:val="000B578A"/>
    <w:rsid w:val="000B5970"/>
    <w:rsid w:val="000B5AEC"/>
    <w:rsid w:val="000B5C2A"/>
    <w:rsid w:val="000B5E06"/>
    <w:rsid w:val="000B5E27"/>
    <w:rsid w:val="000B5EFB"/>
    <w:rsid w:val="000B6192"/>
    <w:rsid w:val="000B63AA"/>
    <w:rsid w:val="000B64CA"/>
    <w:rsid w:val="000B66E5"/>
    <w:rsid w:val="000B67C8"/>
    <w:rsid w:val="000B684A"/>
    <w:rsid w:val="000B687E"/>
    <w:rsid w:val="000B6D6E"/>
    <w:rsid w:val="000B6D9D"/>
    <w:rsid w:val="000B6EC7"/>
    <w:rsid w:val="000B71E0"/>
    <w:rsid w:val="000B7254"/>
    <w:rsid w:val="000B73E1"/>
    <w:rsid w:val="000B73F5"/>
    <w:rsid w:val="000B74CD"/>
    <w:rsid w:val="000B77A0"/>
    <w:rsid w:val="000B79AB"/>
    <w:rsid w:val="000B7E90"/>
    <w:rsid w:val="000B7EF3"/>
    <w:rsid w:val="000B7F3F"/>
    <w:rsid w:val="000B7FB0"/>
    <w:rsid w:val="000C0104"/>
    <w:rsid w:val="000C02B2"/>
    <w:rsid w:val="000C0315"/>
    <w:rsid w:val="000C039D"/>
    <w:rsid w:val="000C04AE"/>
    <w:rsid w:val="000C0692"/>
    <w:rsid w:val="000C0B87"/>
    <w:rsid w:val="000C0BD1"/>
    <w:rsid w:val="000C0DAF"/>
    <w:rsid w:val="000C0DB6"/>
    <w:rsid w:val="000C16E0"/>
    <w:rsid w:val="000C184A"/>
    <w:rsid w:val="000C1A20"/>
    <w:rsid w:val="000C1E63"/>
    <w:rsid w:val="000C1E78"/>
    <w:rsid w:val="000C1EDD"/>
    <w:rsid w:val="000C20AA"/>
    <w:rsid w:val="000C223E"/>
    <w:rsid w:val="000C225B"/>
    <w:rsid w:val="000C233A"/>
    <w:rsid w:val="000C25C5"/>
    <w:rsid w:val="000C265E"/>
    <w:rsid w:val="000C27DB"/>
    <w:rsid w:val="000C291C"/>
    <w:rsid w:val="000C2AE3"/>
    <w:rsid w:val="000C2AFF"/>
    <w:rsid w:val="000C2B28"/>
    <w:rsid w:val="000C2FD0"/>
    <w:rsid w:val="000C3202"/>
    <w:rsid w:val="000C327A"/>
    <w:rsid w:val="000C3429"/>
    <w:rsid w:val="000C349C"/>
    <w:rsid w:val="000C34AD"/>
    <w:rsid w:val="000C35FF"/>
    <w:rsid w:val="000C373D"/>
    <w:rsid w:val="000C39A8"/>
    <w:rsid w:val="000C3E11"/>
    <w:rsid w:val="000C430F"/>
    <w:rsid w:val="000C43D2"/>
    <w:rsid w:val="000C445F"/>
    <w:rsid w:val="000C4483"/>
    <w:rsid w:val="000C465A"/>
    <w:rsid w:val="000C48E6"/>
    <w:rsid w:val="000C4CCC"/>
    <w:rsid w:val="000C4FAF"/>
    <w:rsid w:val="000C5144"/>
    <w:rsid w:val="000C535B"/>
    <w:rsid w:val="000C5461"/>
    <w:rsid w:val="000C56F0"/>
    <w:rsid w:val="000C576F"/>
    <w:rsid w:val="000C5824"/>
    <w:rsid w:val="000C595C"/>
    <w:rsid w:val="000C5A9C"/>
    <w:rsid w:val="000C5AEE"/>
    <w:rsid w:val="000C5B2E"/>
    <w:rsid w:val="000C5BDF"/>
    <w:rsid w:val="000C5C7F"/>
    <w:rsid w:val="000C5CDC"/>
    <w:rsid w:val="000C5DFF"/>
    <w:rsid w:val="000C5E19"/>
    <w:rsid w:val="000C5F1B"/>
    <w:rsid w:val="000C5F59"/>
    <w:rsid w:val="000C64DF"/>
    <w:rsid w:val="000C66A2"/>
    <w:rsid w:val="000C6AE0"/>
    <w:rsid w:val="000C6C20"/>
    <w:rsid w:val="000C6E19"/>
    <w:rsid w:val="000C6EA5"/>
    <w:rsid w:val="000C7218"/>
    <w:rsid w:val="000C73F8"/>
    <w:rsid w:val="000C74D9"/>
    <w:rsid w:val="000C76C7"/>
    <w:rsid w:val="000C76F4"/>
    <w:rsid w:val="000C7719"/>
    <w:rsid w:val="000C77D1"/>
    <w:rsid w:val="000C7AF0"/>
    <w:rsid w:val="000C7CD1"/>
    <w:rsid w:val="000C7CE0"/>
    <w:rsid w:val="000C7DB0"/>
    <w:rsid w:val="000C7FEF"/>
    <w:rsid w:val="000D00EE"/>
    <w:rsid w:val="000D0298"/>
    <w:rsid w:val="000D0628"/>
    <w:rsid w:val="000D0724"/>
    <w:rsid w:val="000D082C"/>
    <w:rsid w:val="000D08FD"/>
    <w:rsid w:val="000D0A6E"/>
    <w:rsid w:val="000D0AE3"/>
    <w:rsid w:val="000D0CF4"/>
    <w:rsid w:val="000D0FF3"/>
    <w:rsid w:val="000D109E"/>
    <w:rsid w:val="000D10F5"/>
    <w:rsid w:val="000D1137"/>
    <w:rsid w:val="000D1397"/>
    <w:rsid w:val="000D13E2"/>
    <w:rsid w:val="000D16F2"/>
    <w:rsid w:val="000D183D"/>
    <w:rsid w:val="000D1BED"/>
    <w:rsid w:val="000D1C2B"/>
    <w:rsid w:val="000D1D03"/>
    <w:rsid w:val="000D1F8D"/>
    <w:rsid w:val="000D2277"/>
    <w:rsid w:val="000D24D4"/>
    <w:rsid w:val="000D259B"/>
    <w:rsid w:val="000D26B8"/>
    <w:rsid w:val="000D26E1"/>
    <w:rsid w:val="000D293B"/>
    <w:rsid w:val="000D2A38"/>
    <w:rsid w:val="000D2A4B"/>
    <w:rsid w:val="000D2BAA"/>
    <w:rsid w:val="000D2BBB"/>
    <w:rsid w:val="000D2BEA"/>
    <w:rsid w:val="000D2C87"/>
    <w:rsid w:val="000D2DA2"/>
    <w:rsid w:val="000D2EA2"/>
    <w:rsid w:val="000D2EC3"/>
    <w:rsid w:val="000D3844"/>
    <w:rsid w:val="000D3B99"/>
    <w:rsid w:val="000D3C49"/>
    <w:rsid w:val="000D3EA8"/>
    <w:rsid w:val="000D3F47"/>
    <w:rsid w:val="000D3FBD"/>
    <w:rsid w:val="000D4564"/>
    <w:rsid w:val="000D4617"/>
    <w:rsid w:val="000D4B2F"/>
    <w:rsid w:val="000D4DF8"/>
    <w:rsid w:val="000D4EA8"/>
    <w:rsid w:val="000D4EEA"/>
    <w:rsid w:val="000D4F42"/>
    <w:rsid w:val="000D4F82"/>
    <w:rsid w:val="000D4FBE"/>
    <w:rsid w:val="000D5081"/>
    <w:rsid w:val="000D50F6"/>
    <w:rsid w:val="000D5369"/>
    <w:rsid w:val="000D539B"/>
    <w:rsid w:val="000D5453"/>
    <w:rsid w:val="000D546C"/>
    <w:rsid w:val="000D559C"/>
    <w:rsid w:val="000D5629"/>
    <w:rsid w:val="000D5667"/>
    <w:rsid w:val="000D591F"/>
    <w:rsid w:val="000D598F"/>
    <w:rsid w:val="000D6176"/>
    <w:rsid w:val="000D6350"/>
    <w:rsid w:val="000D6366"/>
    <w:rsid w:val="000D6472"/>
    <w:rsid w:val="000D665E"/>
    <w:rsid w:val="000D686F"/>
    <w:rsid w:val="000D6963"/>
    <w:rsid w:val="000D69EF"/>
    <w:rsid w:val="000D6ADC"/>
    <w:rsid w:val="000D6E70"/>
    <w:rsid w:val="000D6EAB"/>
    <w:rsid w:val="000D70C1"/>
    <w:rsid w:val="000D723E"/>
    <w:rsid w:val="000D7348"/>
    <w:rsid w:val="000D74FA"/>
    <w:rsid w:val="000D75B8"/>
    <w:rsid w:val="000D765A"/>
    <w:rsid w:val="000D7B99"/>
    <w:rsid w:val="000D7C49"/>
    <w:rsid w:val="000D7DAC"/>
    <w:rsid w:val="000E00B2"/>
    <w:rsid w:val="000E0109"/>
    <w:rsid w:val="000E0126"/>
    <w:rsid w:val="000E0161"/>
    <w:rsid w:val="000E03F1"/>
    <w:rsid w:val="000E044A"/>
    <w:rsid w:val="000E0451"/>
    <w:rsid w:val="000E0868"/>
    <w:rsid w:val="000E0A5F"/>
    <w:rsid w:val="000E0AD4"/>
    <w:rsid w:val="000E0AFA"/>
    <w:rsid w:val="000E0D24"/>
    <w:rsid w:val="000E0E12"/>
    <w:rsid w:val="000E12FB"/>
    <w:rsid w:val="000E1591"/>
    <w:rsid w:val="000E1700"/>
    <w:rsid w:val="000E1711"/>
    <w:rsid w:val="000E174D"/>
    <w:rsid w:val="000E17DB"/>
    <w:rsid w:val="000E18E2"/>
    <w:rsid w:val="000E1917"/>
    <w:rsid w:val="000E195D"/>
    <w:rsid w:val="000E19BD"/>
    <w:rsid w:val="000E1A18"/>
    <w:rsid w:val="000E1B29"/>
    <w:rsid w:val="000E1CC4"/>
    <w:rsid w:val="000E1D7D"/>
    <w:rsid w:val="000E1DCA"/>
    <w:rsid w:val="000E1F54"/>
    <w:rsid w:val="000E214C"/>
    <w:rsid w:val="000E2196"/>
    <w:rsid w:val="000E228F"/>
    <w:rsid w:val="000E25DF"/>
    <w:rsid w:val="000E27CF"/>
    <w:rsid w:val="000E2CE0"/>
    <w:rsid w:val="000E2E05"/>
    <w:rsid w:val="000E2F78"/>
    <w:rsid w:val="000E2F9D"/>
    <w:rsid w:val="000E320F"/>
    <w:rsid w:val="000E3269"/>
    <w:rsid w:val="000E357D"/>
    <w:rsid w:val="000E388F"/>
    <w:rsid w:val="000E38BB"/>
    <w:rsid w:val="000E3A88"/>
    <w:rsid w:val="000E3D62"/>
    <w:rsid w:val="000E3F24"/>
    <w:rsid w:val="000E4210"/>
    <w:rsid w:val="000E4302"/>
    <w:rsid w:val="000E4348"/>
    <w:rsid w:val="000E4474"/>
    <w:rsid w:val="000E4482"/>
    <w:rsid w:val="000E45DA"/>
    <w:rsid w:val="000E4618"/>
    <w:rsid w:val="000E4626"/>
    <w:rsid w:val="000E46B7"/>
    <w:rsid w:val="000E47C3"/>
    <w:rsid w:val="000E4B0C"/>
    <w:rsid w:val="000E4DA7"/>
    <w:rsid w:val="000E4ECE"/>
    <w:rsid w:val="000E5034"/>
    <w:rsid w:val="000E5056"/>
    <w:rsid w:val="000E53DB"/>
    <w:rsid w:val="000E5416"/>
    <w:rsid w:val="000E54AF"/>
    <w:rsid w:val="000E56AE"/>
    <w:rsid w:val="000E586A"/>
    <w:rsid w:val="000E59CA"/>
    <w:rsid w:val="000E5A40"/>
    <w:rsid w:val="000E5BC7"/>
    <w:rsid w:val="000E5E21"/>
    <w:rsid w:val="000E5E23"/>
    <w:rsid w:val="000E5EF1"/>
    <w:rsid w:val="000E6268"/>
    <w:rsid w:val="000E6325"/>
    <w:rsid w:val="000E653B"/>
    <w:rsid w:val="000E6567"/>
    <w:rsid w:val="000E65F7"/>
    <w:rsid w:val="000E66A9"/>
    <w:rsid w:val="000E6868"/>
    <w:rsid w:val="000E6A16"/>
    <w:rsid w:val="000E6A7A"/>
    <w:rsid w:val="000E6AE5"/>
    <w:rsid w:val="000E6CFE"/>
    <w:rsid w:val="000E7034"/>
    <w:rsid w:val="000E7041"/>
    <w:rsid w:val="000E73FB"/>
    <w:rsid w:val="000E754D"/>
    <w:rsid w:val="000E7942"/>
    <w:rsid w:val="000E79E9"/>
    <w:rsid w:val="000E7F64"/>
    <w:rsid w:val="000F0155"/>
    <w:rsid w:val="000F0467"/>
    <w:rsid w:val="000F074E"/>
    <w:rsid w:val="000F087C"/>
    <w:rsid w:val="000F0993"/>
    <w:rsid w:val="000F0B82"/>
    <w:rsid w:val="000F0D3D"/>
    <w:rsid w:val="000F0DB6"/>
    <w:rsid w:val="000F0E3F"/>
    <w:rsid w:val="000F0EDE"/>
    <w:rsid w:val="000F0FA6"/>
    <w:rsid w:val="000F11B3"/>
    <w:rsid w:val="000F1250"/>
    <w:rsid w:val="000F1285"/>
    <w:rsid w:val="000F1447"/>
    <w:rsid w:val="000F15D7"/>
    <w:rsid w:val="000F169E"/>
    <w:rsid w:val="000F1CCF"/>
    <w:rsid w:val="000F1DC4"/>
    <w:rsid w:val="000F2166"/>
    <w:rsid w:val="000F22AA"/>
    <w:rsid w:val="000F2991"/>
    <w:rsid w:val="000F2C06"/>
    <w:rsid w:val="000F2ECC"/>
    <w:rsid w:val="000F2EF0"/>
    <w:rsid w:val="000F2F91"/>
    <w:rsid w:val="000F2FD2"/>
    <w:rsid w:val="000F31AC"/>
    <w:rsid w:val="000F331E"/>
    <w:rsid w:val="000F342E"/>
    <w:rsid w:val="000F35F6"/>
    <w:rsid w:val="000F361D"/>
    <w:rsid w:val="000F374A"/>
    <w:rsid w:val="000F379D"/>
    <w:rsid w:val="000F3873"/>
    <w:rsid w:val="000F3B4E"/>
    <w:rsid w:val="000F3B56"/>
    <w:rsid w:val="000F3B68"/>
    <w:rsid w:val="000F3C08"/>
    <w:rsid w:val="000F3CAE"/>
    <w:rsid w:val="000F3E66"/>
    <w:rsid w:val="000F402F"/>
    <w:rsid w:val="000F4176"/>
    <w:rsid w:val="000F44FE"/>
    <w:rsid w:val="000F45E5"/>
    <w:rsid w:val="000F480C"/>
    <w:rsid w:val="000F482B"/>
    <w:rsid w:val="000F48B5"/>
    <w:rsid w:val="000F4A31"/>
    <w:rsid w:val="000F4A68"/>
    <w:rsid w:val="000F4B4A"/>
    <w:rsid w:val="000F4E07"/>
    <w:rsid w:val="000F51C6"/>
    <w:rsid w:val="000F52F7"/>
    <w:rsid w:val="000F53F4"/>
    <w:rsid w:val="000F5818"/>
    <w:rsid w:val="000F5D06"/>
    <w:rsid w:val="000F5DA0"/>
    <w:rsid w:val="000F5E8E"/>
    <w:rsid w:val="000F5FEB"/>
    <w:rsid w:val="000F641A"/>
    <w:rsid w:val="000F6537"/>
    <w:rsid w:val="000F69BD"/>
    <w:rsid w:val="000F6A1F"/>
    <w:rsid w:val="000F6AAD"/>
    <w:rsid w:val="000F6C6F"/>
    <w:rsid w:val="000F6EA7"/>
    <w:rsid w:val="000F6F7C"/>
    <w:rsid w:val="000F6FFD"/>
    <w:rsid w:val="000F701C"/>
    <w:rsid w:val="000F711B"/>
    <w:rsid w:val="000F7206"/>
    <w:rsid w:val="000F72F9"/>
    <w:rsid w:val="000F72FF"/>
    <w:rsid w:val="000F738E"/>
    <w:rsid w:val="000F7585"/>
    <w:rsid w:val="000F7782"/>
    <w:rsid w:val="000F7820"/>
    <w:rsid w:val="000F7A72"/>
    <w:rsid w:val="000F7AFD"/>
    <w:rsid w:val="000F7B62"/>
    <w:rsid w:val="000F7CD1"/>
    <w:rsid w:val="000F7D01"/>
    <w:rsid w:val="000F7DE0"/>
    <w:rsid w:val="000F7FB1"/>
    <w:rsid w:val="0010011E"/>
    <w:rsid w:val="00100468"/>
    <w:rsid w:val="0010061B"/>
    <w:rsid w:val="00100634"/>
    <w:rsid w:val="00100718"/>
    <w:rsid w:val="00100A15"/>
    <w:rsid w:val="00100CAA"/>
    <w:rsid w:val="00100DB2"/>
    <w:rsid w:val="00100DDE"/>
    <w:rsid w:val="00100EBE"/>
    <w:rsid w:val="001010DD"/>
    <w:rsid w:val="001010DE"/>
    <w:rsid w:val="00101192"/>
    <w:rsid w:val="0010186D"/>
    <w:rsid w:val="00101936"/>
    <w:rsid w:val="00101A4D"/>
    <w:rsid w:val="00101B1C"/>
    <w:rsid w:val="00101BC3"/>
    <w:rsid w:val="00101CE4"/>
    <w:rsid w:val="00101DE9"/>
    <w:rsid w:val="00101E0A"/>
    <w:rsid w:val="00101FEE"/>
    <w:rsid w:val="0010218C"/>
    <w:rsid w:val="0010224F"/>
    <w:rsid w:val="001023F0"/>
    <w:rsid w:val="001025F9"/>
    <w:rsid w:val="00102845"/>
    <w:rsid w:val="001028DA"/>
    <w:rsid w:val="00102AC5"/>
    <w:rsid w:val="00102B56"/>
    <w:rsid w:val="00102B5C"/>
    <w:rsid w:val="00102BD6"/>
    <w:rsid w:val="00102C9D"/>
    <w:rsid w:val="00102CC3"/>
    <w:rsid w:val="00102D7A"/>
    <w:rsid w:val="00102ECB"/>
    <w:rsid w:val="00102F98"/>
    <w:rsid w:val="00102FD4"/>
    <w:rsid w:val="00103321"/>
    <w:rsid w:val="00103390"/>
    <w:rsid w:val="001038AD"/>
    <w:rsid w:val="00103E7C"/>
    <w:rsid w:val="00103F84"/>
    <w:rsid w:val="00103FBE"/>
    <w:rsid w:val="0010426D"/>
    <w:rsid w:val="001043B1"/>
    <w:rsid w:val="0010476C"/>
    <w:rsid w:val="00104822"/>
    <w:rsid w:val="001048DA"/>
    <w:rsid w:val="00104A11"/>
    <w:rsid w:val="00104A63"/>
    <w:rsid w:val="00104ABF"/>
    <w:rsid w:val="00104CB7"/>
    <w:rsid w:val="00104D32"/>
    <w:rsid w:val="0010503E"/>
    <w:rsid w:val="00105196"/>
    <w:rsid w:val="00105325"/>
    <w:rsid w:val="00105576"/>
    <w:rsid w:val="001056BE"/>
    <w:rsid w:val="0010578D"/>
    <w:rsid w:val="00105931"/>
    <w:rsid w:val="0010595E"/>
    <w:rsid w:val="00105985"/>
    <w:rsid w:val="00105A44"/>
    <w:rsid w:val="00105A91"/>
    <w:rsid w:val="00105B2B"/>
    <w:rsid w:val="00105C3B"/>
    <w:rsid w:val="00105F5F"/>
    <w:rsid w:val="00106237"/>
    <w:rsid w:val="001062F0"/>
    <w:rsid w:val="00106533"/>
    <w:rsid w:val="0010655E"/>
    <w:rsid w:val="0010658A"/>
    <w:rsid w:val="0010678F"/>
    <w:rsid w:val="00106887"/>
    <w:rsid w:val="001068B3"/>
    <w:rsid w:val="00106935"/>
    <w:rsid w:val="00106B3D"/>
    <w:rsid w:val="00106CBA"/>
    <w:rsid w:val="00106D1B"/>
    <w:rsid w:val="00106F0A"/>
    <w:rsid w:val="00106F69"/>
    <w:rsid w:val="00107063"/>
    <w:rsid w:val="00107107"/>
    <w:rsid w:val="001072F5"/>
    <w:rsid w:val="00107359"/>
    <w:rsid w:val="00107375"/>
    <w:rsid w:val="001074F8"/>
    <w:rsid w:val="0010758D"/>
    <w:rsid w:val="00107635"/>
    <w:rsid w:val="00107640"/>
    <w:rsid w:val="001077A6"/>
    <w:rsid w:val="00107940"/>
    <w:rsid w:val="0010799C"/>
    <w:rsid w:val="00107A04"/>
    <w:rsid w:val="00107BA8"/>
    <w:rsid w:val="00107EA3"/>
    <w:rsid w:val="00110335"/>
    <w:rsid w:val="0011082A"/>
    <w:rsid w:val="001108A7"/>
    <w:rsid w:val="001108EA"/>
    <w:rsid w:val="00110A06"/>
    <w:rsid w:val="00110A67"/>
    <w:rsid w:val="00110CD6"/>
    <w:rsid w:val="00110E16"/>
    <w:rsid w:val="00110E74"/>
    <w:rsid w:val="001111B3"/>
    <w:rsid w:val="00111263"/>
    <w:rsid w:val="001114F5"/>
    <w:rsid w:val="00111512"/>
    <w:rsid w:val="00111627"/>
    <w:rsid w:val="001116EB"/>
    <w:rsid w:val="0011175E"/>
    <w:rsid w:val="00111A28"/>
    <w:rsid w:val="00111A39"/>
    <w:rsid w:val="00111DA4"/>
    <w:rsid w:val="00111DCE"/>
    <w:rsid w:val="00111E54"/>
    <w:rsid w:val="00111E72"/>
    <w:rsid w:val="00111F09"/>
    <w:rsid w:val="0011243B"/>
    <w:rsid w:val="00112668"/>
    <w:rsid w:val="001127AD"/>
    <w:rsid w:val="001129FF"/>
    <w:rsid w:val="00112B95"/>
    <w:rsid w:val="00112B9B"/>
    <w:rsid w:val="00112E8E"/>
    <w:rsid w:val="00112F55"/>
    <w:rsid w:val="00113225"/>
    <w:rsid w:val="00113371"/>
    <w:rsid w:val="00113483"/>
    <w:rsid w:val="001134FA"/>
    <w:rsid w:val="00113635"/>
    <w:rsid w:val="001139EA"/>
    <w:rsid w:val="00113ABA"/>
    <w:rsid w:val="00113B5F"/>
    <w:rsid w:val="00113C9C"/>
    <w:rsid w:val="00113CE6"/>
    <w:rsid w:val="00113DFD"/>
    <w:rsid w:val="00113F96"/>
    <w:rsid w:val="0011402F"/>
    <w:rsid w:val="00114E09"/>
    <w:rsid w:val="00114E3C"/>
    <w:rsid w:val="00114F11"/>
    <w:rsid w:val="00114FB4"/>
    <w:rsid w:val="00115103"/>
    <w:rsid w:val="0011511E"/>
    <w:rsid w:val="0011514B"/>
    <w:rsid w:val="001153CD"/>
    <w:rsid w:val="00115499"/>
    <w:rsid w:val="0011574B"/>
    <w:rsid w:val="00115982"/>
    <w:rsid w:val="001159B3"/>
    <w:rsid w:val="001159E9"/>
    <w:rsid w:val="00115AFE"/>
    <w:rsid w:val="00115B6C"/>
    <w:rsid w:val="00115BED"/>
    <w:rsid w:val="00115C4F"/>
    <w:rsid w:val="00115D4D"/>
    <w:rsid w:val="00115F99"/>
    <w:rsid w:val="00116250"/>
    <w:rsid w:val="001162DA"/>
    <w:rsid w:val="0011635C"/>
    <w:rsid w:val="0011645F"/>
    <w:rsid w:val="00116484"/>
    <w:rsid w:val="0011652D"/>
    <w:rsid w:val="001166DB"/>
    <w:rsid w:val="001167FD"/>
    <w:rsid w:val="0011681A"/>
    <w:rsid w:val="0011685E"/>
    <w:rsid w:val="0011689F"/>
    <w:rsid w:val="001168A7"/>
    <w:rsid w:val="00116B73"/>
    <w:rsid w:val="00116B84"/>
    <w:rsid w:val="00116C3D"/>
    <w:rsid w:val="00116C90"/>
    <w:rsid w:val="00116CBA"/>
    <w:rsid w:val="00116D87"/>
    <w:rsid w:val="00117022"/>
    <w:rsid w:val="0011707A"/>
    <w:rsid w:val="0011727E"/>
    <w:rsid w:val="00117388"/>
    <w:rsid w:val="00117437"/>
    <w:rsid w:val="00117443"/>
    <w:rsid w:val="00117497"/>
    <w:rsid w:val="0011757B"/>
    <w:rsid w:val="001178CE"/>
    <w:rsid w:val="00117A4A"/>
    <w:rsid w:val="00117AC2"/>
    <w:rsid w:val="00117E61"/>
    <w:rsid w:val="00117FC2"/>
    <w:rsid w:val="001201E2"/>
    <w:rsid w:val="0012028E"/>
    <w:rsid w:val="001202F4"/>
    <w:rsid w:val="0012035F"/>
    <w:rsid w:val="0012073C"/>
    <w:rsid w:val="0012079B"/>
    <w:rsid w:val="001209C1"/>
    <w:rsid w:val="00120AD6"/>
    <w:rsid w:val="00120B37"/>
    <w:rsid w:val="00120C6C"/>
    <w:rsid w:val="00120D9A"/>
    <w:rsid w:val="00120E6A"/>
    <w:rsid w:val="001211E7"/>
    <w:rsid w:val="0012126D"/>
    <w:rsid w:val="001212F8"/>
    <w:rsid w:val="001215AD"/>
    <w:rsid w:val="00121612"/>
    <w:rsid w:val="00121653"/>
    <w:rsid w:val="001219B1"/>
    <w:rsid w:val="00121C18"/>
    <w:rsid w:val="0012215F"/>
    <w:rsid w:val="00122233"/>
    <w:rsid w:val="00122316"/>
    <w:rsid w:val="00122654"/>
    <w:rsid w:val="001226A1"/>
    <w:rsid w:val="0012283A"/>
    <w:rsid w:val="00122A64"/>
    <w:rsid w:val="00122AF5"/>
    <w:rsid w:val="00122B2F"/>
    <w:rsid w:val="00122B3B"/>
    <w:rsid w:val="00122BBB"/>
    <w:rsid w:val="00122D35"/>
    <w:rsid w:val="00122D81"/>
    <w:rsid w:val="00122EF5"/>
    <w:rsid w:val="00122F04"/>
    <w:rsid w:val="001230EE"/>
    <w:rsid w:val="001230F7"/>
    <w:rsid w:val="00123259"/>
    <w:rsid w:val="00123297"/>
    <w:rsid w:val="00123492"/>
    <w:rsid w:val="001237A0"/>
    <w:rsid w:val="0012395C"/>
    <w:rsid w:val="00123C25"/>
    <w:rsid w:val="00123E28"/>
    <w:rsid w:val="0012418C"/>
    <w:rsid w:val="001249B7"/>
    <w:rsid w:val="00124A8B"/>
    <w:rsid w:val="00124E48"/>
    <w:rsid w:val="00124EE0"/>
    <w:rsid w:val="00124FF0"/>
    <w:rsid w:val="001250FD"/>
    <w:rsid w:val="001251E0"/>
    <w:rsid w:val="001252B4"/>
    <w:rsid w:val="0012543B"/>
    <w:rsid w:val="00125587"/>
    <w:rsid w:val="00125754"/>
    <w:rsid w:val="00125848"/>
    <w:rsid w:val="001258D7"/>
    <w:rsid w:val="00125BE9"/>
    <w:rsid w:val="00125C66"/>
    <w:rsid w:val="00125F6F"/>
    <w:rsid w:val="0012617B"/>
    <w:rsid w:val="001261B0"/>
    <w:rsid w:val="00126255"/>
    <w:rsid w:val="0012646B"/>
    <w:rsid w:val="00126533"/>
    <w:rsid w:val="001266C3"/>
    <w:rsid w:val="001266DD"/>
    <w:rsid w:val="00126783"/>
    <w:rsid w:val="00126938"/>
    <w:rsid w:val="0012698F"/>
    <w:rsid w:val="00126BF5"/>
    <w:rsid w:val="00126EA6"/>
    <w:rsid w:val="00127180"/>
    <w:rsid w:val="001271D5"/>
    <w:rsid w:val="001275C8"/>
    <w:rsid w:val="0012766F"/>
    <w:rsid w:val="001279BD"/>
    <w:rsid w:val="00127AAC"/>
    <w:rsid w:val="00127B9E"/>
    <w:rsid w:val="00127E21"/>
    <w:rsid w:val="0013014C"/>
    <w:rsid w:val="001301B4"/>
    <w:rsid w:val="001301F4"/>
    <w:rsid w:val="0013022E"/>
    <w:rsid w:val="00130304"/>
    <w:rsid w:val="001303B8"/>
    <w:rsid w:val="001306B4"/>
    <w:rsid w:val="0013088A"/>
    <w:rsid w:val="00130A44"/>
    <w:rsid w:val="00130B9F"/>
    <w:rsid w:val="00130E88"/>
    <w:rsid w:val="00130E9E"/>
    <w:rsid w:val="001310C3"/>
    <w:rsid w:val="001310E2"/>
    <w:rsid w:val="00131198"/>
    <w:rsid w:val="00131357"/>
    <w:rsid w:val="00131376"/>
    <w:rsid w:val="00131574"/>
    <w:rsid w:val="001317CA"/>
    <w:rsid w:val="0013197A"/>
    <w:rsid w:val="00131CC3"/>
    <w:rsid w:val="00131DDF"/>
    <w:rsid w:val="00131F6B"/>
    <w:rsid w:val="0013251A"/>
    <w:rsid w:val="0013274D"/>
    <w:rsid w:val="0013293C"/>
    <w:rsid w:val="00132AFE"/>
    <w:rsid w:val="00132D4B"/>
    <w:rsid w:val="00132E92"/>
    <w:rsid w:val="00132EFC"/>
    <w:rsid w:val="00132F1F"/>
    <w:rsid w:val="00132F46"/>
    <w:rsid w:val="00132F99"/>
    <w:rsid w:val="00133382"/>
    <w:rsid w:val="001333EC"/>
    <w:rsid w:val="00133485"/>
    <w:rsid w:val="00133595"/>
    <w:rsid w:val="0013368A"/>
    <w:rsid w:val="0013381F"/>
    <w:rsid w:val="00133833"/>
    <w:rsid w:val="00133953"/>
    <w:rsid w:val="0013399C"/>
    <w:rsid w:val="00133BA7"/>
    <w:rsid w:val="00133C8A"/>
    <w:rsid w:val="00133CE8"/>
    <w:rsid w:val="00133D59"/>
    <w:rsid w:val="00133DB2"/>
    <w:rsid w:val="00134101"/>
    <w:rsid w:val="00134127"/>
    <w:rsid w:val="001342ED"/>
    <w:rsid w:val="001343EE"/>
    <w:rsid w:val="0013463C"/>
    <w:rsid w:val="001346C9"/>
    <w:rsid w:val="001347CB"/>
    <w:rsid w:val="0013494E"/>
    <w:rsid w:val="00134E92"/>
    <w:rsid w:val="00134F55"/>
    <w:rsid w:val="00134FB5"/>
    <w:rsid w:val="001355B6"/>
    <w:rsid w:val="0013586B"/>
    <w:rsid w:val="00135919"/>
    <w:rsid w:val="00135C8B"/>
    <w:rsid w:val="00136150"/>
    <w:rsid w:val="001361DC"/>
    <w:rsid w:val="001362B6"/>
    <w:rsid w:val="00136594"/>
    <w:rsid w:val="00136673"/>
    <w:rsid w:val="00136A32"/>
    <w:rsid w:val="00136A91"/>
    <w:rsid w:val="00136D16"/>
    <w:rsid w:val="00136E53"/>
    <w:rsid w:val="0013710D"/>
    <w:rsid w:val="001371C8"/>
    <w:rsid w:val="00137510"/>
    <w:rsid w:val="00137BB7"/>
    <w:rsid w:val="00137C94"/>
    <w:rsid w:val="00137F26"/>
    <w:rsid w:val="00137FC9"/>
    <w:rsid w:val="00140064"/>
    <w:rsid w:val="00140158"/>
    <w:rsid w:val="0014017E"/>
    <w:rsid w:val="00140310"/>
    <w:rsid w:val="001403A9"/>
    <w:rsid w:val="001404F2"/>
    <w:rsid w:val="00140547"/>
    <w:rsid w:val="00140723"/>
    <w:rsid w:val="001409CC"/>
    <w:rsid w:val="00140AC8"/>
    <w:rsid w:val="00140D1B"/>
    <w:rsid w:val="0014103F"/>
    <w:rsid w:val="00141089"/>
    <w:rsid w:val="00141191"/>
    <w:rsid w:val="00141257"/>
    <w:rsid w:val="001412DC"/>
    <w:rsid w:val="00141440"/>
    <w:rsid w:val="00141524"/>
    <w:rsid w:val="0014153A"/>
    <w:rsid w:val="00141583"/>
    <w:rsid w:val="00141EB9"/>
    <w:rsid w:val="00141F93"/>
    <w:rsid w:val="00141FEA"/>
    <w:rsid w:val="001420A2"/>
    <w:rsid w:val="001420DD"/>
    <w:rsid w:val="0014262A"/>
    <w:rsid w:val="001427F2"/>
    <w:rsid w:val="00142911"/>
    <w:rsid w:val="0014291E"/>
    <w:rsid w:val="0014294B"/>
    <w:rsid w:val="00142A62"/>
    <w:rsid w:val="00142AD3"/>
    <w:rsid w:val="00142B68"/>
    <w:rsid w:val="00142BEB"/>
    <w:rsid w:val="00142DF0"/>
    <w:rsid w:val="00142E9A"/>
    <w:rsid w:val="00143037"/>
    <w:rsid w:val="001430F8"/>
    <w:rsid w:val="001431C9"/>
    <w:rsid w:val="00143227"/>
    <w:rsid w:val="001432A7"/>
    <w:rsid w:val="0014364C"/>
    <w:rsid w:val="001436CF"/>
    <w:rsid w:val="00143826"/>
    <w:rsid w:val="0014387C"/>
    <w:rsid w:val="00143900"/>
    <w:rsid w:val="0014399C"/>
    <w:rsid w:val="00143AE8"/>
    <w:rsid w:val="00143BEA"/>
    <w:rsid w:val="00143BF6"/>
    <w:rsid w:val="00143D65"/>
    <w:rsid w:val="00143DD9"/>
    <w:rsid w:val="00143EF8"/>
    <w:rsid w:val="00143F80"/>
    <w:rsid w:val="00144351"/>
    <w:rsid w:val="001445F0"/>
    <w:rsid w:val="0014480F"/>
    <w:rsid w:val="00144831"/>
    <w:rsid w:val="00144937"/>
    <w:rsid w:val="001449F4"/>
    <w:rsid w:val="00144B82"/>
    <w:rsid w:val="00144D04"/>
    <w:rsid w:val="00144DEF"/>
    <w:rsid w:val="00144F46"/>
    <w:rsid w:val="0014514B"/>
    <w:rsid w:val="00145231"/>
    <w:rsid w:val="00145281"/>
    <w:rsid w:val="00145472"/>
    <w:rsid w:val="001454F2"/>
    <w:rsid w:val="001454F6"/>
    <w:rsid w:val="0014557B"/>
    <w:rsid w:val="0014580C"/>
    <w:rsid w:val="001459AC"/>
    <w:rsid w:val="00145A9B"/>
    <w:rsid w:val="00145B03"/>
    <w:rsid w:val="00145B0A"/>
    <w:rsid w:val="00145C1B"/>
    <w:rsid w:val="00145C1D"/>
    <w:rsid w:val="00145CF6"/>
    <w:rsid w:val="00145D80"/>
    <w:rsid w:val="00145FAF"/>
    <w:rsid w:val="00145FFB"/>
    <w:rsid w:val="00146274"/>
    <w:rsid w:val="001463FD"/>
    <w:rsid w:val="00146C75"/>
    <w:rsid w:val="00146DC1"/>
    <w:rsid w:val="0014706C"/>
    <w:rsid w:val="00147311"/>
    <w:rsid w:val="001474A4"/>
    <w:rsid w:val="001475CA"/>
    <w:rsid w:val="00147715"/>
    <w:rsid w:val="00147C69"/>
    <w:rsid w:val="00147E21"/>
    <w:rsid w:val="00147E6C"/>
    <w:rsid w:val="00147E73"/>
    <w:rsid w:val="00147F94"/>
    <w:rsid w:val="00150316"/>
    <w:rsid w:val="00150469"/>
    <w:rsid w:val="001504A5"/>
    <w:rsid w:val="001506BF"/>
    <w:rsid w:val="00150794"/>
    <w:rsid w:val="0015086F"/>
    <w:rsid w:val="0015092A"/>
    <w:rsid w:val="00150B80"/>
    <w:rsid w:val="00150D16"/>
    <w:rsid w:val="00150D99"/>
    <w:rsid w:val="00150DB8"/>
    <w:rsid w:val="00150EC6"/>
    <w:rsid w:val="00150F2F"/>
    <w:rsid w:val="00150F4D"/>
    <w:rsid w:val="001510CC"/>
    <w:rsid w:val="00151117"/>
    <w:rsid w:val="00151164"/>
    <w:rsid w:val="001511C7"/>
    <w:rsid w:val="00151438"/>
    <w:rsid w:val="001516EC"/>
    <w:rsid w:val="00151742"/>
    <w:rsid w:val="00151914"/>
    <w:rsid w:val="001519C7"/>
    <w:rsid w:val="00151AFC"/>
    <w:rsid w:val="00151CC9"/>
    <w:rsid w:val="00151D22"/>
    <w:rsid w:val="00151D24"/>
    <w:rsid w:val="00151E0E"/>
    <w:rsid w:val="00151E20"/>
    <w:rsid w:val="00151EA0"/>
    <w:rsid w:val="0015212B"/>
    <w:rsid w:val="0015214C"/>
    <w:rsid w:val="00152197"/>
    <w:rsid w:val="00152225"/>
    <w:rsid w:val="001523E5"/>
    <w:rsid w:val="00152425"/>
    <w:rsid w:val="0015249B"/>
    <w:rsid w:val="00152792"/>
    <w:rsid w:val="0015283E"/>
    <w:rsid w:val="00152870"/>
    <w:rsid w:val="001528EA"/>
    <w:rsid w:val="00152944"/>
    <w:rsid w:val="00152D00"/>
    <w:rsid w:val="00152F57"/>
    <w:rsid w:val="00153025"/>
    <w:rsid w:val="00153055"/>
    <w:rsid w:val="00153084"/>
    <w:rsid w:val="0015319C"/>
    <w:rsid w:val="001533A1"/>
    <w:rsid w:val="0015343D"/>
    <w:rsid w:val="00153566"/>
    <w:rsid w:val="0015357E"/>
    <w:rsid w:val="00153703"/>
    <w:rsid w:val="001539DB"/>
    <w:rsid w:val="00153A19"/>
    <w:rsid w:val="00153CEF"/>
    <w:rsid w:val="00153D17"/>
    <w:rsid w:val="00153D62"/>
    <w:rsid w:val="00154273"/>
    <w:rsid w:val="001543CB"/>
    <w:rsid w:val="00154539"/>
    <w:rsid w:val="001549C0"/>
    <w:rsid w:val="00154A6E"/>
    <w:rsid w:val="00154AB6"/>
    <w:rsid w:val="00154B83"/>
    <w:rsid w:val="00154BBD"/>
    <w:rsid w:val="00154E68"/>
    <w:rsid w:val="00154FF6"/>
    <w:rsid w:val="00155283"/>
    <w:rsid w:val="001552C4"/>
    <w:rsid w:val="0015539C"/>
    <w:rsid w:val="00155536"/>
    <w:rsid w:val="001556C7"/>
    <w:rsid w:val="00155749"/>
    <w:rsid w:val="001557FD"/>
    <w:rsid w:val="00155869"/>
    <w:rsid w:val="00155898"/>
    <w:rsid w:val="00155A07"/>
    <w:rsid w:val="00155A66"/>
    <w:rsid w:val="00155D61"/>
    <w:rsid w:val="00155D65"/>
    <w:rsid w:val="001561EC"/>
    <w:rsid w:val="001561F1"/>
    <w:rsid w:val="0015665F"/>
    <w:rsid w:val="0015693E"/>
    <w:rsid w:val="00156948"/>
    <w:rsid w:val="00156952"/>
    <w:rsid w:val="00156A49"/>
    <w:rsid w:val="00156D4B"/>
    <w:rsid w:val="00156D69"/>
    <w:rsid w:val="00156DCA"/>
    <w:rsid w:val="00156FCE"/>
    <w:rsid w:val="00157073"/>
    <w:rsid w:val="00157376"/>
    <w:rsid w:val="00157400"/>
    <w:rsid w:val="00157A0E"/>
    <w:rsid w:val="00157B85"/>
    <w:rsid w:val="00157B8C"/>
    <w:rsid w:val="00157BE0"/>
    <w:rsid w:val="00157C31"/>
    <w:rsid w:val="00157C7D"/>
    <w:rsid w:val="00157D1B"/>
    <w:rsid w:val="00157D38"/>
    <w:rsid w:val="00157D64"/>
    <w:rsid w:val="001600BD"/>
    <w:rsid w:val="00160153"/>
    <w:rsid w:val="001602CB"/>
    <w:rsid w:val="001602CE"/>
    <w:rsid w:val="00160751"/>
    <w:rsid w:val="001607B8"/>
    <w:rsid w:val="00160971"/>
    <w:rsid w:val="00160BFA"/>
    <w:rsid w:val="00160D57"/>
    <w:rsid w:val="00160DEB"/>
    <w:rsid w:val="001611B2"/>
    <w:rsid w:val="0016130B"/>
    <w:rsid w:val="0016139A"/>
    <w:rsid w:val="001613E7"/>
    <w:rsid w:val="00161506"/>
    <w:rsid w:val="00161732"/>
    <w:rsid w:val="001617FA"/>
    <w:rsid w:val="001618DA"/>
    <w:rsid w:val="001619AE"/>
    <w:rsid w:val="00161A6C"/>
    <w:rsid w:val="00161F0E"/>
    <w:rsid w:val="00161FE7"/>
    <w:rsid w:val="00162134"/>
    <w:rsid w:val="001621BA"/>
    <w:rsid w:val="0016235A"/>
    <w:rsid w:val="00162544"/>
    <w:rsid w:val="0016281E"/>
    <w:rsid w:val="0016288C"/>
    <w:rsid w:val="0016299B"/>
    <w:rsid w:val="00162A88"/>
    <w:rsid w:val="00162BD4"/>
    <w:rsid w:val="00162C7D"/>
    <w:rsid w:val="00162F6F"/>
    <w:rsid w:val="00162F84"/>
    <w:rsid w:val="00162FA2"/>
    <w:rsid w:val="00163069"/>
    <w:rsid w:val="0016307D"/>
    <w:rsid w:val="00163092"/>
    <w:rsid w:val="001630E4"/>
    <w:rsid w:val="001631D5"/>
    <w:rsid w:val="00163267"/>
    <w:rsid w:val="001632E1"/>
    <w:rsid w:val="00163439"/>
    <w:rsid w:val="00163442"/>
    <w:rsid w:val="001634AD"/>
    <w:rsid w:val="001636C7"/>
    <w:rsid w:val="001636C9"/>
    <w:rsid w:val="00163949"/>
    <w:rsid w:val="00163AF6"/>
    <w:rsid w:val="00163C19"/>
    <w:rsid w:val="00164005"/>
    <w:rsid w:val="00164183"/>
    <w:rsid w:val="00164426"/>
    <w:rsid w:val="0016442A"/>
    <w:rsid w:val="00164643"/>
    <w:rsid w:val="0016468A"/>
    <w:rsid w:val="001646C0"/>
    <w:rsid w:val="001647A1"/>
    <w:rsid w:val="001649D0"/>
    <w:rsid w:val="00164BC5"/>
    <w:rsid w:val="00164CEF"/>
    <w:rsid w:val="00164FD9"/>
    <w:rsid w:val="00165488"/>
    <w:rsid w:val="0016550D"/>
    <w:rsid w:val="00165674"/>
    <w:rsid w:val="0016596B"/>
    <w:rsid w:val="00165CB2"/>
    <w:rsid w:val="00165D4B"/>
    <w:rsid w:val="00165F33"/>
    <w:rsid w:val="001660CB"/>
    <w:rsid w:val="001660FA"/>
    <w:rsid w:val="001661EF"/>
    <w:rsid w:val="0016623B"/>
    <w:rsid w:val="001663DC"/>
    <w:rsid w:val="001664A0"/>
    <w:rsid w:val="00166779"/>
    <w:rsid w:val="00166A9D"/>
    <w:rsid w:val="00166C50"/>
    <w:rsid w:val="00166C9A"/>
    <w:rsid w:val="00166E54"/>
    <w:rsid w:val="00166ED3"/>
    <w:rsid w:val="00166F84"/>
    <w:rsid w:val="00167021"/>
    <w:rsid w:val="0016728F"/>
    <w:rsid w:val="00167354"/>
    <w:rsid w:val="00167435"/>
    <w:rsid w:val="001675F2"/>
    <w:rsid w:val="00167856"/>
    <w:rsid w:val="001678B7"/>
    <w:rsid w:val="001678C5"/>
    <w:rsid w:val="001679CE"/>
    <w:rsid w:val="00167AE5"/>
    <w:rsid w:val="00167EE0"/>
    <w:rsid w:val="00170348"/>
    <w:rsid w:val="001703AF"/>
    <w:rsid w:val="001706CA"/>
    <w:rsid w:val="00170764"/>
    <w:rsid w:val="001707AF"/>
    <w:rsid w:val="001707D3"/>
    <w:rsid w:val="001708B5"/>
    <w:rsid w:val="001708DD"/>
    <w:rsid w:val="00170A8C"/>
    <w:rsid w:val="00170B2F"/>
    <w:rsid w:val="00170D60"/>
    <w:rsid w:val="00170D73"/>
    <w:rsid w:val="00170DAE"/>
    <w:rsid w:val="00170FE8"/>
    <w:rsid w:val="0017109E"/>
    <w:rsid w:val="00171240"/>
    <w:rsid w:val="0017126E"/>
    <w:rsid w:val="001712B0"/>
    <w:rsid w:val="0017138A"/>
    <w:rsid w:val="001714F9"/>
    <w:rsid w:val="00171572"/>
    <w:rsid w:val="001715AA"/>
    <w:rsid w:val="00171688"/>
    <w:rsid w:val="0017175E"/>
    <w:rsid w:val="0017177A"/>
    <w:rsid w:val="0017192A"/>
    <w:rsid w:val="0017192D"/>
    <w:rsid w:val="00171A29"/>
    <w:rsid w:val="00171B4D"/>
    <w:rsid w:val="00171B74"/>
    <w:rsid w:val="00171EBA"/>
    <w:rsid w:val="00171F1C"/>
    <w:rsid w:val="00172146"/>
    <w:rsid w:val="00172221"/>
    <w:rsid w:val="0017226A"/>
    <w:rsid w:val="001722F1"/>
    <w:rsid w:val="00172374"/>
    <w:rsid w:val="001723F2"/>
    <w:rsid w:val="00172586"/>
    <w:rsid w:val="001727E2"/>
    <w:rsid w:val="00172A0B"/>
    <w:rsid w:val="00172A14"/>
    <w:rsid w:val="00172C62"/>
    <w:rsid w:val="00172EBC"/>
    <w:rsid w:val="001730A8"/>
    <w:rsid w:val="0017313A"/>
    <w:rsid w:val="001731A3"/>
    <w:rsid w:val="00173364"/>
    <w:rsid w:val="001735ED"/>
    <w:rsid w:val="00173A99"/>
    <w:rsid w:val="00173B1E"/>
    <w:rsid w:val="00173B4F"/>
    <w:rsid w:val="00173CAC"/>
    <w:rsid w:val="00173D77"/>
    <w:rsid w:val="00173EB6"/>
    <w:rsid w:val="00173EDA"/>
    <w:rsid w:val="0017404D"/>
    <w:rsid w:val="001740E9"/>
    <w:rsid w:val="0017418A"/>
    <w:rsid w:val="0017421B"/>
    <w:rsid w:val="001742F1"/>
    <w:rsid w:val="00174347"/>
    <w:rsid w:val="00174369"/>
    <w:rsid w:val="00174543"/>
    <w:rsid w:val="00174764"/>
    <w:rsid w:val="00174A31"/>
    <w:rsid w:val="00174C43"/>
    <w:rsid w:val="00174EF1"/>
    <w:rsid w:val="001750AD"/>
    <w:rsid w:val="001753A0"/>
    <w:rsid w:val="001754F6"/>
    <w:rsid w:val="001756D9"/>
    <w:rsid w:val="001757FC"/>
    <w:rsid w:val="001758C0"/>
    <w:rsid w:val="001759B4"/>
    <w:rsid w:val="00175EDC"/>
    <w:rsid w:val="00175F4C"/>
    <w:rsid w:val="00175F7D"/>
    <w:rsid w:val="00176147"/>
    <w:rsid w:val="001762BC"/>
    <w:rsid w:val="0017649A"/>
    <w:rsid w:val="001766D5"/>
    <w:rsid w:val="001767D3"/>
    <w:rsid w:val="00176B95"/>
    <w:rsid w:val="00176D4D"/>
    <w:rsid w:val="00176D7A"/>
    <w:rsid w:val="00176EEC"/>
    <w:rsid w:val="00176FE3"/>
    <w:rsid w:val="0017708E"/>
    <w:rsid w:val="00177092"/>
    <w:rsid w:val="001771BC"/>
    <w:rsid w:val="001771CF"/>
    <w:rsid w:val="00177595"/>
    <w:rsid w:val="00177739"/>
    <w:rsid w:val="00177747"/>
    <w:rsid w:val="001779B5"/>
    <w:rsid w:val="00177A49"/>
    <w:rsid w:val="00177ADA"/>
    <w:rsid w:val="00177BFE"/>
    <w:rsid w:val="00177F8C"/>
    <w:rsid w:val="00177FBD"/>
    <w:rsid w:val="0018016B"/>
    <w:rsid w:val="001802E4"/>
    <w:rsid w:val="0018034A"/>
    <w:rsid w:val="001803E6"/>
    <w:rsid w:val="00180453"/>
    <w:rsid w:val="001806B7"/>
    <w:rsid w:val="00180936"/>
    <w:rsid w:val="00180946"/>
    <w:rsid w:val="00180D33"/>
    <w:rsid w:val="00180DAC"/>
    <w:rsid w:val="00180E22"/>
    <w:rsid w:val="00180FB0"/>
    <w:rsid w:val="00181044"/>
    <w:rsid w:val="0018169D"/>
    <w:rsid w:val="001818CB"/>
    <w:rsid w:val="001819F5"/>
    <w:rsid w:val="00181A92"/>
    <w:rsid w:val="00181AB0"/>
    <w:rsid w:val="00181C2E"/>
    <w:rsid w:val="00181D77"/>
    <w:rsid w:val="00181E90"/>
    <w:rsid w:val="00181F6B"/>
    <w:rsid w:val="00182160"/>
    <w:rsid w:val="0018217F"/>
    <w:rsid w:val="00182806"/>
    <w:rsid w:val="00182860"/>
    <w:rsid w:val="00182A77"/>
    <w:rsid w:val="00182A80"/>
    <w:rsid w:val="00182B7B"/>
    <w:rsid w:val="00182BCD"/>
    <w:rsid w:val="00182F45"/>
    <w:rsid w:val="00183035"/>
    <w:rsid w:val="001830FB"/>
    <w:rsid w:val="00183197"/>
    <w:rsid w:val="001832DD"/>
    <w:rsid w:val="00183452"/>
    <w:rsid w:val="00183979"/>
    <w:rsid w:val="00183AB4"/>
    <w:rsid w:val="00183B84"/>
    <w:rsid w:val="00183B9C"/>
    <w:rsid w:val="00183CA4"/>
    <w:rsid w:val="00183D39"/>
    <w:rsid w:val="00183F62"/>
    <w:rsid w:val="0018404C"/>
    <w:rsid w:val="001840DD"/>
    <w:rsid w:val="001844E2"/>
    <w:rsid w:val="0018483F"/>
    <w:rsid w:val="00184B0A"/>
    <w:rsid w:val="00184BAD"/>
    <w:rsid w:val="00184DBB"/>
    <w:rsid w:val="00184DDD"/>
    <w:rsid w:val="001851D5"/>
    <w:rsid w:val="001852DC"/>
    <w:rsid w:val="00185321"/>
    <w:rsid w:val="00185402"/>
    <w:rsid w:val="0018553D"/>
    <w:rsid w:val="001855C8"/>
    <w:rsid w:val="001855D8"/>
    <w:rsid w:val="0018562E"/>
    <w:rsid w:val="00185818"/>
    <w:rsid w:val="00185934"/>
    <w:rsid w:val="00185B6A"/>
    <w:rsid w:val="00185B8E"/>
    <w:rsid w:val="00185D70"/>
    <w:rsid w:val="00185DE8"/>
    <w:rsid w:val="00185E55"/>
    <w:rsid w:val="00185E85"/>
    <w:rsid w:val="00185FD7"/>
    <w:rsid w:val="001860A3"/>
    <w:rsid w:val="001860F0"/>
    <w:rsid w:val="00186465"/>
    <w:rsid w:val="001864CC"/>
    <w:rsid w:val="0018661F"/>
    <w:rsid w:val="00186715"/>
    <w:rsid w:val="0018678A"/>
    <w:rsid w:val="00186935"/>
    <w:rsid w:val="00186953"/>
    <w:rsid w:val="00186C03"/>
    <w:rsid w:val="00186CCD"/>
    <w:rsid w:val="00186D0E"/>
    <w:rsid w:val="00186E64"/>
    <w:rsid w:val="00186E71"/>
    <w:rsid w:val="00186EA3"/>
    <w:rsid w:val="0018704E"/>
    <w:rsid w:val="001870FB"/>
    <w:rsid w:val="00187306"/>
    <w:rsid w:val="001873A2"/>
    <w:rsid w:val="001873DB"/>
    <w:rsid w:val="001873F0"/>
    <w:rsid w:val="00187652"/>
    <w:rsid w:val="001879C4"/>
    <w:rsid w:val="00187BAD"/>
    <w:rsid w:val="00187DAF"/>
    <w:rsid w:val="00187EA5"/>
    <w:rsid w:val="00187F8E"/>
    <w:rsid w:val="00187FD5"/>
    <w:rsid w:val="001900A2"/>
    <w:rsid w:val="00190119"/>
    <w:rsid w:val="00190457"/>
    <w:rsid w:val="00190655"/>
    <w:rsid w:val="00190669"/>
    <w:rsid w:val="00190720"/>
    <w:rsid w:val="00190875"/>
    <w:rsid w:val="00190994"/>
    <w:rsid w:val="001909ED"/>
    <w:rsid w:val="00190A5F"/>
    <w:rsid w:val="00190FC8"/>
    <w:rsid w:val="00191199"/>
    <w:rsid w:val="001911CD"/>
    <w:rsid w:val="00191211"/>
    <w:rsid w:val="00191245"/>
    <w:rsid w:val="00191708"/>
    <w:rsid w:val="0019170C"/>
    <w:rsid w:val="001917AE"/>
    <w:rsid w:val="001917EB"/>
    <w:rsid w:val="00191BD5"/>
    <w:rsid w:val="00191CD6"/>
    <w:rsid w:val="00191D7F"/>
    <w:rsid w:val="00191FF6"/>
    <w:rsid w:val="0019220F"/>
    <w:rsid w:val="00192299"/>
    <w:rsid w:val="0019266C"/>
    <w:rsid w:val="00192727"/>
    <w:rsid w:val="001927B1"/>
    <w:rsid w:val="0019285F"/>
    <w:rsid w:val="00192927"/>
    <w:rsid w:val="00192972"/>
    <w:rsid w:val="001929EE"/>
    <w:rsid w:val="00192ABA"/>
    <w:rsid w:val="00192CBB"/>
    <w:rsid w:val="00192E1B"/>
    <w:rsid w:val="00192EAF"/>
    <w:rsid w:val="00192F90"/>
    <w:rsid w:val="00193077"/>
    <w:rsid w:val="00193127"/>
    <w:rsid w:val="0019338A"/>
    <w:rsid w:val="001933D9"/>
    <w:rsid w:val="00193546"/>
    <w:rsid w:val="001935E0"/>
    <w:rsid w:val="00193846"/>
    <w:rsid w:val="0019390D"/>
    <w:rsid w:val="00193BC3"/>
    <w:rsid w:val="00193DF6"/>
    <w:rsid w:val="00193E3E"/>
    <w:rsid w:val="00193F3D"/>
    <w:rsid w:val="00193F64"/>
    <w:rsid w:val="001940BE"/>
    <w:rsid w:val="00194125"/>
    <w:rsid w:val="00194379"/>
    <w:rsid w:val="001943BA"/>
    <w:rsid w:val="00194524"/>
    <w:rsid w:val="00194666"/>
    <w:rsid w:val="001948C0"/>
    <w:rsid w:val="00194D4A"/>
    <w:rsid w:val="00194F5A"/>
    <w:rsid w:val="00195108"/>
    <w:rsid w:val="00195333"/>
    <w:rsid w:val="00195481"/>
    <w:rsid w:val="00195526"/>
    <w:rsid w:val="0019553D"/>
    <w:rsid w:val="00195571"/>
    <w:rsid w:val="00195D64"/>
    <w:rsid w:val="00195E0F"/>
    <w:rsid w:val="00195EAA"/>
    <w:rsid w:val="00196289"/>
    <w:rsid w:val="001963F5"/>
    <w:rsid w:val="001966A9"/>
    <w:rsid w:val="001966B9"/>
    <w:rsid w:val="00196729"/>
    <w:rsid w:val="00196A26"/>
    <w:rsid w:val="00196A2D"/>
    <w:rsid w:val="00196A3D"/>
    <w:rsid w:val="00196E6E"/>
    <w:rsid w:val="00196EEE"/>
    <w:rsid w:val="00196F30"/>
    <w:rsid w:val="00196F5F"/>
    <w:rsid w:val="0019702B"/>
    <w:rsid w:val="00197150"/>
    <w:rsid w:val="00197293"/>
    <w:rsid w:val="001977D3"/>
    <w:rsid w:val="00197B6B"/>
    <w:rsid w:val="00197E3C"/>
    <w:rsid w:val="00197F17"/>
    <w:rsid w:val="00197F2F"/>
    <w:rsid w:val="00197F4D"/>
    <w:rsid w:val="00197F56"/>
    <w:rsid w:val="00197F69"/>
    <w:rsid w:val="001A0151"/>
    <w:rsid w:val="001A023E"/>
    <w:rsid w:val="001A0331"/>
    <w:rsid w:val="001A0504"/>
    <w:rsid w:val="001A05E2"/>
    <w:rsid w:val="001A0A01"/>
    <w:rsid w:val="001A0A4E"/>
    <w:rsid w:val="001A0B12"/>
    <w:rsid w:val="001A0C20"/>
    <w:rsid w:val="001A0C57"/>
    <w:rsid w:val="001A0C92"/>
    <w:rsid w:val="001A0CB8"/>
    <w:rsid w:val="001A0CEA"/>
    <w:rsid w:val="001A0D40"/>
    <w:rsid w:val="001A0DE5"/>
    <w:rsid w:val="001A0DF9"/>
    <w:rsid w:val="001A0FCA"/>
    <w:rsid w:val="001A10D4"/>
    <w:rsid w:val="001A1195"/>
    <w:rsid w:val="001A13AB"/>
    <w:rsid w:val="001A1540"/>
    <w:rsid w:val="001A173F"/>
    <w:rsid w:val="001A18BA"/>
    <w:rsid w:val="001A1953"/>
    <w:rsid w:val="001A1A68"/>
    <w:rsid w:val="001A1A88"/>
    <w:rsid w:val="001A1AE9"/>
    <w:rsid w:val="001A1B5C"/>
    <w:rsid w:val="001A1BC6"/>
    <w:rsid w:val="001A1C56"/>
    <w:rsid w:val="001A1DB5"/>
    <w:rsid w:val="001A1F10"/>
    <w:rsid w:val="001A225E"/>
    <w:rsid w:val="001A22E2"/>
    <w:rsid w:val="001A23ED"/>
    <w:rsid w:val="001A244C"/>
    <w:rsid w:val="001A2630"/>
    <w:rsid w:val="001A2A86"/>
    <w:rsid w:val="001A2BB4"/>
    <w:rsid w:val="001A2DB0"/>
    <w:rsid w:val="001A2E2C"/>
    <w:rsid w:val="001A2FB6"/>
    <w:rsid w:val="001A3077"/>
    <w:rsid w:val="001A315B"/>
    <w:rsid w:val="001A3213"/>
    <w:rsid w:val="001A3229"/>
    <w:rsid w:val="001A327A"/>
    <w:rsid w:val="001A3352"/>
    <w:rsid w:val="001A3782"/>
    <w:rsid w:val="001A3824"/>
    <w:rsid w:val="001A3888"/>
    <w:rsid w:val="001A3B01"/>
    <w:rsid w:val="001A3BE7"/>
    <w:rsid w:val="001A3BF0"/>
    <w:rsid w:val="001A3DA7"/>
    <w:rsid w:val="001A3E5D"/>
    <w:rsid w:val="001A3EB5"/>
    <w:rsid w:val="001A3EEA"/>
    <w:rsid w:val="001A3F27"/>
    <w:rsid w:val="001A3F30"/>
    <w:rsid w:val="001A3FB1"/>
    <w:rsid w:val="001A4132"/>
    <w:rsid w:val="001A4291"/>
    <w:rsid w:val="001A447E"/>
    <w:rsid w:val="001A4554"/>
    <w:rsid w:val="001A4653"/>
    <w:rsid w:val="001A4BBB"/>
    <w:rsid w:val="001A4CFE"/>
    <w:rsid w:val="001A4D46"/>
    <w:rsid w:val="001A533E"/>
    <w:rsid w:val="001A5438"/>
    <w:rsid w:val="001A5538"/>
    <w:rsid w:val="001A55AE"/>
    <w:rsid w:val="001A574F"/>
    <w:rsid w:val="001A5924"/>
    <w:rsid w:val="001A5A33"/>
    <w:rsid w:val="001A5B73"/>
    <w:rsid w:val="001A6429"/>
    <w:rsid w:val="001A66B9"/>
    <w:rsid w:val="001A679E"/>
    <w:rsid w:val="001A6A94"/>
    <w:rsid w:val="001A6E93"/>
    <w:rsid w:val="001A6F34"/>
    <w:rsid w:val="001A72A5"/>
    <w:rsid w:val="001A72AC"/>
    <w:rsid w:val="001A73D2"/>
    <w:rsid w:val="001A73E7"/>
    <w:rsid w:val="001A770D"/>
    <w:rsid w:val="001A77BD"/>
    <w:rsid w:val="001A7935"/>
    <w:rsid w:val="001A795E"/>
    <w:rsid w:val="001A7A0A"/>
    <w:rsid w:val="001A7B21"/>
    <w:rsid w:val="001A7C58"/>
    <w:rsid w:val="001A7E4F"/>
    <w:rsid w:val="001A7FB6"/>
    <w:rsid w:val="001B00F3"/>
    <w:rsid w:val="001B0244"/>
    <w:rsid w:val="001B0245"/>
    <w:rsid w:val="001B0305"/>
    <w:rsid w:val="001B047D"/>
    <w:rsid w:val="001B0680"/>
    <w:rsid w:val="001B0689"/>
    <w:rsid w:val="001B06A1"/>
    <w:rsid w:val="001B0837"/>
    <w:rsid w:val="001B0993"/>
    <w:rsid w:val="001B0AC7"/>
    <w:rsid w:val="001B0B04"/>
    <w:rsid w:val="001B0BBB"/>
    <w:rsid w:val="001B0BCA"/>
    <w:rsid w:val="001B0C11"/>
    <w:rsid w:val="001B0CEE"/>
    <w:rsid w:val="001B0EC4"/>
    <w:rsid w:val="001B0F5D"/>
    <w:rsid w:val="001B10AE"/>
    <w:rsid w:val="001B11B1"/>
    <w:rsid w:val="001B142C"/>
    <w:rsid w:val="001B15E4"/>
    <w:rsid w:val="001B1812"/>
    <w:rsid w:val="001B19B2"/>
    <w:rsid w:val="001B1CA6"/>
    <w:rsid w:val="001B2114"/>
    <w:rsid w:val="001B2153"/>
    <w:rsid w:val="001B227E"/>
    <w:rsid w:val="001B2538"/>
    <w:rsid w:val="001B258C"/>
    <w:rsid w:val="001B259F"/>
    <w:rsid w:val="001B277E"/>
    <w:rsid w:val="001B2999"/>
    <w:rsid w:val="001B2C3D"/>
    <w:rsid w:val="001B2DE1"/>
    <w:rsid w:val="001B2EA9"/>
    <w:rsid w:val="001B2EE1"/>
    <w:rsid w:val="001B2FD1"/>
    <w:rsid w:val="001B30F9"/>
    <w:rsid w:val="001B3166"/>
    <w:rsid w:val="001B318C"/>
    <w:rsid w:val="001B31FE"/>
    <w:rsid w:val="001B33C8"/>
    <w:rsid w:val="001B36B9"/>
    <w:rsid w:val="001B36F2"/>
    <w:rsid w:val="001B378F"/>
    <w:rsid w:val="001B37C6"/>
    <w:rsid w:val="001B37CF"/>
    <w:rsid w:val="001B3A1A"/>
    <w:rsid w:val="001B3D96"/>
    <w:rsid w:val="001B4022"/>
    <w:rsid w:val="001B413A"/>
    <w:rsid w:val="001B41FC"/>
    <w:rsid w:val="001B46C2"/>
    <w:rsid w:val="001B4735"/>
    <w:rsid w:val="001B4761"/>
    <w:rsid w:val="001B47B3"/>
    <w:rsid w:val="001B48AD"/>
    <w:rsid w:val="001B49B9"/>
    <w:rsid w:val="001B49E6"/>
    <w:rsid w:val="001B4A0D"/>
    <w:rsid w:val="001B4AE2"/>
    <w:rsid w:val="001B4AE4"/>
    <w:rsid w:val="001B4BEA"/>
    <w:rsid w:val="001B4C43"/>
    <w:rsid w:val="001B4D88"/>
    <w:rsid w:val="001B4E90"/>
    <w:rsid w:val="001B505F"/>
    <w:rsid w:val="001B55EA"/>
    <w:rsid w:val="001B57B8"/>
    <w:rsid w:val="001B5880"/>
    <w:rsid w:val="001B5D31"/>
    <w:rsid w:val="001B5E2B"/>
    <w:rsid w:val="001B5EDC"/>
    <w:rsid w:val="001B5F7C"/>
    <w:rsid w:val="001B60EF"/>
    <w:rsid w:val="001B616E"/>
    <w:rsid w:val="001B63A6"/>
    <w:rsid w:val="001B63BE"/>
    <w:rsid w:val="001B64AD"/>
    <w:rsid w:val="001B6708"/>
    <w:rsid w:val="001B6734"/>
    <w:rsid w:val="001B6953"/>
    <w:rsid w:val="001B6D39"/>
    <w:rsid w:val="001B6E92"/>
    <w:rsid w:val="001B71AB"/>
    <w:rsid w:val="001B721D"/>
    <w:rsid w:val="001B721F"/>
    <w:rsid w:val="001B7259"/>
    <w:rsid w:val="001B728F"/>
    <w:rsid w:val="001B740B"/>
    <w:rsid w:val="001B74B3"/>
    <w:rsid w:val="001B7D2A"/>
    <w:rsid w:val="001B7DBD"/>
    <w:rsid w:val="001B7F03"/>
    <w:rsid w:val="001B7F42"/>
    <w:rsid w:val="001B7FFD"/>
    <w:rsid w:val="001C0293"/>
    <w:rsid w:val="001C03D5"/>
    <w:rsid w:val="001C0448"/>
    <w:rsid w:val="001C04FD"/>
    <w:rsid w:val="001C0566"/>
    <w:rsid w:val="001C0776"/>
    <w:rsid w:val="001C0868"/>
    <w:rsid w:val="001C0D3A"/>
    <w:rsid w:val="001C11D1"/>
    <w:rsid w:val="001C14A7"/>
    <w:rsid w:val="001C1798"/>
    <w:rsid w:val="001C19C7"/>
    <w:rsid w:val="001C19D3"/>
    <w:rsid w:val="001C1A8E"/>
    <w:rsid w:val="001C1C01"/>
    <w:rsid w:val="001C1D7E"/>
    <w:rsid w:val="001C2082"/>
    <w:rsid w:val="001C216D"/>
    <w:rsid w:val="001C2202"/>
    <w:rsid w:val="001C22B4"/>
    <w:rsid w:val="001C22E9"/>
    <w:rsid w:val="001C23F9"/>
    <w:rsid w:val="001C25A1"/>
    <w:rsid w:val="001C26B4"/>
    <w:rsid w:val="001C2714"/>
    <w:rsid w:val="001C27DC"/>
    <w:rsid w:val="001C289B"/>
    <w:rsid w:val="001C296F"/>
    <w:rsid w:val="001C2B6F"/>
    <w:rsid w:val="001C2C0B"/>
    <w:rsid w:val="001C2C65"/>
    <w:rsid w:val="001C2D6F"/>
    <w:rsid w:val="001C300F"/>
    <w:rsid w:val="001C3070"/>
    <w:rsid w:val="001C31BF"/>
    <w:rsid w:val="001C32C2"/>
    <w:rsid w:val="001C3517"/>
    <w:rsid w:val="001C3600"/>
    <w:rsid w:val="001C373F"/>
    <w:rsid w:val="001C377A"/>
    <w:rsid w:val="001C3793"/>
    <w:rsid w:val="001C38BC"/>
    <w:rsid w:val="001C3CA8"/>
    <w:rsid w:val="001C3EFF"/>
    <w:rsid w:val="001C3FF4"/>
    <w:rsid w:val="001C4065"/>
    <w:rsid w:val="001C413A"/>
    <w:rsid w:val="001C41F3"/>
    <w:rsid w:val="001C42BD"/>
    <w:rsid w:val="001C469E"/>
    <w:rsid w:val="001C47F3"/>
    <w:rsid w:val="001C482D"/>
    <w:rsid w:val="001C4935"/>
    <w:rsid w:val="001C4B7B"/>
    <w:rsid w:val="001C4CB0"/>
    <w:rsid w:val="001C4CF7"/>
    <w:rsid w:val="001C4E73"/>
    <w:rsid w:val="001C4F33"/>
    <w:rsid w:val="001C4F3B"/>
    <w:rsid w:val="001C50BE"/>
    <w:rsid w:val="001C5424"/>
    <w:rsid w:val="001C55C5"/>
    <w:rsid w:val="001C55FE"/>
    <w:rsid w:val="001C5602"/>
    <w:rsid w:val="001C5747"/>
    <w:rsid w:val="001C5808"/>
    <w:rsid w:val="001C5E3F"/>
    <w:rsid w:val="001C5F14"/>
    <w:rsid w:val="001C5F71"/>
    <w:rsid w:val="001C5FE9"/>
    <w:rsid w:val="001C6567"/>
    <w:rsid w:val="001C658D"/>
    <w:rsid w:val="001C68A2"/>
    <w:rsid w:val="001C6BFA"/>
    <w:rsid w:val="001C6C80"/>
    <w:rsid w:val="001C6CB7"/>
    <w:rsid w:val="001C7141"/>
    <w:rsid w:val="001C71EC"/>
    <w:rsid w:val="001C7321"/>
    <w:rsid w:val="001C7543"/>
    <w:rsid w:val="001C76FE"/>
    <w:rsid w:val="001C77D3"/>
    <w:rsid w:val="001C7A8F"/>
    <w:rsid w:val="001C7BDF"/>
    <w:rsid w:val="001C7C2F"/>
    <w:rsid w:val="001C7DC6"/>
    <w:rsid w:val="001C7EAC"/>
    <w:rsid w:val="001C7EB4"/>
    <w:rsid w:val="001C7F0B"/>
    <w:rsid w:val="001D00DE"/>
    <w:rsid w:val="001D051B"/>
    <w:rsid w:val="001D05F8"/>
    <w:rsid w:val="001D06AD"/>
    <w:rsid w:val="001D07C4"/>
    <w:rsid w:val="001D087E"/>
    <w:rsid w:val="001D0970"/>
    <w:rsid w:val="001D09CE"/>
    <w:rsid w:val="001D0ACB"/>
    <w:rsid w:val="001D0AD2"/>
    <w:rsid w:val="001D0E3D"/>
    <w:rsid w:val="001D1274"/>
    <w:rsid w:val="001D1613"/>
    <w:rsid w:val="001D16D8"/>
    <w:rsid w:val="001D170C"/>
    <w:rsid w:val="001D19FF"/>
    <w:rsid w:val="001D258B"/>
    <w:rsid w:val="001D2607"/>
    <w:rsid w:val="001D26D7"/>
    <w:rsid w:val="001D286B"/>
    <w:rsid w:val="001D28E9"/>
    <w:rsid w:val="001D2907"/>
    <w:rsid w:val="001D2B01"/>
    <w:rsid w:val="001D2B33"/>
    <w:rsid w:val="001D2B84"/>
    <w:rsid w:val="001D2CA7"/>
    <w:rsid w:val="001D2D02"/>
    <w:rsid w:val="001D2D9A"/>
    <w:rsid w:val="001D2DC8"/>
    <w:rsid w:val="001D2E90"/>
    <w:rsid w:val="001D32E9"/>
    <w:rsid w:val="001D32F2"/>
    <w:rsid w:val="001D338D"/>
    <w:rsid w:val="001D33F6"/>
    <w:rsid w:val="001D348A"/>
    <w:rsid w:val="001D3559"/>
    <w:rsid w:val="001D3838"/>
    <w:rsid w:val="001D38B0"/>
    <w:rsid w:val="001D391A"/>
    <w:rsid w:val="001D3AF0"/>
    <w:rsid w:val="001D3BA4"/>
    <w:rsid w:val="001D3C70"/>
    <w:rsid w:val="001D3F2F"/>
    <w:rsid w:val="001D403A"/>
    <w:rsid w:val="001D42B6"/>
    <w:rsid w:val="001D44CF"/>
    <w:rsid w:val="001D46F0"/>
    <w:rsid w:val="001D4877"/>
    <w:rsid w:val="001D4994"/>
    <w:rsid w:val="001D4DD7"/>
    <w:rsid w:val="001D509C"/>
    <w:rsid w:val="001D52F1"/>
    <w:rsid w:val="001D539F"/>
    <w:rsid w:val="001D5439"/>
    <w:rsid w:val="001D55DD"/>
    <w:rsid w:val="001D59AA"/>
    <w:rsid w:val="001D5BDD"/>
    <w:rsid w:val="001D5C2F"/>
    <w:rsid w:val="001D5C44"/>
    <w:rsid w:val="001D5D93"/>
    <w:rsid w:val="001D5E6D"/>
    <w:rsid w:val="001D6371"/>
    <w:rsid w:val="001D6379"/>
    <w:rsid w:val="001D64C1"/>
    <w:rsid w:val="001D65DE"/>
    <w:rsid w:val="001D66A7"/>
    <w:rsid w:val="001D6782"/>
    <w:rsid w:val="001D6851"/>
    <w:rsid w:val="001D6D58"/>
    <w:rsid w:val="001D6DB5"/>
    <w:rsid w:val="001D7134"/>
    <w:rsid w:val="001D73A6"/>
    <w:rsid w:val="001D772A"/>
    <w:rsid w:val="001D7788"/>
    <w:rsid w:val="001D7858"/>
    <w:rsid w:val="001D79CC"/>
    <w:rsid w:val="001D7DD3"/>
    <w:rsid w:val="001D7DEE"/>
    <w:rsid w:val="001D7EB7"/>
    <w:rsid w:val="001E01DB"/>
    <w:rsid w:val="001E027C"/>
    <w:rsid w:val="001E0440"/>
    <w:rsid w:val="001E05C9"/>
    <w:rsid w:val="001E077C"/>
    <w:rsid w:val="001E09E6"/>
    <w:rsid w:val="001E0A99"/>
    <w:rsid w:val="001E0CD5"/>
    <w:rsid w:val="001E0E5A"/>
    <w:rsid w:val="001E1135"/>
    <w:rsid w:val="001E126E"/>
    <w:rsid w:val="001E12E8"/>
    <w:rsid w:val="001E1372"/>
    <w:rsid w:val="001E145D"/>
    <w:rsid w:val="001E1487"/>
    <w:rsid w:val="001E150C"/>
    <w:rsid w:val="001E1606"/>
    <w:rsid w:val="001E16FB"/>
    <w:rsid w:val="001E185E"/>
    <w:rsid w:val="001E1897"/>
    <w:rsid w:val="001E19FB"/>
    <w:rsid w:val="001E1B4D"/>
    <w:rsid w:val="001E1BDE"/>
    <w:rsid w:val="001E1E8B"/>
    <w:rsid w:val="001E1FB2"/>
    <w:rsid w:val="001E22BD"/>
    <w:rsid w:val="001E238D"/>
    <w:rsid w:val="001E251D"/>
    <w:rsid w:val="001E2548"/>
    <w:rsid w:val="001E2622"/>
    <w:rsid w:val="001E2662"/>
    <w:rsid w:val="001E26CC"/>
    <w:rsid w:val="001E26D4"/>
    <w:rsid w:val="001E29DE"/>
    <w:rsid w:val="001E2A05"/>
    <w:rsid w:val="001E2A61"/>
    <w:rsid w:val="001E2D9E"/>
    <w:rsid w:val="001E2EC2"/>
    <w:rsid w:val="001E2EE1"/>
    <w:rsid w:val="001E2F3C"/>
    <w:rsid w:val="001E30BB"/>
    <w:rsid w:val="001E3240"/>
    <w:rsid w:val="001E3300"/>
    <w:rsid w:val="001E34A0"/>
    <w:rsid w:val="001E356D"/>
    <w:rsid w:val="001E35A2"/>
    <w:rsid w:val="001E3639"/>
    <w:rsid w:val="001E36CC"/>
    <w:rsid w:val="001E3C0C"/>
    <w:rsid w:val="001E3E34"/>
    <w:rsid w:val="001E3EA6"/>
    <w:rsid w:val="001E4140"/>
    <w:rsid w:val="001E4302"/>
    <w:rsid w:val="001E44D8"/>
    <w:rsid w:val="001E4571"/>
    <w:rsid w:val="001E46F8"/>
    <w:rsid w:val="001E4754"/>
    <w:rsid w:val="001E496B"/>
    <w:rsid w:val="001E4998"/>
    <w:rsid w:val="001E4A89"/>
    <w:rsid w:val="001E4C4F"/>
    <w:rsid w:val="001E4C69"/>
    <w:rsid w:val="001E4DCF"/>
    <w:rsid w:val="001E4E0D"/>
    <w:rsid w:val="001E5189"/>
    <w:rsid w:val="001E5642"/>
    <w:rsid w:val="001E5752"/>
    <w:rsid w:val="001E5966"/>
    <w:rsid w:val="001E59E6"/>
    <w:rsid w:val="001E5D03"/>
    <w:rsid w:val="001E5E93"/>
    <w:rsid w:val="001E5F35"/>
    <w:rsid w:val="001E6088"/>
    <w:rsid w:val="001E6198"/>
    <w:rsid w:val="001E6229"/>
    <w:rsid w:val="001E62AD"/>
    <w:rsid w:val="001E6323"/>
    <w:rsid w:val="001E65D5"/>
    <w:rsid w:val="001E6859"/>
    <w:rsid w:val="001E68E5"/>
    <w:rsid w:val="001E6920"/>
    <w:rsid w:val="001E6D64"/>
    <w:rsid w:val="001E70E4"/>
    <w:rsid w:val="001E7241"/>
    <w:rsid w:val="001E7491"/>
    <w:rsid w:val="001E7D43"/>
    <w:rsid w:val="001E7DA9"/>
    <w:rsid w:val="001E7E80"/>
    <w:rsid w:val="001E7F5A"/>
    <w:rsid w:val="001E7FCF"/>
    <w:rsid w:val="001E7FEE"/>
    <w:rsid w:val="001F01BE"/>
    <w:rsid w:val="001F01D1"/>
    <w:rsid w:val="001F027B"/>
    <w:rsid w:val="001F0280"/>
    <w:rsid w:val="001F02E9"/>
    <w:rsid w:val="001F04D7"/>
    <w:rsid w:val="001F0601"/>
    <w:rsid w:val="001F0812"/>
    <w:rsid w:val="001F08AB"/>
    <w:rsid w:val="001F08E5"/>
    <w:rsid w:val="001F0A1B"/>
    <w:rsid w:val="001F0BFC"/>
    <w:rsid w:val="001F0C45"/>
    <w:rsid w:val="001F0D8B"/>
    <w:rsid w:val="001F0DEA"/>
    <w:rsid w:val="001F0E0F"/>
    <w:rsid w:val="001F10D7"/>
    <w:rsid w:val="001F134C"/>
    <w:rsid w:val="001F14DF"/>
    <w:rsid w:val="001F15BA"/>
    <w:rsid w:val="001F162F"/>
    <w:rsid w:val="001F1663"/>
    <w:rsid w:val="001F182E"/>
    <w:rsid w:val="001F183E"/>
    <w:rsid w:val="001F18CD"/>
    <w:rsid w:val="001F1C17"/>
    <w:rsid w:val="001F1E85"/>
    <w:rsid w:val="001F1ED2"/>
    <w:rsid w:val="001F1F84"/>
    <w:rsid w:val="001F1F93"/>
    <w:rsid w:val="001F1FA0"/>
    <w:rsid w:val="001F1FBD"/>
    <w:rsid w:val="001F2091"/>
    <w:rsid w:val="001F2268"/>
    <w:rsid w:val="001F2323"/>
    <w:rsid w:val="001F23B9"/>
    <w:rsid w:val="001F2495"/>
    <w:rsid w:val="001F2545"/>
    <w:rsid w:val="001F269D"/>
    <w:rsid w:val="001F275C"/>
    <w:rsid w:val="001F2A35"/>
    <w:rsid w:val="001F2C7B"/>
    <w:rsid w:val="001F3018"/>
    <w:rsid w:val="001F3332"/>
    <w:rsid w:val="001F3434"/>
    <w:rsid w:val="001F3491"/>
    <w:rsid w:val="001F34FD"/>
    <w:rsid w:val="001F351A"/>
    <w:rsid w:val="001F35A8"/>
    <w:rsid w:val="001F3661"/>
    <w:rsid w:val="001F37D0"/>
    <w:rsid w:val="001F385F"/>
    <w:rsid w:val="001F3AAF"/>
    <w:rsid w:val="001F3B20"/>
    <w:rsid w:val="001F3B63"/>
    <w:rsid w:val="001F3C08"/>
    <w:rsid w:val="001F3D1F"/>
    <w:rsid w:val="001F3DF6"/>
    <w:rsid w:val="001F3F22"/>
    <w:rsid w:val="001F3F4A"/>
    <w:rsid w:val="001F3F6D"/>
    <w:rsid w:val="001F4024"/>
    <w:rsid w:val="001F4343"/>
    <w:rsid w:val="001F45B2"/>
    <w:rsid w:val="001F469B"/>
    <w:rsid w:val="001F4717"/>
    <w:rsid w:val="001F48B0"/>
    <w:rsid w:val="001F495B"/>
    <w:rsid w:val="001F4977"/>
    <w:rsid w:val="001F4AB4"/>
    <w:rsid w:val="001F4C07"/>
    <w:rsid w:val="001F4D10"/>
    <w:rsid w:val="001F4D12"/>
    <w:rsid w:val="001F4DB6"/>
    <w:rsid w:val="001F5470"/>
    <w:rsid w:val="001F5657"/>
    <w:rsid w:val="001F56B0"/>
    <w:rsid w:val="001F592A"/>
    <w:rsid w:val="001F5AE7"/>
    <w:rsid w:val="001F5AF3"/>
    <w:rsid w:val="001F5B23"/>
    <w:rsid w:val="001F5BD0"/>
    <w:rsid w:val="001F5DDC"/>
    <w:rsid w:val="001F5EC4"/>
    <w:rsid w:val="001F5FBD"/>
    <w:rsid w:val="001F6129"/>
    <w:rsid w:val="001F6168"/>
    <w:rsid w:val="001F61B6"/>
    <w:rsid w:val="001F63E5"/>
    <w:rsid w:val="001F6431"/>
    <w:rsid w:val="001F65ED"/>
    <w:rsid w:val="001F6686"/>
    <w:rsid w:val="001F6BA2"/>
    <w:rsid w:val="001F6BDF"/>
    <w:rsid w:val="001F6DF1"/>
    <w:rsid w:val="001F6FBA"/>
    <w:rsid w:val="001F7039"/>
    <w:rsid w:val="001F7222"/>
    <w:rsid w:val="001F72CF"/>
    <w:rsid w:val="001F7307"/>
    <w:rsid w:val="001F740D"/>
    <w:rsid w:val="001F74F7"/>
    <w:rsid w:val="001F760E"/>
    <w:rsid w:val="001F766C"/>
    <w:rsid w:val="001F770C"/>
    <w:rsid w:val="001F7C37"/>
    <w:rsid w:val="001F7ED7"/>
    <w:rsid w:val="002002EC"/>
    <w:rsid w:val="0020051E"/>
    <w:rsid w:val="00200590"/>
    <w:rsid w:val="00200656"/>
    <w:rsid w:val="002006DC"/>
    <w:rsid w:val="00200725"/>
    <w:rsid w:val="0020081D"/>
    <w:rsid w:val="00200A44"/>
    <w:rsid w:val="00200A52"/>
    <w:rsid w:val="00200CD3"/>
    <w:rsid w:val="00200E66"/>
    <w:rsid w:val="00200EB4"/>
    <w:rsid w:val="00200F72"/>
    <w:rsid w:val="00201181"/>
    <w:rsid w:val="0020124E"/>
    <w:rsid w:val="0020125B"/>
    <w:rsid w:val="002012F7"/>
    <w:rsid w:val="002013A1"/>
    <w:rsid w:val="00201547"/>
    <w:rsid w:val="002015BC"/>
    <w:rsid w:val="002015D0"/>
    <w:rsid w:val="00201613"/>
    <w:rsid w:val="002016B7"/>
    <w:rsid w:val="0020176A"/>
    <w:rsid w:val="00201798"/>
    <w:rsid w:val="002017F3"/>
    <w:rsid w:val="00201906"/>
    <w:rsid w:val="00201C1D"/>
    <w:rsid w:val="00201C43"/>
    <w:rsid w:val="00201ED7"/>
    <w:rsid w:val="00201F09"/>
    <w:rsid w:val="0020213E"/>
    <w:rsid w:val="002021AE"/>
    <w:rsid w:val="002024BE"/>
    <w:rsid w:val="0020256D"/>
    <w:rsid w:val="002026B8"/>
    <w:rsid w:val="002029A8"/>
    <w:rsid w:val="00202C08"/>
    <w:rsid w:val="00202D23"/>
    <w:rsid w:val="00202FA9"/>
    <w:rsid w:val="00202FC0"/>
    <w:rsid w:val="00203288"/>
    <w:rsid w:val="0020343D"/>
    <w:rsid w:val="002036CB"/>
    <w:rsid w:val="00203919"/>
    <w:rsid w:val="00203AC3"/>
    <w:rsid w:val="00203EEC"/>
    <w:rsid w:val="00203FAB"/>
    <w:rsid w:val="00204098"/>
    <w:rsid w:val="00204199"/>
    <w:rsid w:val="00204557"/>
    <w:rsid w:val="002045B2"/>
    <w:rsid w:val="002045D9"/>
    <w:rsid w:val="002045F9"/>
    <w:rsid w:val="002046D3"/>
    <w:rsid w:val="00204C02"/>
    <w:rsid w:val="00204C10"/>
    <w:rsid w:val="00204CA0"/>
    <w:rsid w:val="00204DBD"/>
    <w:rsid w:val="0020515C"/>
    <w:rsid w:val="00205291"/>
    <w:rsid w:val="0020535F"/>
    <w:rsid w:val="002053A6"/>
    <w:rsid w:val="00205465"/>
    <w:rsid w:val="00205944"/>
    <w:rsid w:val="00205A9E"/>
    <w:rsid w:val="00205B89"/>
    <w:rsid w:val="002060B8"/>
    <w:rsid w:val="002060E6"/>
    <w:rsid w:val="00206351"/>
    <w:rsid w:val="0020642C"/>
    <w:rsid w:val="00206480"/>
    <w:rsid w:val="00206790"/>
    <w:rsid w:val="00206FF1"/>
    <w:rsid w:val="002070BD"/>
    <w:rsid w:val="00207164"/>
    <w:rsid w:val="002071BD"/>
    <w:rsid w:val="00207300"/>
    <w:rsid w:val="002073D4"/>
    <w:rsid w:val="0020769B"/>
    <w:rsid w:val="002076A1"/>
    <w:rsid w:val="002076BB"/>
    <w:rsid w:val="00207934"/>
    <w:rsid w:val="00207CED"/>
    <w:rsid w:val="0021032A"/>
    <w:rsid w:val="00210379"/>
    <w:rsid w:val="0021090C"/>
    <w:rsid w:val="0021098A"/>
    <w:rsid w:val="00210A48"/>
    <w:rsid w:val="00210B87"/>
    <w:rsid w:val="00210BBD"/>
    <w:rsid w:val="00210D2D"/>
    <w:rsid w:val="00210DEF"/>
    <w:rsid w:val="00210F14"/>
    <w:rsid w:val="00211286"/>
    <w:rsid w:val="002112A3"/>
    <w:rsid w:val="002112FB"/>
    <w:rsid w:val="00211549"/>
    <w:rsid w:val="002115F0"/>
    <w:rsid w:val="00211661"/>
    <w:rsid w:val="00211769"/>
    <w:rsid w:val="0021176C"/>
    <w:rsid w:val="00211878"/>
    <w:rsid w:val="00211CEE"/>
    <w:rsid w:val="00211D3E"/>
    <w:rsid w:val="00211D77"/>
    <w:rsid w:val="00211F08"/>
    <w:rsid w:val="00212022"/>
    <w:rsid w:val="0021209D"/>
    <w:rsid w:val="00212130"/>
    <w:rsid w:val="00212718"/>
    <w:rsid w:val="0021278B"/>
    <w:rsid w:val="002128E6"/>
    <w:rsid w:val="00212B0A"/>
    <w:rsid w:val="00212ED3"/>
    <w:rsid w:val="00213226"/>
    <w:rsid w:val="00213558"/>
    <w:rsid w:val="00213746"/>
    <w:rsid w:val="00213853"/>
    <w:rsid w:val="00213987"/>
    <w:rsid w:val="00213991"/>
    <w:rsid w:val="00213A8B"/>
    <w:rsid w:val="00213CD2"/>
    <w:rsid w:val="00213DB8"/>
    <w:rsid w:val="00213E63"/>
    <w:rsid w:val="00214112"/>
    <w:rsid w:val="002141AB"/>
    <w:rsid w:val="0021434A"/>
    <w:rsid w:val="00214581"/>
    <w:rsid w:val="0021461B"/>
    <w:rsid w:val="00214707"/>
    <w:rsid w:val="0021472F"/>
    <w:rsid w:val="0021495B"/>
    <w:rsid w:val="00214ABC"/>
    <w:rsid w:val="00214F3C"/>
    <w:rsid w:val="002153A0"/>
    <w:rsid w:val="0021553B"/>
    <w:rsid w:val="002155F1"/>
    <w:rsid w:val="00215613"/>
    <w:rsid w:val="00215B27"/>
    <w:rsid w:val="00215B58"/>
    <w:rsid w:val="00215C3B"/>
    <w:rsid w:val="00215E32"/>
    <w:rsid w:val="00215E5B"/>
    <w:rsid w:val="00215E87"/>
    <w:rsid w:val="002160DB"/>
    <w:rsid w:val="002161B4"/>
    <w:rsid w:val="00216398"/>
    <w:rsid w:val="002164F3"/>
    <w:rsid w:val="002165C4"/>
    <w:rsid w:val="0021663D"/>
    <w:rsid w:val="00216778"/>
    <w:rsid w:val="00216892"/>
    <w:rsid w:val="002169FE"/>
    <w:rsid w:val="00216A77"/>
    <w:rsid w:val="00216B98"/>
    <w:rsid w:val="00216C00"/>
    <w:rsid w:val="00216D61"/>
    <w:rsid w:val="00216E13"/>
    <w:rsid w:val="002171E3"/>
    <w:rsid w:val="0021726E"/>
    <w:rsid w:val="00217360"/>
    <w:rsid w:val="00217427"/>
    <w:rsid w:val="00217588"/>
    <w:rsid w:val="002175EA"/>
    <w:rsid w:val="00217600"/>
    <w:rsid w:val="0021761B"/>
    <w:rsid w:val="00217785"/>
    <w:rsid w:val="0021798C"/>
    <w:rsid w:val="00217992"/>
    <w:rsid w:val="00217AA0"/>
    <w:rsid w:val="00217AC4"/>
    <w:rsid w:val="00217B03"/>
    <w:rsid w:val="00217B87"/>
    <w:rsid w:val="00217DEE"/>
    <w:rsid w:val="00217ECC"/>
    <w:rsid w:val="00217F5D"/>
    <w:rsid w:val="00217F6E"/>
    <w:rsid w:val="00217FDD"/>
    <w:rsid w:val="00220319"/>
    <w:rsid w:val="00220358"/>
    <w:rsid w:val="0022038B"/>
    <w:rsid w:val="00220631"/>
    <w:rsid w:val="002206F7"/>
    <w:rsid w:val="00220823"/>
    <w:rsid w:val="0022099E"/>
    <w:rsid w:val="002209EF"/>
    <w:rsid w:val="00220DB6"/>
    <w:rsid w:val="00221284"/>
    <w:rsid w:val="002212BE"/>
    <w:rsid w:val="002216B2"/>
    <w:rsid w:val="00221786"/>
    <w:rsid w:val="00221907"/>
    <w:rsid w:val="00221AC4"/>
    <w:rsid w:val="00221AD6"/>
    <w:rsid w:val="00221B8A"/>
    <w:rsid w:val="00221CD8"/>
    <w:rsid w:val="00221CFB"/>
    <w:rsid w:val="002220AA"/>
    <w:rsid w:val="0022212C"/>
    <w:rsid w:val="00222211"/>
    <w:rsid w:val="00222487"/>
    <w:rsid w:val="00222739"/>
    <w:rsid w:val="00222840"/>
    <w:rsid w:val="0022288A"/>
    <w:rsid w:val="00222A48"/>
    <w:rsid w:val="00222CD8"/>
    <w:rsid w:val="00222DB8"/>
    <w:rsid w:val="00222E65"/>
    <w:rsid w:val="00222ED0"/>
    <w:rsid w:val="00222F56"/>
    <w:rsid w:val="00223052"/>
    <w:rsid w:val="0022315C"/>
    <w:rsid w:val="002231D4"/>
    <w:rsid w:val="002232AA"/>
    <w:rsid w:val="002233F8"/>
    <w:rsid w:val="002236FE"/>
    <w:rsid w:val="00223758"/>
    <w:rsid w:val="0022375D"/>
    <w:rsid w:val="00223818"/>
    <w:rsid w:val="002238BD"/>
    <w:rsid w:val="00223926"/>
    <w:rsid w:val="00223B84"/>
    <w:rsid w:val="00223E15"/>
    <w:rsid w:val="00223F8F"/>
    <w:rsid w:val="00223FCE"/>
    <w:rsid w:val="00224118"/>
    <w:rsid w:val="0022422C"/>
    <w:rsid w:val="00224302"/>
    <w:rsid w:val="00224332"/>
    <w:rsid w:val="002245E2"/>
    <w:rsid w:val="002246BA"/>
    <w:rsid w:val="002246EA"/>
    <w:rsid w:val="00224902"/>
    <w:rsid w:val="00224982"/>
    <w:rsid w:val="00224B91"/>
    <w:rsid w:val="00224DFD"/>
    <w:rsid w:val="00224E20"/>
    <w:rsid w:val="00224F16"/>
    <w:rsid w:val="002252D3"/>
    <w:rsid w:val="00225322"/>
    <w:rsid w:val="00225444"/>
    <w:rsid w:val="00225538"/>
    <w:rsid w:val="00225673"/>
    <w:rsid w:val="00225674"/>
    <w:rsid w:val="002256F9"/>
    <w:rsid w:val="00225A2B"/>
    <w:rsid w:val="00225AB7"/>
    <w:rsid w:val="00226201"/>
    <w:rsid w:val="0022666E"/>
    <w:rsid w:val="00226692"/>
    <w:rsid w:val="002266AE"/>
    <w:rsid w:val="002267DB"/>
    <w:rsid w:val="0022695C"/>
    <w:rsid w:val="0022699B"/>
    <w:rsid w:val="00226A1C"/>
    <w:rsid w:val="00226C04"/>
    <w:rsid w:val="00226D3B"/>
    <w:rsid w:val="00226D90"/>
    <w:rsid w:val="00226FDE"/>
    <w:rsid w:val="0022709E"/>
    <w:rsid w:val="0022736D"/>
    <w:rsid w:val="0022775E"/>
    <w:rsid w:val="00227883"/>
    <w:rsid w:val="00227A78"/>
    <w:rsid w:val="00227B20"/>
    <w:rsid w:val="00227B9F"/>
    <w:rsid w:val="00227C1D"/>
    <w:rsid w:val="00227DCC"/>
    <w:rsid w:val="00230070"/>
    <w:rsid w:val="00230157"/>
    <w:rsid w:val="002304D5"/>
    <w:rsid w:val="002306D8"/>
    <w:rsid w:val="002307FF"/>
    <w:rsid w:val="0023089B"/>
    <w:rsid w:val="00230996"/>
    <w:rsid w:val="00230B13"/>
    <w:rsid w:val="00230B7D"/>
    <w:rsid w:val="00231008"/>
    <w:rsid w:val="00231126"/>
    <w:rsid w:val="0023137E"/>
    <w:rsid w:val="002313FF"/>
    <w:rsid w:val="00231400"/>
    <w:rsid w:val="00231805"/>
    <w:rsid w:val="00231830"/>
    <w:rsid w:val="00231AEB"/>
    <w:rsid w:val="00231B14"/>
    <w:rsid w:val="00231F7D"/>
    <w:rsid w:val="00231F9C"/>
    <w:rsid w:val="00231FDD"/>
    <w:rsid w:val="00232191"/>
    <w:rsid w:val="00232216"/>
    <w:rsid w:val="002323DC"/>
    <w:rsid w:val="0023257B"/>
    <w:rsid w:val="0023258D"/>
    <w:rsid w:val="0023263B"/>
    <w:rsid w:val="002326CF"/>
    <w:rsid w:val="0023288E"/>
    <w:rsid w:val="00232BC0"/>
    <w:rsid w:val="00232DA5"/>
    <w:rsid w:val="00233382"/>
    <w:rsid w:val="002333E1"/>
    <w:rsid w:val="0023342A"/>
    <w:rsid w:val="002335FB"/>
    <w:rsid w:val="002338CD"/>
    <w:rsid w:val="00233D27"/>
    <w:rsid w:val="00233D45"/>
    <w:rsid w:val="00233D6E"/>
    <w:rsid w:val="00233DCE"/>
    <w:rsid w:val="00233E25"/>
    <w:rsid w:val="00233E5E"/>
    <w:rsid w:val="00233F84"/>
    <w:rsid w:val="002340B2"/>
    <w:rsid w:val="002343B4"/>
    <w:rsid w:val="0023445A"/>
    <w:rsid w:val="00234468"/>
    <w:rsid w:val="002344E5"/>
    <w:rsid w:val="00234548"/>
    <w:rsid w:val="00234801"/>
    <w:rsid w:val="00234875"/>
    <w:rsid w:val="002348A3"/>
    <w:rsid w:val="002349BD"/>
    <w:rsid w:val="002349CB"/>
    <w:rsid w:val="00234BE7"/>
    <w:rsid w:val="00234C31"/>
    <w:rsid w:val="00235105"/>
    <w:rsid w:val="00235294"/>
    <w:rsid w:val="002352B2"/>
    <w:rsid w:val="0023550C"/>
    <w:rsid w:val="00235518"/>
    <w:rsid w:val="00235532"/>
    <w:rsid w:val="0023566E"/>
    <w:rsid w:val="00235A0A"/>
    <w:rsid w:val="00235B93"/>
    <w:rsid w:val="00235C17"/>
    <w:rsid w:val="00235C3B"/>
    <w:rsid w:val="00235C81"/>
    <w:rsid w:val="00235D63"/>
    <w:rsid w:val="002360B7"/>
    <w:rsid w:val="002360BB"/>
    <w:rsid w:val="002361E9"/>
    <w:rsid w:val="00236327"/>
    <w:rsid w:val="0023666B"/>
    <w:rsid w:val="00236685"/>
    <w:rsid w:val="00236776"/>
    <w:rsid w:val="0023682F"/>
    <w:rsid w:val="00236899"/>
    <w:rsid w:val="002368CF"/>
    <w:rsid w:val="00236D26"/>
    <w:rsid w:val="00236E0B"/>
    <w:rsid w:val="0023729D"/>
    <w:rsid w:val="0023748C"/>
    <w:rsid w:val="00237519"/>
    <w:rsid w:val="00237936"/>
    <w:rsid w:val="00237A0C"/>
    <w:rsid w:val="00237A5B"/>
    <w:rsid w:val="00237A94"/>
    <w:rsid w:val="00237D20"/>
    <w:rsid w:val="00237D81"/>
    <w:rsid w:val="00237E3A"/>
    <w:rsid w:val="00237EA8"/>
    <w:rsid w:val="00237FF4"/>
    <w:rsid w:val="00237FF9"/>
    <w:rsid w:val="0024017A"/>
    <w:rsid w:val="00240246"/>
    <w:rsid w:val="002403D7"/>
    <w:rsid w:val="00240433"/>
    <w:rsid w:val="0024049C"/>
    <w:rsid w:val="002404EA"/>
    <w:rsid w:val="002405D2"/>
    <w:rsid w:val="00240736"/>
    <w:rsid w:val="002407AB"/>
    <w:rsid w:val="00240814"/>
    <w:rsid w:val="0024083D"/>
    <w:rsid w:val="00240D77"/>
    <w:rsid w:val="00240F6E"/>
    <w:rsid w:val="002410AB"/>
    <w:rsid w:val="0024118D"/>
    <w:rsid w:val="002411C9"/>
    <w:rsid w:val="00241505"/>
    <w:rsid w:val="00241918"/>
    <w:rsid w:val="00241A1D"/>
    <w:rsid w:val="00241B41"/>
    <w:rsid w:val="00241B84"/>
    <w:rsid w:val="00241B91"/>
    <w:rsid w:val="00241CAD"/>
    <w:rsid w:val="00241D17"/>
    <w:rsid w:val="00241D44"/>
    <w:rsid w:val="00241D66"/>
    <w:rsid w:val="00241E0B"/>
    <w:rsid w:val="00241F95"/>
    <w:rsid w:val="0024203C"/>
    <w:rsid w:val="00242051"/>
    <w:rsid w:val="00242951"/>
    <w:rsid w:val="002429DF"/>
    <w:rsid w:val="00242B16"/>
    <w:rsid w:val="00242BE2"/>
    <w:rsid w:val="00242D0D"/>
    <w:rsid w:val="00242E4A"/>
    <w:rsid w:val="00242EB2"/>
    <w:rsid w:val="00243120"/>
    <w:rsid w:val="002431D4"/>
    <w:rsid w:val="00243213"/>
    <w:rsid w:val="00243380"/>
    <w:rsid w:val="002433A4"/>
    <w:rsid w:val="002438F6"/>
    <w:rsid w:val="00243C13"/>
    <w:rsid w:val="00243D73"/>
    <w:rsid w:val="00243EBA"/>
    <w:rsid w:val="00243EFD"/>
    <w:rsid w:val="00243F43"/>
    <w:rsid w:val="002440B2"/>
    <w:rsid w:val="002441EF"/>
    <w:rsid w:val="0024445C"/>
    <w:rsid w:val="0024458B"/>
    <w:rsid w:val="002445BB"/>
    <w:rsid w:val="00244902"/>
    <w:rsid w:val="00244A71"/>
    <w:rsid w:val="00244A79"/>
    <w:rsid w:val="00244B02"/>
    <w:rsid w:val="00244E03"/>
    <w:rsid w:val="00244EA7"/>
    <w:rsid w:val="00244ECD"/>
    <w:rsid w:val="00244F7B"/>
    <w:rsid w:val="00245366"/>
    <w:rsid w:val="002454BB"/>
    <w:rsid w:val="0024583B"/>
    <w:rsid w:val="00245AAE"/>
    <w:rsid w:val="00245C8E"/>
    <w:rsid w:val="00245DAF"/>
    <w:rsid w:val="00245E3C"/>
    <w:rsid w:val="00246087"/>
    <w:rsid w:val="002460C2"/>
    <w:rsid w:val="00246139"/>
    <w:rsid w:val="0024617B"/>
    <w:rsid w:val="002461E3"/>
    <w:rsid w:val="00246230"/>
    <w:rsid w:val="0024623E"/>
    <w:rsid w:val="00246431"/>
    <w:rsid w:val="002464F5"/>
    <w:rsid w:val="00246507"/>
    <w:rsid w:val="002467C1"/>
    <w:rsid w:val="00246A17"/>
    <w:rsid w:val="00246C7C"/>
    <w:rsid w:val="00246C9A"/>
    <w:rsid w:val="00246F26"/>
    <w:rsid w:val="00247180"/>
    <w:rsid w:val="002472A1"/>
    <w:rsid w:val="002474BE"/>
    <w:rsid w:val="00247740"/>
    <w:rsid w:val="002477BF"/>
    <w:rsid w:val="00247A17"/>
    <w:rsid w:val="00247DED"/>
    <w:rsid w:val="00247E22"/>
    <w:rsid w:val="00247E8C"/>
    <w:rsid w:val="0025001B"/>
    <w:rsid w:val="002500EA"/>
    <w:rsid w:val="00250350"/>
    <w:rsid w:val="00250384"/>
    <w:rsid w:val="0025061C"/>
    <w:rsid w:val="002506FC"/>
    <w:rsid w:val="00250741"/>
    <w:rsid w:val="0025086F"/>
    <w:rsid w:val="002511E5"/>
    <w:rsid w:val="00251233"/>
    <w:rsid w:val="002512AA"/>
    <w:rsid w:val="002517CF"/>
    <w:rsid w:val="002517D2"/>
    <w:rsid w:val="0025191A"/>
    <w:rsid w:val="00251B01"/>
    <w:rsid w:val="00251CA3"/>
    <w:rsid w:val="00251D66"/>
    <w:rsid w:val="00251DA4"/>
    <w:rsid w:val="00251FC9"/>
    <w:rsid w:val="0025211D"/>
    <w:rsid w:val="002521C3"/>
    <w:rsid w:val="002521E6"/>
    <w:rsid w:val="002522BE"/>
    <w:rsid w:val="002522DB"/>
    <w:rsid w:val="0025255C"/>
    <w:rsid w:val="00252577"/>
    <w:rsid w:val="0025290A"/>
    <w:rsid w:val="00252D3F"/>
    <w:rsid w:val="00252D68"/>
    <w:rsid w:val="00252E14"/>
    <w:rsid w:val="00253202"/>
    <w:rsid w:val="00253383"/>
    <w:rsid w:val="002533C4"/>
    <w:rsid w:val="00253A8A"/>
    <w:rsid w:val="00253E06"/>
    <w:rsid w:val="00253F68"/>
    <w:rsid w:val="00253F88"/>
    <w:rsid w:val="00253FDA"/>
    <w:rsid w:val="00254022"/>
    <w:rsid w:val="00254077"/>
    <w:rsid w:val="00254165"/>
    <w:rsid w:val="0025417D"/>
    <w:rsid w:val="0025419E"/>
    <w:rsid w:val="002542E8"/>
    <w:rsid w:val="002549FA"/>
    <w:rsid w:val="00255051"/>
    <w:rsid w:val="00255681"/>
    <w:rsid w:val="002558D1"/>
    <w:rsid w:val="00255B13"/>
    <w:rsid w:val="00255CB5"/>
    <w:rsid w:val="00255DFA"/>
    <w:rsid w:val="00255EAF"/>
    <w:rsid w:val="00255EF6"/>
    <w:rsid w:val="0025606E"/>
    <w:rsid w:val="00256290"/>
    <w:rsid w:val="002562EA"/>
    <w:rsid w:val="00256394"/>
    <w:rsid w:val="00256405"/>
    <w:rsid w:val="00256426"/>
    <w:rsid w:val="002564D0"/>
    <w:rsid w:val="00256552"/>
    <w:rsid w:val="002567A6"/>
    <w:rsid w:val="00256948"/>
    <w:rsid w:val="002569D2"/>
    <w:rsid w:val="00256BF8"/>
    <w:rsid w:val="00256C13"/>
    <w:rsid w:val="00256D20"/>
    <w:rsid w:val="00256EBC"/>
    <w:rsid w:val="00256FA5"/>
    <w:rsid w:val="0025713F"/>
    <w:rsid w:val="002575E3"/>
    <w:rsid w:val="002575E6"/>
    <w:rsid w:val="0025793B"/>
    <w:rsid w:val="002579A6"/>
    <w:rsid w:val="00257ABF"/>
    <w:rsid w:val="00257B7A"/>
    <w:rsid w:val="00257C2F"/>
    <w:rsid w:val="00257D3D"/>
    <w:rsid w:val="00257D86"/>
    <w:rsid w:val="00257F87"/>
    <w:rsid w:val="002602DE"/>
    <w:rsid w:val="00260368"/>
    <w:rsid w:val="0026049B"/>
    <w:rsid w:val="0026055D"/>
    <w:rsid w:val="00260691"/>
    <w:rsid w:val="002609A9"/>
    <w:rsid w:val="00260CB6"/>
    <w:rsid w:val="00260DCD"/>
    <w:rsid w:val="00260E4A"/>
    <w:rsid w:val="00260FEC"/>
    <w:rsid w:val="00261047"/>
    <w:rsid w:val="00261094"/>
    <w:rsid w:val="0026119A"/>
    <w:rsid w:val="002611A9"/>
    <w:rsid w:val="0026120C"/>
    <w:rsid w:val="00261306"/>
    <w:rsid w:val="00261362"/>
    <w:rsid w:val="002615A7"/>
    <w:rsid w:val="002615D2"/>
    <w:rsid w:val="0026180C"/>
    <w:rsid w:val="00261871"/>
    <w:rsid w:val="0026187A"/>
    <w:rsid w:val="00261901"/>
    <w:rsid w:val="00261A3B"/>
    <w:rsid w:val="00261C6E"/>
    <w:rsid w:val="00261C87"/>
    <w:rsid w:val="00262117"/>
    <w:rsid w:val="00262121"/>
    <w:rsid w:val="002624C3"/>
    <w:rsid w:val="00262554"/>
    <w:rsid w:val="00262595"/>
    <w:rsid w:val="002628DD"/>
    <w:rsid w:val="00262ADF"/>
    <w:rsid w:val="00262B7D"/>
    <w:rsid w:val="00262D18"/>
    <w:rsid w:val="00263006"/>
    <w:rsid w:val="0026368F"/>
    <w:rsid w:val="002636C4"/>
    <w:rsid w:val="0026393A"/>
    <w:rsid w:val="00263B91"/>
    <w:rsid w:val="00263D89"/>
    <w:rsid w:val="00263E34"/>
    <w:rsid w:val="00263E4F"/>
    <w:rsid w:val="00264003"/>
    <w:rsid w:val="00264211"/>
    <w:rsid w:val="00264242"/>
    <w:rsid w:val="002642D4"/>
    <w:rsid w:val="00264608"/>
    <w:rsid w:val="0026460E"/>
    <w:rsid w:val="00264645"/>
    <w:rsid w:val="00264789"/>
    <w:rsid w:val="002647B5"/>
    <w:rsid w:val="00264A9D"/>
    <w:rsid w:val="00264B06"/>
    <w:rsid w:val="00264B17"/>
    <w:rsid w:val="00264BAB"/>
    <w:rsid w:val="00264E0D"/>
    <w:rsid w:val="00264E79"/>
    <w:rsid w:val="00264ED0"/>
    <w:rsid w:val="00264F77"/>
    <w:rsid w:val="0026504B"/>
    <w:rsid w:val="00265065"/>
    <w:rsid w:val="0026514F"/>
    <w:rsid w:val="0026526D"/>
    <w:rsid w:val="00265692"/>
    <w:rsid w:val="00265827"/>
    <w:rsid w:val="0026593A"/>
    <w:rsid w:val="00265970"/>
    <w:rsid w:val="00265986"/>
    <w:rsid w:val="00265AC1"/>
    <w:rsid w:val="00265BC9"/>
    <w:rsid w:val="00266084"/>
    <w:rsid w:val="00266278"/>
    <w:rsid w:val="002663AB"/>
    <w:rsid w:val="002663EC"/>
    <w:rsid w:val="00266589"/>
    <w:rsid w:val="00266676"/>
    <w:rsid w:val="0026673C"/>
    <w:rsid w:val="00266740"/>
    <w:rsid w:val="0026679D"/>
    <w:rsid w:val="002667AC"/>
    <w:rsid w:val="002667B6"/>
    <w:rsid w:val="00266BA1"/>
    <w:rsid w:val="00266E48"/>
    <w:rsid w:val="00266E91"/>
    <w:rsid w:val="00266F56"/>
    <w:rsid w:val="00267012"/>
    <w:rsid w:val="002670A3"/>
    <w:rsid w:val="00267116"/>
    <w:rsid w:val="0026716E"/>
    <w:rsid w:val="00267230"/>
    <w:rsid w:val="00267274"/>
    <w:rsid w:val="00267560"/>
    <w:rsid w:val="00267A07"/>
    <w:rsid w:val="00267B04"/>
    <w:rsid w:val="00267B0F"/>
    <w:rsid w:val="00267E47"/>
    <w:rsid w:val="00267F24"/>
    <w:rsid w:val="00267F26"/>
    <w:rsid w:val="00267F3C"/>
    <w:rsid w:val="00267F98"/>
    <w:rsid w:val="00270153"/>
    <w:rsid w:val="00270575"/>
    <w:rsid w:val="00270789"/>
    <w:rsid w:val="0027082A"/>
    <w:rsid w:val="00270C43"/>
    <w:rsid w:val="00270E73"/>
    <w:rsid w:val="002713C2"/>
    <w:rsid w:val="00271484"/>
    <w:rsid w:val="00271699"/>
    <w:rsid w:val="00271ABF"/>
    <w:rsid w:val="00271C40"/>
    <w:rsid w:val="00271CF0"/>
    <w:rsid w:val="00271D09"/>
    <w:rsid w:val="00271DA0"/>
    <w:rsid w:val="00271F48"/>
    <w:rsid w:val="00271F96"/>
    <w:rsid w:val="00272056"/>
    <w:rsid w:val="00272086"/>
    <w:rsid w:val="00272256"/>
    <w:rsid w:val="00272305"/>
    <w:rsid w:val="0027275D"/>
    <w:rsid w:val="00272A91"/>
    <w:rsid w:val="00272AAB"/>
    <w:rsid w:val="00272CF8"/>
    <w:rsid w:val="00272DB8"/>
    <w:rsid w:val="00272DC4"/>
    <w:rsid w:val="00273463"/>
    <w:rsid w:val="00273ADE"/>
    <w:rsid w:val="00273D0C"/>
    <w:rsid w:val="00273D6D"/>
    <w:rsid w:val="00274021"/>
    <w:rsid w:val="00274078"/>
    <w:rsid w:val="00274429"/>
    <w:rsid w:val="0027479F"/>
    <w:rsid w:val="002747E8"/>
    <w:rsid w:val="00274808"/>
    <w:rsid w:val="0027483E"/>
    <w:rsid w:val="00274AB5"/>
    <w:rsid w:val="00275009"/>
    <w:rsid w:val="0027510E"/>
    <w:rsid w:val="0027518D"/>
    <w:rsid w:val="0027520A"/>
    <w:rsid w:val="002752C0"/>
    <w:rsid w:val="002752D7"/>
    <w:rsid w:val="002753E0"/>
    <w:rsid w:val="00275472"/>
    <w:rsid w:val="0027559F"/>
    <w:rsid w:val="002755A1"/>
    <w:rsid w:val="002756DD"/>
    <w:rsid w:val="00275F11"/>
    <w:rsid w:val="00275F3A"/>
    <w:rsid w:val="00275F4B"/>
    <w:rsid w:val="00275FE4"/>
    <w:rsid w:val="0027602F"/>
    <w:rsid w:val="00276035"/>
    <w:rsid w:val="00276268"/>
    <w:rsid w:val="00276319"/>
    <w:rsid w:val="002764B2"/>
    <w:rsid w:val="002764CE"/>
    <w:rsid w:val="002765D2"/>
    <w:rsid w:val="002766DF"/>
    <w:rsid w:val="00276DEF"/>
    <w:rsid w:val="00276FBD"/>
    <w:rsid w:val="0027704E"/>
    <w:rsid w:val="002771AA"/>
    <w:rsid w:val="00277326"/>
    <w:rsid w:val="00277674"/>
    <w:rsid w:val="00277E35"/>
    <w:rsid w:val="00277F0C"/>
    <w:rsid w:val="00277F6B"/>
    <w:rsid w:val="00280032"/>
    <w:rsid w:val="00280127"/>
    <w:rsid w:val="0028044D"/>
    <w:rsid w:val="0028056F"/>
    <w:rsid w:val="00280676"/>
    <w:rsid w:val="00280E22"/>
    <w:rsid w:val="00281038"/>
    <w:rsid w:val="0028117F"/>
    <w:rsid w:val="0028124F"/>
    <w:rsid w:val="0028141D"/>
    <w:rsid w:val="002815CA"/>
    <w:rsid w:val="0028165E"/>
    <w:rsid w:val="00281674"/>
    <w:rsid w:val="00281A77"/>
    <w:rsid w:val="00281AF7"/>
    <w:rsid w:val="00281D6C"/>
    <w:rsid w:val="00281E6E"/>
    <w:rsid w:val="00281ED4"/>
    <w:rsid w:val="00281F1E"/>
    <w:rsid w:val="002821BA"/>
    <w:rsid w:val="002823DB"/>
    <w:rsid w:val="0028268E"/>
    <w:rsid w:val="002826C3"/>
    <w:rsid w:val="002827B3"/>
    <w:rsid w:val="002828DA"/>
    <w:rsid w:val="00282B8A"/>
    <w:rsid w:val="00282E6C"/>
    <w:rsid w:val="002831DE"/>
    <w:rsid w:val="00283347"/>
    <w:rsid w:val="002834C2"/>
    <w:rsid w:val="002834CF"/>
    <w:rsid w:val="00283543"/>
    <w:rsid w:val="00283564"/>
    <w:rsid w:val="00283590"/>
    <w:rsid w:val="002837C1"/>
    <w:rsid w:val="002838AF"/>
    <w:rsid w:val="00283AFF"/>
    <w:rsid w:val="00283BEC"/>
    <w:rsid w:val="00283C0C"/>
    <w:rsid w:val="00283D07"/>
    <w:rsid w:val="00283E53"/>
    <w:rsid w:val="00283E8B"/>
    <w:rsid w:val="00284240"/>
    <w:rsid w:val="00284258"/>
    <w:rsid w:val="0028457F"/>
    <w:rsid w:val="002848FF"/>
    <w:rsid w:val="00284986"/>
    <w:rsid w:val="00284B02"/>
    <w:rsid w:val="00284B41"/>
    <w:rsid w:val="00284BF8"/>
    <w:rsid w:val="00284C58"/>
    <w:rsid w:val="00284D2B"/>
    <w:rsid w:val="00284DB2"/>
    <w:rsid w:val="00284F91"/>
    <w:rsid w:val="00284FCA"/>
    <w:rsid w:val="0028519C"/>
    <w:rsid w:val="00285254"/>
    <w:rsid w:val="002857B0"/>
    <w:rsid w:val="0028585D"/>
    <w:rsid w:val="002859CA"/>
    <w:rsid w:val="00285C53"/>
    <w:rsid w:val="00285CF1"/>
    <w:rsid w:val="00285EDE"/>
    <w:rsid w:val="00286106"/>
    <w:rsid w:val="00286155"/>
    <w:rsid w:val="002862B7"/>
    <w:rsid w:val="002862EE"/>
    <w:rsid w:val="00286323"/>
    <w:rsid w:val="00286343"/>
    <w:rsid w:val="002868EA"/>
    <w:rsid w:val="00286A8E"/>
    <w:rsid w:val="00286B27"/>
    <w:rsid w:val="00286CCC"/>
    <w:rsid w:val="00286EE8"/>
    <w:rsid w:val="00286EE9"/>
    <w:rsid w:val="00286F43"/>
    <w:rsid w:val="00287232"/>
    <w:rsid w:val="002873FC"/>
    <w:rsid w:val="0028769E"/>
    <w:rsid w:val="002879CB"/>
    <w:rsid w:val="00287A32"/>
    <w:rsid w:val="00290050"/>
    <w:rsid w:val="002901C8"/>
    <w:rsid w:val="00290477"/>
    <w:rsid w:val="0029058F"/>
    <w:rsid w:val="00290671"/>
    <w:rsid w:val="00290841"/>
    <w:rsid w:val="002908E0"/>
    <w:rsid w:val="002908E1"/>
    <w:rsid w:val="0029094B"/>
    <w:rsid w:val="00290B47"/>
    <w:rsid w:val="00290B4B"/>
    <w:rsid w:val="00290B5B"/>
    <w:rsid w:val="00290EDF"/>
    <w:rsid w:val="0029145D"/>
    <w:rsid w:val="0029149B"/>
    <w:rsid w:val="00291588"/>
    <w:rsid w:val="0029159C"/>
    <w:rsid w:val="002915DE"/>
    <w:rsid w:val="0029171D"/>
    <w:rsid w:val="002917DD"/>
    <w:rsid w:val="0029199D"/>
    <w:rsid w:val="00291FD1"/>
    <w:rsid w:val="002920E1"/>
    <w:rsid w:val="002926AA"/>
    <w:rsid w:val="00292798"/>
    <w:rsid w:val="0029284A"/>
    <w:rsid w:val="00292A00"/>
    <w:rsid w:val="00292C10"/>
    <w:rsid w:val="002931A7"/>
    <w:rsid w:val="00293838"/>
    <w:rsid w:val="00293860"/>
    <w:rsid w:val="0029391D"/>
    <w:rsid w:val="002939EE"/>
    <w:rsid w:val="00293E02"/>
    <w:rsid w:val="00293E1E"/>
    <w:rsid w:val="00293F15"/>
    <w:rsid w:val="00294547"/>
    <w:rsid w:val="002945CF"/>
    <w:rsid w:val="002945D7"/>
    <w:rsid w:val="00294D90"/>
    <w:rsid w:val="00294F18"/>
    <w:rsid w:val="00294FB1"/>
    <w:rsid w:val="00295118"/>
    <w:rsid w:val="0029511D"/>
    <w:rsid w:val="002952DE"/>
    <w:rsid w:val="00295343"/>
    <w:rsid w:val="0029544A"/>
    <w:rsid w:val="002954AA"/>
    <w:rsid w:val="0029565F"/>
    <w:rsid w:val="00295735"/>
    <w:rsid w:val="00295754"/>
    <w:rsid w:val="00295789"/>
    <w:rsid w:val="0029578A"/>
    <w:rsid w:val="0029591C"/>
    <w:rsid w:val="00295ED3"/>
    <w:rsid w:val="0029607F"/>
    <w:rsid w:val="00296197"/>
    <w:rsid w:val="002961B3"/>
    <w:rsid w:val="00296572"/>
    <w:rsid w:val="002967AA"/>
    <w:rsid w:val="00296826"/>
    <w:rsid w:val="0029697F"/>
    <w:rsid w:val="00296A6B"/>
    <w:rsid w:val="00296CE2"/>
    <w:rsid w:val="00296F45"/>
    <w:rsid w:val="00297005"/>
    <w:rsid w:val="002972A5"/>
    <w:rsid w:val="00297351"/>
    <w:rsid w:val="00297397"/>
    <w:rsid w:val="002973FE"/>
    <w:rsid w:val="002974F8"/>
    <w:rsid w:val="00297519"/>
    <w:rsid w:val="0029764A"/>
    <w:rsid w:val="00297757"/>
    <w:rsid w:val="002979A4"/>
    <w:rsid w:val="00297A06"/>
    <w:rsid w:val="00297A89"/>
    <w:rsid w:val="00297F21"/>
    <w:rsid w:val="002A005C"/>
    <w:rsid w:val="002A038E"/>
    <w:rsid w:val="002A0534"/>
    <w:rsid w:val="002A06F5"/>
    <w:rsid w:val="002A0709"/>
    <w:rsid w:val="002A0818"/>
    <w:rsid w:val="002A08F9"/>
    <w:rsid w:val="002A09A9"/>
    <w:rsid w:val="002A0A7A"/>
    <w:rsid w:val="002A0ABC"/>
    <w:rsid w:val="002A0CD4"/>
    <w:rsid w:val="002A0D7E"/>
    <w:rsid w:val="002A0DCD"/>
    <w:rsid w:val="002A0FB0"/>
    <w:rsid w:val="002A1458"/>
    <w:rsid w:val="002A153C"/>
    <w:rsid w:val="002A177B"/>
    <w:rsid w:val="002A186B"/>
    <w:rsid w:val="002A1A97"/>
    <w:rsid w:val="002A1B21"/>
    <w:rsid w:val="002A2167"/>
    <w:rsid w:val="002A216E"/>
    <w:rsid w:val="002A22FE"/>
    <w:rsid w:val="002A244D"/>
    <w:rsid w:val="002A253F"/>
    <w:rsid w:val="002A278B"/>
    <w:rsid w:val="002A281A"/>
    <w:rsid w:val="002A2940"/>
    <w:rsid w:val="002A2AD4"/>
    <w:rsid w:val="002A2C88"/>
    <w:rsid w:val="002A2D10"/>
    <w:rsid w:val="002A2DF0"/>
    <w:rsid w:val="002A302B"/>
    <w:rsid w:val="002A35FB"/>
    <w:rsid w:val="002A375B"/>
    <w:rsid w:val="002A3A98"/>
    <w:rsid w:val="002A3CA5"/>
    <w:rsid w:val="002A3E3B"/>
    <w:rsid w:val="002A3F95"/>
    <w:rsid w:val="002A3FAB"/>
    <w:rsid w:val="002A40CB"/>
    <w:rsid w:val="002A40DB"/>
    <w:rsid w:val="002A4344"/>
    <w:rsid w:val="002A434E"/>
    <w:rsid w:val="002A4536"/>
    <w:rsid w:val="002A4617"/>
    <w:rsid w:val="002A482C"/>
    <w:rsid w:val="002A49AC"/>
    <w:rsid w:val="002A4B2D"/>
    <w:rsid w:val="002A4B75"/>
    <w:rsid w:val="002A4C1F"/>
    <w:rsid w:val="002A4C6B"/>
    <w:rsid w:val="002A4E1F"/>
    <w:rsid w:val="002A4E31"/>
    <w:rsid w:val="002A4E89"/>
    <w:rsid w:val="002A4ED7"/>
    <w:rsid w:val="002A4F6C"/>
    <w:rsid w:val="002A50A3"/>
    <w:rsid w:val="002A57D3"/>
    <w:rsid w:val="002A57D7"/>
    <w:rsid w:val="002A5810"/>
    <w:rsid w:val="002A59FF"/>
    <w:rsid w:val="002A5B6F"/>
    <w:rsid w:val="002A5C47"/>
    <w:rsid w:val="002A5D38"/>
    <w:rsid w:val="002A5EC5"/>
    <w:rsid w:val="002A5F70"/>
    <w:rsid w:val="002A5F9D"/>
    <w:rsid w:val="002A6151"/>
    <w:rsid w:val="002A615C"/>
    <w:rsid w:val="002A619C"/>
    <w:rsid w:val="002A6220"/>
    <w:rsid w:val="002A6269"/>
    <w:rsid w:val="002A6440"/>
    <w:rsid w:val="002A65F3"/>
    <w:rsid w:val="002A661E"/>
    <w:rsid w:val="002A6791"/>
    <w:rsid w:val="002A67FD"/>
    <w:rsid w:val="002A6A09"/>
    <w:rsid w:val="002A6BA0"/>
    <w:rsid w:val="002A6C14"/>
    <w:rsid w:val="002A6C53"/>
    <w:rsid w:val="002A6DA3"/>
    <w:rsid w:val="002A6E51"/>
    <w:rsid w:val="002A6FA3"/>
    <w:rsid w:val="002A6FCA"/>
    <w:rsid w:val="002A7097"/>
    <w:rsid w:val="002A70BF"/>
    <w:rsid w:val="002A728C"/>
    <w:rsid w:val="002A7488"/>
    <w:rsid w:val="002A7916"/>
    <w:rsid w:val="002A7977"/>
    <w:rsid w:val="002A7AE9"/>
    <w:rsid w:val="002A7BF3"/>
    <w:rsid w:val="002A7C10"/>
    <w:rsid w:val="002A7C73"/>
    <w:rsid w:val="002A7D25"/>
    <w:rsid w:val="002A7D3E"/>
    <w:rsid w:val="002A7DD0"/>
    <w:rsid w:val="002B0317"/>
    <w:rsid w:val="002B0338"/>
    <w:rsid w:val="002B04E0"/>
    <w:rsid w:val="002B059E"/>
    <w:rsid w:val="002B070B"/>
    <w:rsid w:val="002B072A"/>
    <w:rsid w:val="002B08AC"/>
    <w:rsid w:val="002B08B2"/>
    <w:rsid w:val="002B08C0"/>
    <w:rsid w:val="002B0AA4"/>
    <w:rsid w:val="002B0E77"/>
    <w:rsid w:val="002B0EEC"/>
    <w:rsid w:val="002B0EF5"/>
    <w:rsid w:val="002B0F23"/>
    <w:rsid w:val="002B0F85"/>
    <w:rsid w:val="002B1096"/>
    <w:rsid w:val="002B1120"/>
    <w:rsid w:val="002B115E"/>
    <w:rsid w:val="002B1214"/>
    <w:rsid w:val="002B147B"/>
    <w:rsid w:val="002B14BA"/>
    <w:rsid w:val="002B171D"/>
    <w:rsid w:val="002B1738"/>
    <w:rsid w:val="002B1910"/>
    <w:rsid w:val="002B1BA9"/>
    <w:rsid w:val="002B1CAE"/>
    <w:rsid w:val="002B1F45"/>
    <w:rsid w:val="002B20DA"/>
    <w:rsid w:val="002B238F"/>
    <w:rsid w:val="002B25A9"/>
    <w:rsid w:val="002B2826"/>
    <w:rsid w:val="002B299A"/>
    <w:rsid w:val="002B2B34"/>
    <w:rsid w:val="002B2DFF"/>
    <w:rsid w:val="002B2E95"/>
    <w:rsid w:val="002B2FA0"/>
    <w:rsid w:val="002B30B9"/>
    <w:rsid w:val="002B31BD"/>
    <w:rsid w:val="002B35DE"/>
    <w:rsid w:val="002B3B79"/>
    <w:rsid w:val="002B3D0C"/>
    <w:rsid w:val="002B3D82"/>
    <w:rsid w:val="002B3DB6"/>
    <w:rsid w:val="002B3F1E"/>
    <w:rsid w:val="002B3F69"/>
    <w:rsid w:val="002B40F5"/>
    <w:rsid w:val="002B41AF"/>
    <w:rsid w:val="002B4248"/>
    <w:rsid w:val="002B424E"/>
    <w:rsid w:val="002B444E"/>
    <w:rsid w:val="002B4457"/>
    <w:rsid w:val="002B445E"/>
    <w:rsid w:val="002B45B1"/>
    <w:rsid w:val="002B463D"/>
    <w:rsid w:val="002B4766"/>
    <w:rsid w:val="002B4E08"/>
    <w:rsid w:val="002B4E5A"/>
    <w:rsid w:val="002B4E94"/>
    <w:rsid w:val="002B511E"/>
    <w:rsid w:val="002B514A"/>
    <w:rsid w:val="002B51F7"/>
    <w:rsid w:val="002B5220"/>
    <w:rsid w:val="002B53AE"/>
    <w:rsid w:val="002B53E0"/>
    <w:rsid w:val="002B546A"/>
    <w:rsid w:val="002B54AA"/>
    <w:rsid w:val="002B574E"/>
    <w:rsid w:val="002B5835"/>
    <w:rsid w:val="002B5846"/>
    <w:rsid w:val="002B5BEC"/>
    <w:rsid w:val="002B5DAF"/>
    <w:rsid w:val="002B5F2B"/>
    <w:rsid w:val="002B6079"/>
    <w:rsid w:val="002B6428"/>
    <w:rsid w:val="002B6660"/>
    <w:rsid w:val="002B676A"/>
    <w:rsid w:val="002B68DC"/>
    <w:rsid w:val="002B6AEE"/>
    <w:rsid w:val="002B6D02"/>
    <w:rsid w:val="002B70EB"/>
    <w:rsid w:val="002B7131"/>
    <w:rsid w:val="002B7198"/>
    <w:rsid w:val="002B71BD"/>
    <w:rsid w:val="002B7230"/>
    <w:rsid w:val="002B77A3"/>
    <w:rsid w:val="002B788A"/>
    <w:rsid w:val="002B7940"/>
    <w:rsid w:val="002B7C21"/>
    <w:rsid w:val="002B7C4E"/>
    <w:rsid w:val="002B7C9A"/>
    <w:rsid w:val="002B7F9A"/>
    <w:rsid w:val="002C0123"/>
    <w:rsid w:val="002C03B4"/>
    <w:rsid w:val="002C03C1"/>
    <w:rsid w:val="002C04A7"/>
    <w:rsid w:val="002C04D9"/>
    <w:rsid w:val="002C04F3"/>
    <w:rsid w:val="002C05D4"/>
    <w:rsid w:val="002C05F6"/>
    <w:rsid w:val="002C0678"/>
    <w:rsid w:val="002C07B7"/>
    <w:rsid w:val="002C0817"/>
    <w:rsid w:val="002C09B1"/>
    <w:rsid w:val="002C09B5"/>
    <w:rsid w:val="002C0ADD"/>
    <w:rsid w:val="002C0DFF"/>
    <w:rsid w:val="002C0ED1"/>
    <w:rsid w:val="002C0EFA"/>
    <w:rsid w:val="002C0FFC"/>
    <w:rsid w:val="002C1048"/>
    <w:rsid w:val="002C110A"/>
    <w:rsid w:val="002C111F"/>
    <w:rsid w:val="002C12F6"/>
    <w:rsid w:val="002C15B9"/>
    <w:rsid w:val="002C17B1"/>
    <w:rsid w:val="002C1B44"/>
    <w:rsid w:val="002C1B77"/>
    <w:rsid w:val="002C1BB4"/>
    <w:rsid w:val="002C1C92"/>
    <w:rsid w:val="002C1E68"/>
    <w:rsid w:val="002C1E6C"/>
    <w:rsid w:val="002C1ED2"/>
    <w:rsid w:val="002C21E1"/>
    <w:rsid w:val="002C22D6"/>
    <w:rsid w:val="002C23D4"/>
    <w:rsid w:val="002C2441"/>
    <w:rsid w:val="002C28CA"/>
    <w:rsid w:val="002C2AA2"/>
    <w:rsid w:val="002C2B4B"/>
    <w:rsid w:val="002C2B71"/>
    <w:rsid w:val="002C2C78"/>
    <w:rsid w:val="002C2D29"/>
    <w:rsid w:val="002C3149"/>
    <w:rsid w:val="002C3378"/>
    <w:rsid w:val="002C3488"/>
    <w:rsid w:val="002C36CD"/>
    <w:rsid w:val="002C38AA"/>
    <w:rsid w:val="002C3BA4"/>
    <w:rsid w:val="002C3CD7"/>
    <w:rsid w:val="002C3E32"/>
    <w:rsid w:val="002C3EC8"/>
    <w:rsid w:val="002C3FDB"/>
    <w:rsid w:val="002C4186"/>
    <w:rsid w:val="002C431E"/>
    <w:rsid w:val="002C43C4"/>
    <w:rsid w:val="002C445E"/>
    <w:rsid w:val="002C48EA"/>
    <w:rsid w:val="002C4A2E"/>
    <w:rsid w:val="002C4DF7"/>
    <w:rsid w:val="002C4FF0"/>
    <w:rsid w:val="002C5095"/>
    <w:rsid w:val="002C52C4"/>
    <w:rsid w:val="002C5352"/>
    <w:rsid w:val="002C5609"/>
    <w:rsid w:val="002C587F"/>
    <w:rsid w:val="002C5898"/>
    <w:rsid w:val="002C59E3"/>
    <w:rsid w:val="002C5D72"/>
    <w:rsid w:val="002C5FF6"/>
    <w:rsid w:val="002C61B3"/>
    <w:rsid w:val="002C6264"/>
    <w:rsid w:val="002C6315"/>
    <w:rsid w:val="002C64FC"/>
    <w:rsid w:val="002C664B"/>
    <w:rsid w:val="002C66AE"/>
    <w:rsid w:val="002C674C"/>
    <w:rsid w:val="002C676E"/>
    <w:rsid w:val="002C6809"/>
    <w:rsid w:val="002C68DB"/>
    <w:rsid w:val="002C69CF"/>
    <w:rsid w:val="002C6BD6"/>
    <w:rsid w:val="002C6E16"/>
    <w:rsid w:val="002C6EE3"/>
    <w:rsid w:val="002C6F8E"/>
    <w:rsid w:val="002C75EF"/>
    <w:rsid w:val="002C76FC"/>
    <w:rsid w:val="002C7901"/>
    <w:rsid w:val="002C7D46"/>
    <w:rsid w:val="002C7DDD"/>
    <w:rsid w:val="002C7F78"/>
    <w:rsid w:val="002D001F"/>
    <w:rsid w:val="002D047F"/>
    <w:rsid w:val="002D04F7"/>
    <w:rsid w:val="002D0677"/>
    <w:rsid w:val="002D073B"/>
    <w:rsid w:val="002D0AB3"/>
    <w:rsid w:val="002D0B04"/>
    <w:rsid w:val="002D0C4C"/>
    <w:rsid w:val="002D0C7E"/>
    <w:rsid w:val="002D0DA9"/>
    <w:rsid w:val="002D0F42"/>
    <w:rsid w:val="002D0FE0"/>
    <w:rsid w:val="002D1277"/>
    <w:rsid w:val="002D13C3"/>
    <w:rsid w:val="002D17D2"/>
    <w:rsid w:val="002D1813"/>
    <w:rsid w:val="002D1915"/>
    <w:rsid w:val="002D1A7C"/>
    <w:rsid w:val="002D1B82"/>
    <w:rsid w:val="002D1C42"/>
    <w:rsid w:val="002D1CB0"/>
    <w:rsid w:val="002D1CB1"/>
    <w:rsid w:val="002D1CE2"/>
    <w:rsid w:val="002D1E91"/>
    <w:rsid w:val="002D210D"/>
    <w:rsid w:val="002D2160"/>
    <w:rsid w:val="002D216A"/>
    <w:rsid w:val="002D23FB"/>
    <w:rsid w:val="002D25A3"/>
    <w:rsid w:val="002D272D"/>
    <w:rsid w:val="002D28A1"/>
    <w:rsid w:val="002D28D5"/>
    <w:rsid w:val="002D2F0A"/>
    <w:rsid w:val="002D3184"/>
    <w:rsid w:val="002D3287"/>
    <w:rsid w:val="002D33CE"/>
    <w:rsid w:val="002D3663"/>
    <w:rsid w:val="002D3A3D"/>
    <w:rsid w:val="002D3E7B"/>
    <w:rsid w:val="002D3F76"/>
    <w:rsid w:val="002D4073"/>
    <w:rsid w:val="002D4629"/>
    <w:rsid w:val="002D46B1"/>
    <w:rsid w:val="002D4797"/>
    <w:rsid w:val="002D47AF"/>
    <w:rsid w:val="002D4888"/>
    <w:rsid w:val="002D49BB"/>
    <w:rsid w:val="002D4B17"/>
    <w:rsid w:val="002D4BBC"/>
    <w:rsid w:val="002D4BFE"/>
    <w:rsid w:val="002D4D61"/>
    <w:rsid w:val="002D4E91"/>
    <w:rsid w:val="002D530A"/>
    <w:rsid w:val="002D53D2"/>
    <w:rsid w:val="002D5842"/>
    <w:rsid w:val="002D5A2C"/>
    <w:rsid w:val="002D5A68"/>
    <w:rsid w:val="002D5AA0"/>
    <w:rsid w:val="002D5C7D"/>
    <w:rsid w:val="002D619D"/>
    <w:rsid w:val="002D641E"/>
    <w:rsid w:val="002D64A2"/>
    <w:rsid w:val="002D6816"/>
    <w:rsid w:val="002D6A71"/>
    <w:rsid w:val="002D6AA5"/>
    <w:rsid w:val="002D6AC0"/>
    <w:rsid w:val="002D6B26"/>
    <w:rsid w:val="002D6C08"/>
    <w:rsid w:val="002D6E11"/>
    <w:rsid w:val="002D6E6A"/>
    <w:rsid w:val="002D6EC1"/>
    <w:rsid w:val="002D6FA8"/>
    <w:rsid w:val="002D6FB8"/>
    <w:rsid w:val="002D7194"/>
    <w:rsid w:val="002D72BF"/>
    <w:rsid w:val="002D72F4"/>
    <w:rsid w:val="002D732C"/>
    <w:rsid w:val="002D733A"/>
    <w:rsid w:val="002D749C"/>
    <w:rsid w:val="002D78F3"/>
    <w:rsid w:val="002D7925"/>
    <w:rsid w:val="002D7A52"/>
    <w:rsid w:val="002D7B2D"/>
    <w:rsid w:val="002D7C50"/>
    <w:rsid w:val="002D7D4F"/>
    <w:rsid w:val="002D7DDD"/>
    <w:rsid w:val="002D7F2D"/>
    <w:rsid w:val="002D7FD9"/>
    <w:rsid w:val="002E01C9"/>
    <w:rsid w:val="002E02B1"/>
    <w:rsid w:val="002E02B3"/>
    <w:rsid w:val="002E0577"/>
    <w:rsid w:val="002E05EA"/>
    <w:rsid w:val="002E06F5"/>
    <w:rsid w:val="002E0A8C"/>
    <w:rsid w:val="002E0CB6"/>
    <w:rsid w:val="002E0D91"/>
    <w:rsid w:val="002E1439"/>
    <w:rsid w:val="002E14EE"/>
    <w:rsid w:val="002E1524"/>
    <w:rsid w:val="002E1575"/>
    <w:rsid w:val="002E1962"/>
    <w:rsid w:val="002E1A33"/>
    <w:rsid w:val="002E1B13"/>
    <w:rsid w:val="002E1B43"/>
    <w:rsid w:val="002E1FA5"/>
    <w:rsid w:val="002E2012"/>
    <w:rsid w:val="002E2027"/>
    <w:rsid w:val="002E2158"/>
    <w:rsid w:val="002E22EB"/>
    <w:rsid w:val="002E2417"/>
    <w:rsid w:val="002E266D"/>
    <w:rsid w:val="002E278C"/>
    <w:rsid w:val="002E27D8"/>
    <w:rsid w:val="002E2AC4"/>
    <w:rsid w:val="002E2B50"/>
    <w:rsid w:val="002E2D03"/>
    <w:rsid w:val="002E2D34"/>
    <w:rsid w:val="002E2D93"/>
    <w:rsid w:val="002E2E2C"/>
    <w:rsid w:val="002E2FD1"/>
    <w:rsid w:val="002E30C5"/>
    <w:rsid w:val="002E31C9"/>
    <w:rsid w:val="002E3309"/>
    <w:rsid w:val="002E3571"/>
    <w:rsid w:val="002E3620"/>
    <w:rsid w:val="002E369F"/>
    <w:rsid w:val="002E39CB"/>
    <w:rsid w:val="002E3A10"/>
    <w:rsid w:val="002E3A59"/>
    <w:rsid w:val="002E3A92"/>
    <w:rsid w:val="002E3EBA"/>
    <w:rsid w:val="002E3F40"/>
    <w:rsid w:val="002E3F5D"/>
    <w:rsid w:val="002E4022"/>
    <w:rsid w:val="002E43FF"/>
    <w:rsid w:val="002E447C"/>
    <w:rsid w:val="002E458A"/>
    <w:rsid w:val="002E473B"/>
    <w:rsid w:val="002E481F"/>
    <w:rsid w:val="002E4AF2"/>
    <w:rsid w:val="002E4C15"/>
    <w:rsid w:val="002E4C37"/>
    <w:rsid w:val="002E4C83"/>
    <w:rsid w:val="002E4DCA"/>
    <w:rsid w:val="002E4E26"/>
    <w:rsid w:val="002E4E77"/>
    <w:rsid w:val="002E52C2"/>
    <w:rsid w:val="002E53C2"/>
    <w:rsid w:val="002E53C5"/>
    <w:rsid w:val="002E562E"/>
    <w:rsid w:val="002E57CF"/>
    <w:rsid w:val="002E5C83"/>
    <w:rsid w:val="002E5EC4"/>
    <w:rsid w:val="002E5F64"/>
    <w:rsid w:val="002E6140"/>
    <w:rsid w:val="002E643D"/>
    <w:rsid w:val="002E662C"/>
    <w:rsid w:val="002E66CF"/>
    <w:rsid w:val="002E6849"/>
    <w:rsid w:val="002E6A7C"/>
    <w:rsid w:val="002E6B9B"/>
    <w:rsid w:val="002E6BE1"/>
    <w:rsid w:val="002E6C1F"/>
    <w:rsid w:val="002E6C30"/>
    <w:rsid w:val="002E7270"/>
    <w:rsid w:val="002E73F5"/>
    <w:rsid w:val="002E7662"/>
    <w:rsid w:val="002E76EA"/>
    <w:rsid w:val="002E7832"/>
    <w:rsid w:val="002E7872"/>
    <w:rsid w:val="002E788A"/>
    <w:rsid w:val="002E7899"/>
    <w:rsid w:val="002E7BE9"/>
    <w:rsid w:val="002E7E1A"/>
    <w:rsid w:val="002F000A"/>
    <w:rsid w:val="002F01B3"/>
    <w:rsid w:val="002F021C"/>
    <w:rsid w:val="002F0355"/>
    <w:rsid w:val="002F04D2"/>
    <w:rsid w:val="002F0661"/>
    <w:rsid w:val="002F074A"/>
    <w:rsid w:val="002F08F7"/>
    <w:rsid w:val="002F0A79"/>
    <w:rsid w:val="002F0ADD"/>
    <w:rsid w:val="002F0D29"/>
    <w:rsid w:val="002F0D9C"/>
    <w:rsid w:val="002F0FF0"/>
    <w:rsid w:val="002F1382"/>
    <w:rsid w:val="002F151E"/>
    <w:rsid w:val="002F1719"/>
    <w:rsid w:val="002F1842"/>
    <w:rsid w:val="002F193C"/>
    <w:rsid w:val="002F1999"/>
    <w:rsid w:val="002F1B1F"/>
    <w:rsid w:val="002F1CD2"/>
    <w:rsid w:val="002F1D33"/>
    <w:rsid w:val="002F1DB0"/>
    <w:rsid w:val="002F2428"/>
    <w:rsid w:val="002F24D9"/>
    <w:rsid w:val="002F2512"/>
    <w:rsid w:val="002F25AB"/>
    <w:rsid w:val="002F266E"/>
    <w:rsid w:val="002F270E"/>
    <w:rsid w:val="002F275D"/>
    <w:rsid w:val="002F2826"/>
    <w:rsid w:val="002F2887"/>
    <w:rsid w:val="002F2A85"/>
    <w:rsid w:val="002F2AE7"/>
    <w:rsid w:val="002F2B95"/>
    <w:rsid w:val="002F2C18"/>
    <w:rsid w:val="002F2D54"/>
    <w:rsid w:val="002F2E52"/>
    <w:rsid w:val="002F2E5D"/>
    <w:rsid w:val="002F2E6D"/>
    <w:rsid w:val="002F30A0"/>
    <w:rsid w:val="002F31BF"/>
    <w:rsid w:val="002F32BF"/>
    <w:rsid w:val="002F3385"/>
    <w:rsid w:val="002F33A1"/>
    <w:rsid w:val="002F343C"/>
    <w:rsid w:val="002F3679"/>
    <w:rsid w:val="002F37FC"/>
    <w:rsid w:val="002F3912"/>
    <w:rsid w:val="002F39C6"/>
    <w:rsid w:val="002F3C8D"/>
    <w:rsid w:val="002F3D37"/>
    <w:rsid w:val="002F3DF1"/>
    <w:rsid w:val="002F3EE2"/>
    <w:rsid w:val="002F40EC"/>
    <w:rsid w:val="002F429B"/>
    <w:rsid w:val="002F42B0"/>
    <w:rsid w:val="002F45A4"/>
    <w:rsid w:val="002F4706"/>
    <w:rsid w:val="002F4891"/>
    <w:rsid w:val="002F4908"/>
    <w:rsid w:val="002F4AF2"/>
    <w:rsid w:val="002F4BD9"/>
    <w:rsid w:val="002F4C33"/>
    <w:rsid w:val="002F4CEA"/>
    <w:rsid w:val="002F4D81"/>
    <w:rsid w:val="002F4FD3"/>
    <w:rsid w:val="002F54AA"/>
    <w:rsid w:val="002F5693"/>
    <w:rsid w:val="002F5972"/>
    <w:rsid w:val="002F5A78"/>
    <w:rsid w:val="002F5BCF"/>
    <w:rsid w:val="002F5BE1"/>
    <w:rsid w:val="002F5C82"/>
    <w:rsid w:val="002F5D87"/>
    <w:rsid w:val="002F5F1B"/>
    <w:rsid w:val="002F6077"/>
    <w:rsid w:val="002F62A5"/>
    <w:rsid w:val="002F6307"/>
    <w:rsid w:val="002F6430"/>
    <w:rsid w:val="002F659A"/>
    <w:rsid w:val="002F66A3"/>
    <w:rsid w:val="002F6AEE"/>
    <w:rsid w:val="002F6B41"/>
    <w:rsid w:val="002F6E22"/>
    <w:rsid w:val="002F6F06"/>
    <w:rsid w:val="002F6F73"/>
    <w:rsid w:val="002F6FB9"/>
    <w:rsid w:val="002F7082"/>
    <w:rsid w:val="002F717F"/>
    <w:rsid w:val="002F7339"/>
    <w:rsid w:val="002F7402"/>
    <w:rsid w:val="002F7860"/>
    <w:rsid w:val="002F7A31"/>
    <w:rsid w:val="002F7A98"/>
    <w:rsid w:val="002F7D45"/>
    <w:rsid w:val="002F7DED"/>
    <w:rsid w:val="002F7E2D"/>
    <w:rsid w:val="002F7E3F"/>
    <w:rsid w:val="002F7E6C"/>
    <w:rsid w:val="002F7F32"/>
    <w:rsid w:val="00300003"/>
    <w:rsid w:val="003001BC"/>
    <w:rsid w:val="003002ED"/>
    <w:rsid w:val="00300482"/>
    <w:rsid w:val="003004F8"/>
    <w:rsid w:val="0030064B"/>
    <w:rsid w:val="003006A3"/>
    <w:rsid w:val="00300728"/>
    <w:rsid w:val="00300865"/>
    <w:rsid w:val="00300B3A"/>
    <w:rsid w:val="0030109F"/>
    <w:rsid w:val="0030111A"/>
    <w:rsid w:val="003013E8"/>
    <w:rsid w:val="0030185A"/>
    <w:rsid w:val="00301917"/>
    <w:rsid w:val="003019AD"/>
    <w:rsid w:val="003019E7"/>
    <w:rsid w:val="00301B7D"/>
    <w:rsid w:val="00301B99"/>
    <w:rsid w:val="00301C8B"/>
    <w:rsid w:val="00301D14"/>
    <w:rsid w:val="00301E88"/>
    <w:rsid w:val="00301E92"/>
    <w:rsid w:val="00301F2B"/>
    <w:rsid w:val="00302621"/>
    <w:rsid w:val="003028C9"/>
    <w:rsid w:val="00302A98"/>
    <w:rsid w:val="00302DC1"/>
    <w:rsid w:val="00302E94"/>
    <w:rsid w:val="00302ECA"/>
    <w:rsid w:val="00302ED9"/>
    <w:rsid w:val="00302EFD"/>
    <w:rsid w:val="003030BC"/>
    <w:rsid w:val="00303103"/>
    <w:rsid w:val="0030316A"/>
    <w:rsid w:val="0030338B"/>
    <w:rsid w:val="00303485"/>
    <w:rsid w:val="003035D2"/>
    <w:rsid w:val="003037F5"/>
    <w:rsid w:val="0030381C"/>
    <w:rsid w:val="00303910"/>
    <w:rsid w:val="00303B66"/>
    <w:rsid w:val="00303B9B"/>
    <w:rsid w:val="00303FFB"/>
    <w:rsid w:val="00304238"/>
    <w:rsid w:val="003044C9"/>
    <w:rsid w:val="003048EA"/>
    <w:rsid w:val="00304935"/>
    <w:rsid w:val="00304A61"/>
    <w:rsid w:val="00304BBF"/>
    <w:rsid w:val="00304D1B"/>
    <w:rsid w:val="00305018"/>
    <w:rsid w:val="00305183"/>
    <w:rsid w:val="003051BB"/>
    <w:rsid w:val="00305243"/>
    <w:rsid w:val="00305270"/>
    <w:rsid w:val="00305274"/>
    <w:rsid w:val="00305496"/>
    <w:rsid w:val="0030568F"/>
    <w:rsid w:val="0030583B"/>
    <w:rsid w:val="00305959"/>
    <w:rsid w:val="00305D7E"/>
    <w:rsid w:val="00305F86"/>
    <w:rsid w:val="00305FAE"/>
    <w:rsid w:val="003061B7"/>
    <w:rsid w:val="003062F5"/>
    <w:rsid w:val="0030635F"/>
    <w:rsid w:val="00306473"/>
    <w:rsid w:val="003064BB"/>
    <w:rsid w:val="003064BD"/>
    <w:rsid w:val="00306558"/>
    <w:rsid w:val="00306591"/>
    <w:rsid w:val="00306810"/>
    <w:rsid w:val="003069C6"/>
    <w:rsid w:val="00306BB1"/>
    <w:rsid w:val="00306C87"/>
    <w:rsid w:val="00306D16"/>
    <w:rsid w:val="00306D23"/>
    <w:rsid w:val="00306E63"/>
    <w:rsid w:val="00306EEC"/>
    <w:rsid w:val="00306F5A"/>
    <w:rsid w:val="00306F80"/>
    <w:rsid w:val="00307062"/>
    <w:rsid w:val="0030716C"/>
    <w:rsid w:val="00307348"/>
    <w:rsid w:val="00307965"/>
    <w:rsid w:val="003079F2"/>
    <w:rsid w:val="00307A5F"/>
    <w:rsid w:val="00307AA4"/>
    <w:rsid w:val="00307B27"/>
    <w:rsid w:val="00307D0C"/>
    <w:rsid w:val="00307E9E"/>
    <w:rsid w:val="0031001B"/>
    <w:rsid w:val="00310083"/>
    <w:rsid w:val="003101BE"/>
    <w:rsid w:val="003101CA"/>
    <w:rsid w:val="00310317"/>
    <w:rsid w:val="0031055B"/>
    <w:rsid w:val="003105D5"/>
    <w:rsid w:val="00310765"/>
    <w:rsid w:val="00310929"/>
    <w:rsid w:val="00310AC3"/>
    <w:rsid w:val="00311182"/>
    <w:rsid w:val="0031142A"/>
    <w:rsid w:val="003114CF"/>
    <w:rsid w:val="0031169B"/>
    <w:rsid w:val="003117CA"/>
    <w:rsid w:val="003117F9"/>
    <w:rsid w:val="00311A3E"/>
    <w:rsid w:val="00311ABC"/>
    <w:rsid w:val="00311AC6"/>
    <w:rsid w:val="00311C07"/>
    <w:rsid w:val="00311D45"/>
    <w:rsid w:val="00311F1B"/>
    <w:rsid w:val="00311F24"/>
    <w:rsid w:val="00311F90"/>
    <w:rsid w:val="00311FBF"/>
    <w:rsid w:val="00311FFD"/>
    <w:rsid w:val="003120F6"/>
    <w:rsid w:val="0031220E"/>
    <w:rsid w:val="00312279"/>
    <w:rsid w:val="00312309"/>
    <w:rsid w:val="003123F3"/>
    <w:rsid w:val="00312BFE"/>
    <w:rsid w:val="00312D2F"/>
    <w:rsid w:val="00312D99"/>
    <w:rsid w:val="00312F5C"/>
    <w:rsid w:val="00313153"/>
    <w:rsid w:val="003131D4"/>
    <w:rsid w:val="003134D8"/>
    <w:rsid w:val="00313836"/>
    <w:rsid w:val="003138AF"/>
    <w:rsid w:val="0031395F"/>
    <w:rsid w:val="00313971"/>
    <w:rsid w:val="00313AD7"/>
    <w:rsid w:val="00313B2A"/>
    <w:rsid w:val="00314131"/>
    <w:rsid w:val="003143FE"/>
    <w:rsid w:val="00314747"/>
    <w:rsid w:val="00314878"/>
    <w:rsid w:val="00314949"/>
    <w:rsid w:val="00314A0E"/>
    <w:rsid w:val="00314D9B"/>
    <w:rsid w:val="00314EBD"/>
    <w:rsid w:val="00314F7F"/>
    <w:rsid w:val="00314FA7"/>
    <w:rsid w:val="00315154"/>
    <w:rsid w:val="003153E9"/>
    <w:rsid w:val="00315676"/>
    <w:rsid w:val="00315776"/>
    <w:rsid w:val="003157AF"/>
    <w:rsid w:val="0031584C"/>
    <w:rsid w:val="00315A89"/>
    <w:rsid w:val="00315B4B"/>
    <w:rsid w:val="00315DD6"/>
    <w:rsid w:val="00315E3B"/>
    <w:rsid w:val="00315E5A"/>
    <w:rsid w:val="00316349"/>
    <w:rsid w:val="0031641B"/>
    <w:rsid w:val="00316511"/>
    <w:rsid w:val="00316786"/>
    <w:rsid w:val="00316A9A"/>
    <w:rsid w:val="00316ADA"/>
    <w:rsid w:val="00316C87"/>
    <w:rsid w:val="00316E99"/>
    <w:rsid w:val="003170D7"/>
    <w:rsid w:val="00317160"/>
    <w:rsid w:val="003171C3"/>
    <w:rsid w:val="0031723D"/>
    <w:rsid w:val="003172AF"/>
    <w:rsid w:val="00317416"/>
    <w:rsid w:val="003176DF"/>
    <w:rsid w:val="00317763"/>
    <w:rsid w:val="00317975"/>
    <w:rsid w:val="00317A9C"/>
    <w:rsid w:val="00317AB8"/>
    <w:rsid w:val="00317B94"/>
    <w:rsid w:val="00317C85"/>
    <w:rsid w:val="00317F2E"/>
    <w:rsid w:val="00320156"/>
    <w:rsid w:val="00320338"/>
    <w:rsid w:val="0032034F"/>
    <w:rsid w:val="003203B1"/>
    <w:rsid w:val="00320500"/>
    <w:rsid w:val="0032064D"/>
    <w:rsid w:val="0032072A"/>
    <w:rsid w:val="00320789"/>
    <w:rsid w:val="0032079C"/>
    <w:rsid w:val="003209F7"/>
    <w:rsid w:val="00320ADA"/>
    <w:rsid w:val="00320CFF"/>
    <w:rsid w:val="00320ECF"/>
    <w:rsid w:val="00320F3E"/>
    <w:rsid w:val="00320F42"/>
    <w:rsid w:val="0032107B"/>
    <w:rsid w:val="003217AC"/>
    <w:rsid w:val="00321A66"/>
    <w:rsid w:val="00321BBA"/>
    <w:rsid w:val="00321BC2"/>
    <w:rsid w:val="00321D12"/>
    <w:rsid w:val="00321EF1"/>
    <w:rsid w:val="00321EF3"/>
    <w:rsid w:val="003226FC"/>
    <w:rsid w:val="00322753"/>
    <w:rsid w:val="00322773"/>
    <w:rsid w:val="00322917"/>
    <w:rsid w:val="00322984"/>
    <w:rsid w:val="00322B61"/>
    <w:rsid w:val="00322B6B"/>
    <w:rsid w:val="00322BBB"/>
    <w:rsid w:val="00322E00"/>
    <w:rsid w:val="003231A4"/>
    <w:rsid w:val="0032352C"/>
    <w:rsid w:val="003238C3"/>
    <w:rsid w:val="003238E0"/>
    <w:rsid w:val="00323991"/>
    <w:rsid w:val="00323A36"/>
    <w:rsid w:val="00323A82"/>
    <w:rsid w:val="00323D02"/>
    <w:rsid w:val="00323E80"/>
    <w:rsid w:val="00324149"/>
    <w:rsid w:val="003241A5"/>
    <w:rsid w:val="003241C2"/>
    <w:rsid w:val="003243EB"/>
    <w:rsid w:val="003245AA"/>
    <w:rsid w:val="003245C1"/>
    <w:rsid w:val="0032475A"/>
    <w:rsid w:val="003247A3"/>
    <w:rsid w:val="00324B79"/>
    <w:rsid w:val="0032503F"/>
    <w:rsid w:val="00325331"/>
    <w:rsid w:val="00325470"/>
    <w:rsid w:val="00325608"/>
    <w:rsid w:val="00325712"/>
    <w:rsid w:val="003257A4"/>
    <w:rsid w:val="003257BF"/>
    <w:rsid w:val="00325ADF"/>
    <w:rsid w:val="00325C4C"/>
    <w:rsid w:val="00325D6C"/>
    <w:rsid w:val="0032627D"/>
    <w:rsid w:val="00326420"/>
    <w:rsid w:val="003264C7"/>
    <w:rsid w:val="003265D9"/>
    <w:rsid w:val="00326609"/>
    <w:rsid w:val="003266FC"/>
    <w:rsid w:val="0032689D"/>
    <w:rsid w:val="003269A2"/>
    <w:rsid w:val="00326B68"/>
    <w:rsid w:val="00326C82"/>
    <w:rsid w:val="00326E75"/>
    <w:rsid w:val="00326EAF"/>
    <w:rsid w:val="00326F7C"/>
    <w:rsid w:val="0032705A"/>
    <w:rsid w:val="0032711C"/>
    <w:rsid w:val="00327681"/>
    <w:rsid w:val="003277D7"/>
    <w:rsid w:val="00327899"/>
    <w:rsid w:val="00327A19"/>
    <w:rsid w:val="00327C0C"/>
    <w:rsid w:val="00327DB5"/>
    <w:rsid w:val="00327E5B"/>
    <w:rsid w:val="00327FA2"/>
    <w:rsid w:val="0033002D"/>
    <w:rsid w:val="003302CB"/>
    <w:rsid w:val="00330310"/>
    <w:rsid w:val="0033080C"/>
    <w:rsid w:val="003308FC"/>
    <w:rsid w:val="00330985"/>
    <w:rsid w:val="00330A61"/>
    <w:rsid w:val="00330AED"/>
    <w:rsid w:val="00330BD2"/>
    <w:rsid w:val="00330D56"/>
    <w:rsid w:val="00330F02"/>
    <w:rsid w:val="00330FB9"/>
    <w:rsid w:val="00331069"/>
    <w:rsid w:val="003311FF"/>
    <w:rsid w:val="00331376"/>
    <w:rsid w:val="00331390"/>
    <w:rsid w:val="0033156B"/>
    <w:rsid w:val="003315E6"/>
    <w:rsid w:val="003317E4"/>
    <w:rsid w:val="00331A87"/>
    <w:rsid w:val="00331CC3"/>
    <w:rsid w:val="00331DD5"/>
    <w:rsid w:val="00331DE6"/>
    <w:rsid w:val="00331F92"/>
    <w:rsid w:val="003320D7"/>
    <w:rsid w:val="0033215B"/>
    <w:rsid w:val="003321C7"/>
    <w:rsid w:val="003321F5"/>
    <w:rsid w:val="003322E6"/>
    <w:rsid w:val="0033269F"/>
    <w:rsid w:val="003326AF"/>
    <w:rsid w:val="00332932"/>
    <w:rsid w:val="00332AF0"/>
    <w:rsid w:val="00332C45"/>
    <w:rsid w:val="00332D51"/>
    <w:rsid w:val="00332E4F"/>
    <w:rsid w:val="00332FE6"/>
    <w:rsid w:val="00333064"/>
    <w:rsid w:val="00333087"/>
    <w:rsid w:val="0033317D"/>
    <w:rsid w:val="00333277"/>
    <w:rsid w:val="003333ED"/>
    <w:rsid w:val="0033365D"/>
    <w:rsid w:val="003336AF"/>
    <w:rsid w:val="00333A31"/>
    <w:rsid w:val="00333B18"/>
    <w:rsid w:val="00333B8E"/>
    <w:rsid w:val="00333E54"/>
    <w:rsid w:val="00334165"/>
    <w:rsid w:val="003341BD"/>
    <w:rsid w:val="003341CC"/>
    <w:rsid w:val="003343A9"/>
    <w:rsid w:val="00334674"/>
    <w:rsid w:val="003347C1"/>
    <w:rsid w:val="0033487A"/>
    <w:rsid w:val="003348EB"/>
    <w:rsid w:val="00334905"/>
    <w:rsid w:val="00334D16"/>
    <w:rsid w:val="00334DF0"/>
    <w:rsid w:val="00334EAB"/>
    <w:rsid w:val="00334F47"/>
    <w:rsid w:val="0033518D"/>
    <w:rsid w:val="003352CD"/>
    <w:rsid w:val="003353A4"/>
    <w:rsid w:val="00335437"/>
    <w:rsid w:val="0033544E"/>
    <w:rsid w:val="00335679"/>
    <w:rsid w:val="003358FE"/>
    <w:rsid w:val="00335C7B"/>
    <w:rsid w:val="00335C8C"/>
    <w:rsid w:val="00335D99"/>
    <w:rsid w:val="00335E51"/>
    <w:rsid w:val="0033609A"/>
    <w:rsid w:val="0033613F"/>
    <w:rsid w:val="003362EA"/>
    <w:rsid w:val="003363BA"/>
    <w:rsid w:val="0033641F"/>
    <w:rsid w:val="00336428"/>
    <w:rsid w:val="0033653F"/>
    <w:rsid w:val="0033665C"/>
    <w:rsid w:val="0033685C"/>
    <w:rsid w:val="00336BAC"/>
    <w:rsid w:val="00336DA6"/>
    <w:rsid w:val="00336EBC"/>
    <w:rsid w:val="00336EC7"/>
    <w:rsid w:val="00336F74"/>
    <w:rsid w:val="0033704E"/>
    <w:rsid w:val="00337179"/>
    <w:rsid w:val="00337221"/>
    <w:rsid w:val="003375D1"/>
    <w:rsid w:val="003379CE"/>
    <w:rsid w:val="00337CF4"/>
    <w:rsid w:val="00337D11"/>
    <w:rsid w:val="003400BF"/>
    <w:rsid w:val="0034035E"/>
    <w:rsid w:val="00340405"/>
    <w:rsid w:val="003406B2"/>
    <w:rsid w:val="00340755"/>
    <w:rsid w:val="00340871"/>
    <w:rsid w:val="00340B60"/>
    <w:rsid w:val="00340C5D"/>
    <w:rsid w:val="00340D23"/>
    <w:rsid w:val="00340D7C"/>
    <w:rsid w:val="00340DD6"/>
    <w:rsid w:val="00340FA4"/>
    <w:rsid w:val="003413CC"/>
    <w:rsid w:val="00341607"/>
    <w:rsid w:val="00341619"/>
    <w:rsid w:val="00341728"/>
    <w:rsid w:val="003418C5"/>
    <w:rsid w:val="003418CC"/>
    <w:rsid w:val="003418E4"/>
    <w:rsid w:val="00341ACA"/>
    <w:rsid w:val="00341B46"/>
    <w:rsid w:val="00341DDB"/>
    <w:rsid w:val="00341DEA"/>
    <w:rsid w:val="00341E09"/>
    <w:rsid w:val="00341FF2"/>
    <w:rsid w:val="00342035"/>
    <w:rsid w:val="0034214E"/>
    <w:rsid w:val="003423C7"/>
    <w:rsid w:val="0034249E"/>
    <w:rsid w:val="00342560"/>
    <w:rsid w:val="0034263A"/>
    <w:rsid w:val="003426D6"/>
    <w:rsid w:val="003429EA"/>
    <w:rsid w:val="00342C46"/>
    <w:rsid w:val="00342D03"/>
    <w:rsid w:val="00342D6D"/>
    <w:rsid w:val="00342F03"/>
    <w:rsid w:val="00342F80"/>
    <w:rsid w:val="00343941"/>
    <w:rsid w:val="00343B53"/>
    <w:rsid w:val="00343DAA"/>
    <w:rsid w:val="003441C6"/>
    <w:rsid w:val="003441FF"/>
    <w:rsid w:val="00344679"/>
    <w:rsid w:val="003446B3"/>
    <w:rsid w:val="00344830"/>
    <w:rsid w:val="00344C0A"/>
    <w:rsid w:val="00344C3C"/>
    <w:rsid w:val="00344E78"/>
    <w:rsid w:val="00344F52"/>
    <w:rsid w:val="0034521A"/>
    <w:rsid w:val="003452B1"/>
    <w:rsid w:val="0034539B"/>
    <w:rsid w:val="003454A4"/>
    <w:rsid w:val="0034568C"/>
    <w:rsid w:val="0034579B"/>
    <w:rsid w:val="00345C5C"/>
    <w:rsid w:val="00345D54"/>
    <w:rsid w:val="00345D57"/>
    <w:rsid w:val="00346006"/>
    <w:rsid w:val="003460AA"/>
    <w:rsid w:val="00346113"/>
    <w:rsid w:val="00346340"/>
    <w:rsid w:val="0034635B"/>
    <w:rsid w:val="003463BA"/>
    <w:rsid w:val="003464FA"/>
    <w:rsid w:val="00346926"/>
    <w:rsid w:val="0034692C"/>
    <w:rsid w:val="0034695F"/>
    <w:rsid w:val="00346A33"/>
    <w:rsid w:val="00346E34"/>
    <w:rsid w:val="00347247"/>
    <w:rsid w:val="00347378"/>
    <w:rsid w:val="00347444"/>
    <w:rsid w:val="003475C1"/>
    <w:rsid w:val="0034775A"/>
    <w:rsid w:val="00347847"/>
    <w:rsid w:val="00347B42"/>
    <w:rsid w:val="00347C5C"/>
    <w:rsid w:val="00347C84"/>
    <w:rsid w:val="00347D70"/>
    <w:rsid w:val="00347D96"/>
    <w:rsid w:val="00347DFA"/>
    <w:rsid w:val="00347FD2"/>
    <w:rsid w:val="00350021"/>
    <w:rsid w:val="0035008F"/>
    <w:rsid w:val="0035022D"/>
    <w:rsid w:val="00350255"/>
    <w:rsid w:val="0035031F"/>
    <w:rsid w:val="003503D1"/>
    <w:rsid w:val="003505BB"/>
    <w:rsid w:val="00350A5B"/>
    <w:rsid w:val="00350B41"/>
    <w:rsid w:val="00350EF2"/>
    <w:rsid w:val="003512C8"/>
    <w:rsid w:val="00351436"/>
    <w:rsid w:val="003515C3"/>
    <w:rsid w:val="003515D7"/>
    <w:rsid w:val="00351601"/>
    <w:rsid w:val="0035174E"/>
    <w:rsid w:val="00351793"/>
    <w:rsid w:val="003517A1"/>
    <w:rsid w:val="00351D36"/>
    <w:rsid w:val="00351F18"/>
    <w:rsid w:val="00351F94"/>
    <w:rsid w:val="00352022"/>
    <w:rsid w:val="003520DB"/>
    <w:rsid w:val="003528A3"/>
    <w:rsid w:val="00352964"/>
    <w:rsid w:val="0035296F"/>
    <w:rsid w:val="0035299A"/>
    <w:rsid w:val="00352AE6"/>
    <w:rsid w:val="00352E94"/>
    <w:rsid w:val="00353250"/>
    <w:rsid w:val="00353398"/>
    <w:rsid w:val="00353452"/>
    <w:rsid w:val="003535A1"/>
    <w:rsid w:val="003535E8"/>
    <w:rsid w:val="00353651"/>
    <w:rsid w:val="00353AD2"/>
    <w:rsid w:val="00353B0A"/>
    <w:rsid w:val="00353D90"/>
    <w:rsid w:val="00353DFF"/>
    <w:rsid w:val="0035421C"/>
    <w:rsid w:val="003542F1"/>
    <w:rsid w:val="00354372"/>
    <w:rsid w:val="00354595"/>
    <w:rsid w:val="003545FC"/>
    <w:rsid w:val="003546A4"/>
    <w:rsid w:val="003546FC"/>
    <w:rsid w:val="003547AC"/>
    <w:rsid w:val="00354993"/>
    <w:rsid w:val="00354A0B"/>
    <w:rsid w:val="00354ACF"/>
    <w:rsid w:val="00354B79"/>
    <w:rsid w:val="00354C39"/>
    <w:rsid w:val="00354D1E"/>
    <w:rsid w:val="00354D94"/>
    <w:rsid w:val="00354E14"/>
    <w:rsid w:val="00354E6A"/>
    <w:rsid w:val="00354EF5"/>
    <w:rsid w:val="00355035"/>
    <w:rsid w:val="00355192"/>
    <w:rsid w:val="00355266"/>
    <w:rsid w:val="003553E1"/>
    <w:rsid w:val="003554E7"/>
    <w:rsid w:val="003556A3"/>
    <w:rsid w:val="003556D9"/>
    <w:rsid w:val="0035572C"/>
    <w:rsid w:val="00355731"/>
    <w:rsid w:val="0035595F"/>
    <w:rsid w:val="00355B00"/>
    <w:rsid w:val="00355B4E"/>
    <w:rsid w:val="00355B57"/>
    <w:rsid w:val="00355BC8"/>
    <w:rsid w:val="003561AD"/>
    <w:rsid w:val="003561B9"/>
    <w:rsid w:val="00356270"/>
    <w:rsid w:val="003562AC"/>
    <w:rsid w:val="003562BD"/>
    <w:rsid w:val="0035690F"/>
    <w:rsid w:val="003569C9"/>
    <w:rsid w:val="00356BC1"/>
    <w:rsid w:val="00356CAB"/>
    <w:rsid w:val="00356F78"/>
    <w:rsid w:val="00356FC2"/>
    <w:rsid w:val="00357171"/>
    <w:rsid w:val="003572AF"/>
    <w:rsid w:val="003572DC"/>
    <w:rsid w:val="00357393"/>
    <w:rsid w:val="00357858"/>
    <w:rsid w:val="00357983"/>
    <w:rsid w:val="00357A78"/>
    <w:rsid w:val="00357A81"/>
    <w:rsid w:val="00357B18"/>
    <w:rsid w:val="00357CAA"/>
    <w:rsid w:val="00357E0A"/>
    <w:rsid w:val="00357EF5"/>
    <w:rsid w:val="00360560"/>
    <w:rsid w:val="003605AA"/>
    <w:rsid w:val="00360663"/>
    <w:rsid w:val="003607C8"/>
    <w:rsid w:val="003608D9"/>
    <w:rsid w:val="00360A88"/>
    <w:rsid w:val="00360B84"/>
    <w:rsid w:val="00360C30"/>
    <w:rsid w:val="00360E3E"/>
    <w:rsid w:val="00361068"/>
    <w:rsid w:val="003611EE"/>
    <w:rsid w:val="00361253"/>
    <w:rsid w:val="0036150A"/>
    <w:rsid w:val="00361560"/>
    <w:rsid w:val="0036171B"/>
    <w:rsid w:val="00361A64"/>
    <w:rsid w:val="00361B5F"/>
    <w:rsid w:val="003620BE"/>
    <w:rsid w:val="003620C6"/>
    <w:rsid w:val="003624C9"/>
    <w:rsid w:val="003626B6"/>
    <w:rsid w:val="00362810"/>
    <w:rsid w:val="00362859"/>
    <w:rsid w:val="00362900"/>
    <w:rsid w:val="00362AA6"/>
    <w:rsid w:val="00362BB9"/>
    <w:rsid w:val="00362C35"/>
    <w:rsid w:val="00362F49"/>
    <w:rsid w:val="00362F80"/>
    <w:rsid w:val="0036315F"/>
    <w:rsid w:val="003635CE"/>
    <w:rsid w:val="0036368C"/>
    <w:rsid w:val="003636B5"/>
    <w:rsid w:val="0036391A"/>
    <w:rsid w:val="00363A75"/>
    <w:rsid w:val="00363AA4"/>
    <w:rsid w:val="00363AAB"/>
    <w:rsid w:val="00363C09"/>
    <w:rsid w:val="00363E16"/>
    <w:rsid w:val="0036411E"/>
    <w:rsid w:val="0036416C"/>
    <w:rsid w:val="0036424F"/>
    <w:rsid w:val="0036433F"/>
    <w:rsid w:val="00364645"/>
    <w:rsid w:val="00364912"/>
    <w:rsid w:val="00364A69"/>
    <w:rsid w:val="00364A6F"/>
    <w:rsid w:val="00364BD6"/>
    <w:rsid w:val="00364C28"/>
    <w:rsid w:val="00364C84"/>
    <w:rsid w:val="00364F45"/>
    <w:rsid w:val="00365035"/>
    <w:rsid w:val="003650D0"/>
    <w:rsid w:val="00365156"/>
    <w:rsid w:val="00365157"/>
    <w:rsid w:val="00365494"/>
    <w:rsid w:val="00365740"/>
    <w:rsid w:val="003658E6"/>
    <w:rsid w:val="003659D4"/>
    <w:rsid w:val="003660AB"/>
    <w:rsid w:val="00366223"/>
    <w:rsid w:val="0036630D"/>
    <w:rsid w:val="00366311"/>
    <w:rsid w:val="00366327"/>
    <w:rsid w:val="00366655"/>
    <w:rsid w:val="0036683F"/>
    <w:rsid w:val="00366A49"/>
    <w:rsid w:val="0036736D"/>
    <w:rsid w:val="00367408"/>
    <w:rsid w:val="0036758A"/>
    <w:rsid w:val="0036767B"/>
    <w:rsid w:val="00367779"/>
    <w:rsid w:val="00367862"/>
    <w:rsid w:val="0036788B"/>
    <w:rsid w:val="00367E47"/>
    <w:rsid w:val="00370242"/>
    <w:rsid w:val="003702AE"/>
    <w:rsid w:val="003706F8"/>
    <w:rsid w:val="0037075D"/>
    <w:rsid w:val="003709F2"/>
    <w:rsid w:val="003709FB"/>
    <w:rsid w:val="00370F16"/>
    <w:rsid w:val="00371009"/>
    <w:rsid w:val="0037101B"/>
    <w:rsid w:val="003710ED"/>
    <w:rsid w:val="00371217"/>
    <w:rsid w:val="0037145B"/>
    <w:rsid w:val="00371462"/>
    <w:rsid w:val="003714E9"/>
    <w:rsid w:val="003715D5"/>
    <w:rsid w:val="00371698"/>
    <w:rsid w:val="003716ED"/>
    <w:rsid w:val="003717BD"/>
    <w:rsid w:val="00371890"/>
    <w:rsid w:val="003718A2"/>
    <w:rsid w:val="00371C55"/>
    <w:rsid w:val="00371E1E"/>
    <w:rsid w:val="00371F4A"/>
    <w:rsid w:val="00371F9C"/>
    <w:rsid w:val="00371FD8"/>
    <w:rsid w:val="00372023"/>
    <w:rsid w:val="00372260"/>
    <w:rsid w:val="00372AA1"/>
    <w:rsid w:val="00372BD6"/>
    <w:rsid w:val="00372E3A"/>
    <w:rsid w:val="00372F18"/>
    <w:rsid w:val="00373011"/>
    <w:rsid w:val="003730E6"/>
    <w:rsid w:val="003731C8"/>
    <w:rsid w:val="0037339B"/>
    <w:rsid w:val="00373430"/>
    <w:rsid w:val="0037364F"/>
    <w:rsid w:val="003737B4"/>
    <w:rsid w:val="003738C7"/>
    <w:rsid w:val="00373929"/>
    <w:rsid w:val="00373B66"/>
    <w:rsid w:val="00374150"/>
    <w:rsid w:val="0037416D"/>
    <w:rsid w:val="003743D1"/>
    <w:rsid w:val="003743D9"/>
    <w:rsid w:val="0037446D"/>
    <w:rsid w:val="00374860"/>
    <w:rsid w:val="003748F1"/>
    <w:rsid w:val="00374A46"/>
    <w:rsid w:val="00374B5D"/>
    <w:rsid w:val="00374CC4"/>
    <w:rsid w:val="00374EED"/>
    <w:rsid w:val="00374FCA"/>
    <w:rsid w:val="00375011"/>
    <w:rsid w:val="003753BD"/>
    <w:rsid w:val="003756FB"/>
    <w:rsid w:val="00375C2B"/>
    <w:rsid w:val="00375CE0"/>
    <w:rsid w:val="00375E7C"/>
    <w:rsid w:val="00376059"/>
    <w:rsid w:val="00376088"/>
    <w:rsid w:val="003760C2"/>
    <w:rsid w:val="0037635E"/>
    <w:rsid w:val="0037636B"/>
    <w:rsid w:val="003764D3"/>
    <w:rsid w:val="00376688"/>
    <w:rsid w:val="00376788"/>
    <w:rsid w:val="00376895"/>
    <w:rsid w:val="00376B55"/>
    <w:rsid w:val="00376C6C"/>
    <w:rsid w:val="00376F61"/>
    <w:rsid w:val="0037716A"/>
    <w:rsid w:val="003774F7"/>
    <w:rsid w:val="003775E6"/>
    <w:rsid w:val="003775F8"/>
    <w:rsid w:val="003776B8"/>
    <w:rsid w:val="0037773F"/>
    <w:rsid w:val="00377875"/>
    <w:rsid w:val="00377965"/>
    <w:rsid w:val="00377A46"/>
    <w:rsid w:val="00377ABF"/>
    <w:rsid w:val="00377B67"/>
    <w:rsid w:val="00377C71"/>
    <w:rsid w:val="00377E88"/>
    <w:rsid w:val="00377FC7"/>
    <w:rsid w:val="00380068"/>
    <w:rsid w:val="003805BC"/>
    <w:rsid w:val="0038067A"/>
    <w:rsid w:val="0038097A"/>
    <w:rsid w:val="003809A5"/>
    <w:rsid w:val="00380A51"/>
    <w:rsid w:val="00380A6C"/>
    <w:rsid w:val="00380B7D"/>
    <w:rsid w:val="00380C80"/>
    <w:rsid w:val="00381104"/>
    <w:rsid w:val="003811A5"/>
    <w:rsid w:val="003811B6"/>
    <w:rsid w:val="00381341"/>
    <w:rsid w:val="0038143B"/>
    <w:rsid w:val="00381468"/>
    <w:rsid w:val="00381501"/>
    <w:rsid w:val="00381525"/>
    <w:rsid w:val="0038160D"/>
    <w:rsid w:val="00381713"/>
    <w:rsid w:val="0038194F"/>
    <w:rsid w:val="00381E2D"/>
    <w:rsid w:val="00381EF6"/>
    <w:rsid w:val="003820C9"/>
    <w:rsid w:val="00382172"/>
    <w:rsid w:val="003821D9"/>
    <w:rsid w:val="00382383"/>
    <w:rsid w:val="0038238D"/>
    <w:rsid w:val="003823BD"/>
    <w:rsid w:val="00382439"/>
    <w:rsid w:val="003824C8"/>
    <w:rsid w:val="00382530"/>
    <w:rsid w:val="00382603"/>
    <w:rsid w:val="00382ACF"/>
    <w:rsid w:val="00382AD4"/>
    <w:rsid w:val="00382AF5"/>
    <w:rsid w:val="00382B09"/>
    <w:rsid w:val="00382DC5"/>
    <w:rsid w:val="00382FDC"/>
    <w:rsid w:val="00382FE3"/>
    <w:rsid w:val="003831EE"/>
    <w:rsid w:val="003832B0"/>
    <w:rsid w:val="003837DE"/>
    <w:rsid w:val="003838B7"/>
    <w:rsid w:val="00383A66"/>
    <w:rsid w:val="00383C28"/>
    <w:rsid w:val="00383FCD"/>
    <w:rsid w:val="00384165"/>
    <w:rsid w:val="00384324"/>
    <w:rsid w:val="0038459A"/>
    <w:rsid w:val="003846C3"/>
    <w:rsid w:val="00384800"/>
    <w:rsid w:val="00384C27"/>
    <w:rsid w:val="00384CF5"/>
    <w:rsid w:val="00384FAB"/>
    <w:rsid w:val="00385156"/>
    <w:rsid w:val="00385250"/>
    <w:rsid w:val="003855E3"/>
    <w:rsid w:val="00385776"/>
    <w:rsid w:val="00385887"/>
    <w:rsid w:val="00385907"/>
    <w:rsid w:val="00385DB3"/>
    <w:rsid w:val="00385EC5"/>
    <w:rsid w:val="00385F9D"/>
    <w:rsid w:val="00385FCF"/>
    <w:rsid w:val="0038601A"/>
    <w:rsid w:val="0038636B"/>
    <w:rsid w:val="00386380"/>
    <w:rsid w:val="00386388"/>
    <w:rsid w:val="00386423"/>
    <w:rsid w:val="003864BF"/>
    <w:rsid w:val="003864E8"/>
    <w:rsid w:val="00386598"/>
    <w:rsid w:val="003865B2"/>
    <w:rsid w:val="003865BB"/>
    <w:rsid w:val="0038660C"/>
    <w:rsid w:val="003866DB"/>
    <w:rsid w:val="00386735"/>
    <w:rsid w:val="00386C93"/>
    <w:rsid w:val="003870CE"/>
    <w:rsid w:val="003873FD"/>
    <w:rsid w:val="0038765C"/>
    <w:rsid w:val="0038769A"/>
    <w:rsid w:val="0038770B"/>
    <w:rsid w:val="00387B35"/>
    <w:rsid w:val="00387B68"/>
    <w:rsid w:val="00387B7E"/>
    <w:rsid w:val="00387C7F"/>
    <w:rsid w:val="00387DBF"/>
    <w:rsid w:val="00387DEB"/>
    <w:rsid w:val="00387E7B"/>
    <w:rsid w:val="0039016F"/>
    <w:rsid w:val="003901C2"/>
    <w:rsid w:val="003901D3"/>
    <w:rsid w:val="00390325"/>
    <w:rsid w:val="00390365"/>
    <w:rsid w:val="00390442"/>
    <w:rsid w:val="00390524"/>
    <w:rsid w:val="0039062E"/>
    <w:rsid w:val="0039092B"/>
    <w:rsid w:val="00391309"/>
    <w:rsid w:val="0039146C"/>
    <w:rsid w:val="00391508"/>
    <w:rsid w:val="00391763"/>
    <w:rsid w:val="00391AD9"/>
    <w:rsid w:val="00391B60"/>
    <w:rsid w:val="00391D27"/>
    <w:rsid w:val="00391DAD"/>
    <w:rsid w:val="00391F65"/>
    <w:rsid w:val="003920D1"/>
    <w:rsid w:val="00392102"/>
    <w:rsid w:val="00392155"/>
    <w:rsid w:val="00392384"/>
    <w:rsid w:val="003923CF"/>
    <w:rsid w:val="003923D8"/>
    <w:rsid w:val="0039280C"/>
    <w:rsid w:val="003929DB"/>
    <w:rsid w:val="00392BC2"/>
    <w:rsid w:val="00392E27"/>
    <w:rsid w:val="00392F44"/>
    <w:rsid w:val="00393183"/>
    <w:rsid w:val="003931B3"/>
    <w:rsid w:val="00393548"/>
    <w:rsid w:val="0039361E"/>
    <w:rsid w:val="00393678"/>
    <w:rsid w:val="003938C5"/>
    <w:rsid w:val="00393914"/>
    <w:rsid w:val="00393DC1"/>
    <w:rsid w:val="00394083"/>
    <w:rsid w:val="003940CE"/>
    <w:rsid w:val="0039428E"/>
    <w:rsid w:val="003944D2"/>
    <w:rsid w:val="00394759"/>
    <w:rsid w:val="00394898"/>
    <w:rsid w:val="003948BB"/>
    <w:rsid w:val="00394ADC"/>
    <w:rsid w:val="00394D32"/>
    <w:rsid w:val="00394E66"/>
    <w:rsid w:val="00394E7F"/>
    <w:rsid w:val="00394EA2"/>
    <w:rsid w:val="00394ED7"/>
    <w:rsid w:val="00394F3D"/>
    <w:rsid w:val="00394F5B"/>
    <w:rsid w:val="003951FC"/>
    <w:rsid w:val="00395206"/>
    <w:rsid w:val="003956CE"/>
    <w:rsid w:val="00395840"/>
    <w:rsid w:val="003958FF"/>
    <w:rsid w:val="00395AB2"/>
    <w:rsid w:val="00395C72"/>
    <w:rsid w:val="00395D05"/>
    <w:rsid w:val="0039604A"/>
    <w:rsid w:val="003962C0"/>
    <w:rsid w:val="00396410"/>
    <w:rsid w:val="00396427"/>
    <w:rsid w:val="003964E3"/>
    <w:rsid w:val="00396693"/>
    <w:rsid w:val="00396949"/>
    <w:rsid w:val="00396B3A"/>
    <w:rsid w:val="00396E7C"/>
    <w:rsid w:val="00396EA8"/>
    <w:rsid w:val="003970EE"/>
    <w:rsid w:val="0039717F"/>
    <w:rsid w:val="003971BF"/>
    <w:rsid w:val="00397354"/>
    <w:rsid w:val="003974AE"/>
    <w:rsid w:val="00397539"/>
    <w:rsid w:val="0039754E"/>
    <w:rsid w:val="00397577"/>
    <w:rsid w:val="00397904"/>
    <w:rsid w:val="00397A81"/>
    <w:rsid w:val="00397AE3"/>
    <w:rsid w:val="00397C98"/>
    <w:rsid w:val="00397CC5"/>
    <w:rsid w:val="00397F20"/>
    <w:rsid w:val="00397F62"/>
    <w:rsid w:val="00397FB7"/>
    <w:rsid w:val="003A00BB"/>
    <w:rsid w:val="003A0314"/>
    <w:rsid w:val="003A04D1"/>
    <w:rsid w:val="003A0537"/>
    <w:rsid w:val="003A05DF"/>
    <w:rsid w:val="003A0ABC"/>
    <w:rsid w:val="003A0BD7"/>
    <w:rsid w:val="003A0BEA"/>
    <w:rsid w:val="003A14D4"/>
    <w:rsid w:val="003A14DF"/>
    <w:rsid w:val="003A1579"/>
    <w:rsid w:val="003A157B"/>
    <w:rsid w:val="003A19A6"/>
    <w:rsid w:val="003A19AB"/>
    <w:rsid w:val="003A1A04"/>
    <w:rsid w:val="003A1A9F"/>
    <w:rsid w:val="003A1CBB"/>
    <w:rsid w:val="003A1E3A"/>
    <w:rsid w:val="003A2101"/>
    <w:rsid w:val="003A2155"/>
    <w:rsid w:val="003A2170"/>
    <w:rsid w:val="003A2236"/>
    <w:rsid w:val="003A2287"/>
    <w:rsid w:val="003A23E6"/>
    <w:rsid w:val="003A2499"/>
    <w:rsid w:val="003A257C"/>
    <w:rsid w:val="003A2768"/>
    <w:rsid w:val="003A2A58"/>
    <w:rsid w:val="003A2B0E"/>
    <w:rsid w:val="003A2B44"/>
    <w:rsid w:val="003A2B4A"/>
    <w:rsid w:val="003A2C20"/>
    <w:rsid w:val="003A2F20"/>
    <w:rsid w:val="003A309F"/>
    <w:rsid w:val="003A30A7"/>
    <w:rsid w:val="003A32C3"/>
    <w:rsid w:val="003A33B5"/>
    <w:rsid w:val="003A346C"/>
    <w:rsid w:val="003A361A"/>
    <w:rsid w:val="003A37A5"/>
    <w:rsid w:val="003A38C7"/>
    <w:rsid w:val="003A3958"/>
    <w:rsid w:val="003A3988"/>
    <w:rsid w:val="003A39CC"/>
    <w:rsid w:val="003A3CED"/>
    <w:rsid w:val="003A3D1F"/>
    <w:rsid w:val="003A3DCB"/>
    <w:rsid w:val="003A3E33"/>
    <w:rsid w:val="003A3F1E"/>
    <w:rsid w:val="003A3F5F"/>
    <w:rsid w:val="003A4162"/>
    <w:rsid w:val="003A47B8"/>
    <w:rsid w:val="003A4A23"/>
    <w:rsid w:val="003A4B4B"/>
    <w:rsid w:val="003A4BAB"/>
    <w:rsid w:val="003A4C1B"/>
    <w:rsid w:val="003A4CF5"/>
    <w:rsid w:val="003A4EAB"/>
    <w:rsid w:val="003A51A2"/>
    <w:rsid w:val="003A546A"/>
    <w:rsid w:val="003A5670"/>
    <w:rsid w:val="003A5B6F"/>
    <w:rsid w:val="003A5BC7"/>
    <w:rsid w:val="003A5D08"/>
    <w:rsid w:val="003A5E36"/>
    <w:rsid w:val="003A66F9"/>
    <w:rsid w:val="003A682B"/>
    <w:rsid w:val="003A6ACE"/>
    <w:rsid w:val="003A6CE5"/>
    <w:rsid w:val="003A6E45"/>
    <w:rsid w:val="003A6F18"/>
    <w:rsid w:val="003A6FD3"/>
    <w:rsid w:val="003A71F8"/>
    <w:rsid w:val="003A735A"/>
    <w:rsid w:val="003A744A"/>
    <w:rsid w:val="003A74CD"/>
    <w:rsid w:val="003A77B1"/>
    <w:rsid w:val="003A7DD7"/>
    <w:rsid w:val="003B0206"/>
    <w:rsid w:val="003B0343"/>
    <w:rsid w:val="003B05E6"/>
    <w:rsid w:val="003B05F3"/>
    <w:rsid w:val="003B09FF"/>
    <w:rsid w:val="003B0B42"/>
    <w:rsid w:val="003B0C80"/>
    <w:rsid w:val="003B0FD7"/>
    <w:rsid w:val="003B1103"/>
    <w:rsid w:val="003B1512"/>
    <w:rsid w:val="003B1630"/>
    <w:rsid w:val="003B17CD"/>
    <w:rsid w:val="003B1B4C"/>
    <w:rsid w:val="003B1D5D"/>
    <w:rsid w:val="003B1DCA"/>
    <w:rsid w:val="003B1E8A"/>
    <w:rsid w:val="003B1F64"/>
    <w:rsid w:val="003B1FBF"/>
    <w:rsid w:val="003B20AE"/>
    <w:rsid w:val="003B22A9"/>
    <w:rsid w:val="003B2476"/>
    <w:rsid w:val="003B2500"/>
    <w:rsid w:val="003B25A3"/>
    <w:rsid w:val="003B25B0"/>
    <w:rsid w:val="003B2689"/>
    <w:rsid w:val="003B2950"/>
    <w:rsid w:val="003B2ACD"/>
    <w:rsid w:val="003B2C40"/>
    <w:rsid w:val="003B326D"/>
    <w:rsid w:val="003B32C1"/>
    <w:rsid w:val="003B32F5"/>
    <w:rsid w:val="003B33E0"/>
    <w:rsid w:val="003B34BF"/>
    <w:rsid w:val="003B3556"/>
    <w:rsid w:val="003B36B9"/>
    <w:rsid w:val="003B3982"/>
    <w:rsid w:val="003B3AEA"/>
    <w:rsid w:val="003B3B3C"/>
    <w:rsid w:val="003B3D4F"/>
    <w:rsid w:val="003B44A7"/>
    <w:rsid w:val="003B4602"/>
    <w:rsid w:val="003B4976"/>
    <w:rsid w:val="003B49AE"/>
    <w:rsid w:val="003B4B50"/>
    <w:rsid w:val="003B4BCB"/>
    <w:rsid w:val="003B4DF0"/>
    <w:rsid w:val="003B4E95"/>
    <w:rsid w:val="003B4F44"/>
    <w:rsid w:val="003B53CD"/>
    <w:rsid w:val="003B53F9"/>
    <w:rsid w:val="003B5632"/>
    <w:rsid w:val="003B5A0C"/>
    <w:rsid w:val="003B5B5D"/>
    <w:rsid w:val="003B6030"/>
    <w:rsid w:val="003B64A9"/>
    <w:rsid w:val="003B64B8"/>
    <w:rsid w:val="003B65C0"/>
    <w:rsid w:val="003B674B"/>
    <w:rsid w:val="003B694F"/>
    <w:rsid w:val="003B6953"/>
    <w:rsid w:val="003B6A3C"/>
    <w:rsid w:val="003B6C2C"/>
    <w:rsid w:val="003B6C6C"/>
    <w:rsid w:val="003B6CEB"/>
    <w:rsid w:val="003B6E33"/>
    <w:rsid w:val="003B6F8D"/>
    <w:rsid w:val="003B7133"/>
    <w:rsid w:val="003B7713"/>
    <w:rsid w:val="003B7C01"/>
    <w:rsid w:val="003B7D12"/>
    <w:rsid w:val="003B7E80"/>
    <w:rsid w:val="003B7F01"/>
    <w:rsid w:val="003C0554"/>
    <w:rsid w:val="003C0641"/>
    <w:rsid w:val="003C0674"/>
    <w:rsid w:val="003C06F6"/>
    <w:rsid w:val="003C06FF"/>
    <w:rsid w:val="003C0966"/>
    <w:rsid w:val="003C0AAF"/>
    <w:rsid w:val="003C0AF0"/>
    <w:rsid w:val="003C0B56"/>
    <w:rsid w:val="003C0CA7"/>
    <w:rsid w:val="003C0CBF"/>
    <w:rsid w:val="003C0DCA"/>
    <w:rsid w:val="003C1013"/>
    <w:rsid w:val="003C1133"/>
    <w:rsid w:val="003C119F"/>
    <w:rsid w:val="003C14DF"/>
    <w:rsid w:val="003C18FA"/>
    <w:rsid w:val="003C19B5"/>
    <w:rsid w:val="003C1A73"/>
    <w:rsid w:val="003C1BE8"/>
    <w:rsid w:val="003C1C08"/>
    <w:rsid w:val="003C2131"/>
    <w:rsid w:val="003C216C"/>
    <w:rsid w:val="003C25DC"/>
    <w:rsid w:val="003C2704"/>
    <w:rsid w:val="003C27E5"/>
    <w:rsid w:val="003C2984"/>
    <w:rsid w:val="003C2BF2"/>
    <w:rsid w:val="003C2D6C"/>
    <w:rsid w:val="003C2E33"/>
    <w:rsid w:val="003C2F26"/>
    <w:rsid w:val="003C32C0"/>
    <w:rsid w:val="003C3365"/>
    <w:rsid w:val="003C3405"/>
    <w:rsid w:val="003C34C9"/>
    <w:rsid w:val="003C36F1"/>
    <w:rsid w:val="003C3BFE"/>
    <w:rsid w:val="003C3C3B"/>
    <w:rsid w:val="003C3FEE"/>
    <w:rsid w:val="003C416B"/>
    <w:rsid w:val="003C41D8"/>
    <w:rsid w:val="003C4388"/>
    <w:rsid w:val="003C43C9"/>
    <w:rsid w:val="003C44B6"/>
    <w:rsid w:val="003C458C"/>
    <w:rsid w:val="003C4613"/>
    <w:rsid w:val="003C4882"/>
    <w:rsid w:val="003C4965"/>
    <w:rsid w:val="003C4BFB"/>
    <w:rsid w:val="003C4C5E"/>
    <w:rsid w:val="003C4EAB"/>
    <w:rsid w:val="003C4EB7"/>
    <w:rsid w:val="003C5005"/>
    <w:rsid w:val="003C5033"/>
    <w:rsid w:val="003C5119"/>
    <w:rsid w:val="003C51B6"/>
    <w:rsid w:val="003C55F6"/>
    <w:rsid w:val="003C57D6"/>
    <w:rsid w:val="003C5B32"/>
    <w:rsid w:val="003C61B9"/>
    <w:rsid w:val="003C62B3"/>
    <w:rsid w:val="003C6333"/>
    <w:rsid w:val="003C6397"/>
    <w:rsid w:val="003C63FB"/>
    <w:rsid w:val="003C6A0C"/>
    <w:rsid w:val="003C6A12"/>
    <w:rsid w:val="003C6A1E"/>
    <w:rsid w:val="003C6B7F"/>
    <w:rsid w:val="003C6C12"/>
    <w:rsid w:val="003C6CDF"/>
    <w:rsid w:val="003C6EB2"/>
    <w:rsid w:val="003C6FA2"/>
    <w:rsid w:val="003C706F"/>
    <w:rsid w:val="003C71FA"/>
    <w:rsid w:val="003C725D"/>
    <w:rsid w:val="003C7B05"/>
    <w:rsid w:val="003C7B17"/>
    <w:rsid w:val="003C7BBF"/>
    <w:rsid w:val="003C7C67"/>
    <w:rsid w:val="003C7E82"/>
    <w:rsid w:val="003C7F46"/>
    <w:rsid w:val="003D0408"/>
    <w:rsid w:val="003D0416"/>
    <w:rsid w:val="003D056C"/>
    <w:rsid w:val="003D06D2"/>
    <w:rsid w:val="003D0779"/>
    <w:rsid w:val="003D0FC6"/>
    <w:rsid w:val="003D0FDC"/>
    <w:rsid w:val="003D0FED"/>
    <w:rsid w:val="003D1141"/>
    <w:rsid w:val="003D14EC"/>
    <w:rsid w:val="003D1563"/>
    <w:rsid w:val="003D16E2"/>
    <w:rsid w:val="003D1902"/>
    <w:rsid w:val="003D197D"/>
    <w:rsid w:val="003D19AC"/>
    <w:rsid w:val="003D1A3C"/>
    <w:rsid w:val="003D1A53"/>
    <w:rsid w:val="003D1A66"/>
    <w:rsid w:val="003D1AFC"/>
    <w:rsid w:val="003D1E66"/>
    <w:rsid w:val="003D21FE"/>
    <w:rsid w:val="003D2495"/>
    <w:rsid w:val="003D262D"/>
    <w:rsid w:val="003D2669"/>
    <w:rsid w:val="003D2901"/>
    <w:rsid w:val="003D296C"/>
    <w:rsid w:val="003D29E7"/>
    <w:rsid w:val="003D2C99"/>
    <w:rsid w:val="003D2D67"/>
    <w:rsid w:val="003D2EFF"/>
    <w:rsid w:val="003D2F87"/>
    <w:rsid w:val="003D3051"/>
    <w:rsid w:val="003D31A8"/>
    <w:rsid w:val="003D32EF"/>
    <w:rsid w:val="003D32F2"/>
    <w:rsid w:val="003D335E"/>
    <w:rsid w:val="003D34E1"/>
    <w:rsid w:val="003D38A2"/>
    <w:rsid w:val="003D3BC5"/>
    <w:rsid w:val="003D3CB3"/>
    <w:rsid w:val="003D3FF8"/>
    <w:rsid w:val="003D40CF"/>
    <w:rsid w:val="003D4279"/>
    <w:rsid w:val="003D4332"/>
    <w:rsid w:val="003D43EA"/>
    <w:rsid w:val="003D444D"/>
    <w:rsid w:val="003D46F8"/>
    <w:rsid w:val="003D48B5"/>
    <w:rsid w:val="003D4AD5"/>
    <w:rsid w:val="003D4B7C"/>
    <w:rsid w:val="003D4D2C"/>
    <w:rsid w:val="003D4E33"/>
    <w:rsid w:val="003D4E53"/>
    <w:rsid w:val="003D4E98"/>
    <w:rsid w:val="003D4FDC"/>
    <w:rsid w:val="003D50BC"/>
    <w:rsid w:val="003D51DE"/>
    <w:rsid w:val="003D51F5"/>
    <w:rsid w:val="003D5494"/>
    <w:rsid w:val="003D585F"/>
    <w:rsid w:val="003D58D6"/>
    <w:rsid w:val="003D5D9E"/>
    <w:rsid w:val="003D5FAC"/>
    <w:rsid w:val="003D6176"/>
    <w:rsid w:val="003D61D5"/>
    <w:rsid w:val="003D64B8"/>
    <w:rsid w:val="003D68EE"/>
    <w:rsid w:val="003D6B45"/>
    <w:rsid w:val="003D6B7C"/>
    <w:rsid w:val="003D6DCE"/>
    <w:rsid w:val="003D6ED1"/>
    <w:rsid w:val="003D6EDA"/>
    <w:rsid w:val="003D6F21"/>
    <w:rsid w:val="003D6FA4"/>
    <w:rsid w:val="003D70B2"/>
    <w:rsid w:val="003D7280"/>
    <w:rsid w:val="003D76A2"/>
    <w:rsid w:val="003D7775"/>
    <w:rsid w:val="003D7928"/>
    <w:rsid w:val="003D7BF1"/>
    <w:rsid w:val="003D7DA4"/>
    <w:rsid w:val="003D7DB4"/>
    <w:rsid w:val="003D7E96"/>
    <w:rsid w:val="003E0136"/>
    <w:rsid w:val="003E0293"/>
    <w:rsid w:val="003E032B"/>
    <w:rsid w:val="003E037F"/>
    <w:rsid w:val="003E060C"/>
    <w:rsid w:val="003E08A0"/>
    <w:rsid w:val="003E08C5"/>
    <w:rsid w:val="003E0A8E"/>
    <w:rsid w:val="003E0A97"/>
    <w:rsid w:val="003E0AD7"/>
    <w:rsid w:val="003E0B36"/>
    <w:rsid w:val="003E0C81"/>
    <w:rsid w:val="003E0D2D"/>
    <w:rsid w:val="003E0D63"/>
    <w:rsid w:val="003E0D91"/>
    <w:rsid w:val="003E0F0B"/>
    <w:rsid w:val="003E0F43"/>
    <w:rsid w:val="003E115A"/>
    <w:rsid w:val="003E13D8"/>
    <w:rsid w:val="003E1412"/>
    <w:rsid w:val="003E14B1"/>
    <w:rsid w:val="003E15AB"/>
    <w:rsid w:val="003E163F"/>
    <w:rsid w:val="003E182C"/>
    <w:rsid w:val="003E19B2"/>
    <w:rsid w:val="003E1C4D"/>
    <w:rsid w:val="003E1DFE"/>
    <w:rsid w:val="003E1F58"/>
    <w:rsid w:val="003E2030"/>
    <w:rsid w:val="003E20DF"/>
    <w:rsid w:val="003E2131"/>
    <w:rsid w:val="003E245E"/>
    <w:rsid w:val="003E26A0"/>
    <w:rsid w:val="003E2729"/>
    <w:rsid w:val="003E2969"/>
    <w:rsid w:val="003E29EA"/>
    <w:rsid w:val="003E2B49"/>
    <w:rsid w:val="003E2D0C"/>
    <w:rsid w:val="003E2D35"/>
    <w:rsid w:val="003E2FEE"/>
    <w:rsid w:val="003E30F0"/>
    <w:rsid w:val="003E3338"/>
    <w:rsid w:val="003E35FF"/>
    <w:rsid w:val="003E3770"/>
    <w:rsid w:val="003E37AC"/>
    <w:rsid w:val="003E37CD"/>
    <w:rsid w:val="003E3833"/>
    <w:rsid w:val="003E387F"/>
    <w:rsid w:val="003E3900"/>
    <w:rsid w:val="003E3A7E"/>
    <w:rsid w:val="003E3AAB"/>
    <w:rsid w:val="003E3C20"/>
    <w:rsid w:val="003E3C90"/>
    <w:rsid w:val="003E3E0D"/>
    <w:rsid w:val="003E4145"/>
    <w:rsid w:val="003E416B"/>
    <w:rsid w:val="003E4177"/>
    <w:rsid w:val="003E421A"/>
    <w:rsid w:val="003E436A"/>
    <w:rsid w:val="003E44FA"/>
    <w:rsid w:val="003E4637"/>
    <w:rsid w:val="003E4972"/>
    <w:rsid w:val="003E4AC7"/>
    <w:rsid w:val="003E4AD3"/>
    <w:rsid w:val="003E4D7E"/>
    <w:rsid w:val="003E4E20"/>
    <w:rsid w:val="003E4E4B"/>
    <w:rsid w:val="003E4E66"/>
    <w:rsid w:val="003E4F93"/>
    <w:rsid w:val="003E4FA2"/>
    <w:rsid w:val="003E4FAD"/>
    <w:rsid w:val="003E4FD3"/>
    <w:rsid w:val="003E4FD7"/>
    <w:rsid w:val="003E5079"/>
    <w:rsid w:val="003E5092"/>
    <w:rsid w:val="003E516D"/>
    <w:rsid w:val="003E534D"/>
    <w:rsid w:val="003E5398"/>
    <w:rsid w:val="003E542E"/>
    <w:rsid w:val="003E5766"/>
    <w:rsid w:val="003E58D5"/>
    <w:rsid w:val="003E5B2A"/>
    <w:rsid w:val="003E5BBC"/>
    <w:rsid w:val="003E5C5B"/>
    <w:rsid w:val="003E5C91"/>
    <w:rsid w:val="003E5CA2"/>
    <w:rsid w:val="003E5D5A"/>
    <w:rsid w:val="003E5D9E"/>
    <w:rsid w:val="003E5E1E"/>
    <w:rsid w:val="003E5E9C"/>
    <w:rsid w:val="003E5F46"/>
    <w:rsid w:val="003E6051"/>
    <w:rsid w:val="003E61B2"/>
    <w:rsid w:val="003E63DA"/>
    <w:rsid w:val="003E644D"/>
    <w:rsid w:val="003E64B4"/>
    <w:rsid w:val="003E6869"/>
    <w:rsid w:val="003E688A"/>
    <w:rsid w:val="003E6903"/>
    <w:rsid w:val="003E69B1"/>
    <w:rsid w:val="003E6A7E"/>
    <w:rsid w:val="003E6BC1"/>
    <w:rsid w:val="003E6E3A"/>
    <w:rsid w:val="003E70A7"/>
    <w:rsid w:val="003E71A3"/>
    <w:rsid w:val="003E72CE"/>
    <w:rsid w:val="003E72F0"/>
    <w:rsid w:val="003E7310"/>
    <w:rsid w:val="003E734C"/>
    <w:rsid w:val="003E73E4"/>
    <w:rsid w:val="003E74AD"/>
    <w:rsid w:val="003E763E"/>
    <w:rsid w:val="003E7A7D"/>
    <w:rsid w:val="003E7C11"/>
    <w:rsid w:val="003E7C49"/>
    <w:rsid w:val="003E7F64"/>
    <w:rsid w:val="003E7F6F"/>
    <w:rsid w:val="003E7FB4"/>
    <w:rsid w:val="003F0296"/>
    <w:rsid w:val="003F0426"/>
    <w:rsid w:val="003F059B"/>
    <w:rsid w:val="003F05FB"/>
    <w:rsid w:val="003F07BA"/>
    <w:rsid w:val="003F0818"/>
    <w:rsid w:val="003F088D"/>
    <w:rsid w:val="003F0ADB"/>
    <w:rsid w:val="003F0C30"/>
    <w:rsid w:val="003F0C97"/>
    <w:rsid w:val="003F0DCD"/>
    <w:rsid w:val="003F0F48"/>
    <w:rsid w:val="003F0FC9"/>
    <w:rsid w:val="003F117F"/>
    <w:rsid w:val="003F12B9"/>
    <w:rsid w:val="003F1320"/>
    <w:rsid w:val="003F14BA"/>
    <w:rsid w:val="003F1585"/>
    <w:rsid w:val="003F179B"/>
    <w:rsid w:val="003F17D7"/>
    <w:rsid w:val="003F18A2"/>
    <w:rsid w:val="003F1A61"/>
    <w:rsid w:val="003F1C0C"/>
    <w:rsid w:val="003F1DFD"/>
    <w:rsid w:val="003F2320"/>
    <w:rsid w:val="003F2516"/>
    <w:rsid w:val="003F2A0C"/>
    <w:rsid w:val="003F2A6E"/>
    <w:rsid w:val="003F2D4A"/>
    <w:rsid w:val="003F2F31"/>
    <w:rsid w:val="003F30BF"/>
    <w:rsid w:val="003F35F0"/>
    <w:rsid w:val="003F3856"/>
    <w:rsid w:val="003F390F"/>
    <w:rsid w:val="003F3921"/>
    <w:rsid w:val="003F395B"/>
    <w:rsid w:val="003F3A9C"/>
    <w:rsid w:val="003F3F52"/>
    <w:rsid w:val="003F4111"/>
    <w:rsid w:val="003F416C"/>
    <w:rsid w:val="003F43AA"/>
    <w:rsid w:val="003F444C"/>
    <w:rsid w:val="003F44B0"/>
    <w:rsid w:val="003F4600"/>
    <w:rsid w:val="003F4A75"/>
    <w:rsid w:val="003F4C37"/>
    <w:rsid w:val="003F4DF3"/>
    <w:rsid w:val="003F4F08"/>
    <w:rsid w:val="003F50E1"/>
    <w:rsid w:val="003F52B0"/>
    <w:rsid w:val="003F5399"/>
    <w:rsid w:val="003F545C"/>
    <w:rsid w:val="003F5580"/>
    <w:rsid w:val="003F561D"/>
    <w:rsid w:val="003F579F"/>
    <w:rsid w:val="003F5912"/>
    <w:rsid w:val="003F5BEF"/>
    <w:rsid w:val="003F5BFD"/>
    <w:rsid w:val="003F5D0C"/>
    <w:rsid w:val="003F5D4E"/>
    <w:rsid w:val="003F5F21"/>
    <w:rsid w:val="003F64E7"/>
    <w:rsid w:val="003F65AB"/>
    <w:rsid w:val="003F65D1"/>
    <w:rsid w:val="003F6908"/>
    <w:rsid w:val="003F69A3"/>
    <w:rsid w:val="003F6A5F"/>
    <w:rsid w:val="003F6B3B"/>
    <w:rsid w:val="003F6EFD"/>
    <w:rsid w:val="003F6F5B"/>
    <w:rsid w:val="003F6F83"/>
    <w:rsid w:val="003F6F91"/>
    <w:rsid w:val="003F709F"/>
    <w:rsid w:val="003F70D2"/>
    <w:rsid w:val="003F72A3"/>
    <w:rsid w:val="003F72A8"/>
    <w:rsid w:val="003F733B"/>
    <w:rsid w:val="003F74EB"/>
    <w:rsid w:val="003F763F"/>
    <w:rsid w:val="003F77AD"/>
    <w:rsid w:val="003F77F0"/>
    <w:rsid w:val="003F78A1"/>
    <w:rsid w:val="003F78F6"/>
    <w:rsid w:val="003F79A3"/>
    <w:rsid w:val="003F7A63"/>
    <w:rsid w:val="003F7E13"/>
    <w:rsid w:val="003F7F25"/>
    <w:rsid w:val="00400024"/>
    <w:rsid w:val="00400068"/>
    <w:rsid w:val="00400321"/>
    <w:rsid w:val="00400414"/>
    <w:rsid w:val="004004A7"/>
    <w:rsid w:val="004005B6"/>
    <w:rsid w:val="0040064F"/>
    <w:rsid w:val="0040074E"/>
    <w:rsid w:val="00400960"/>
    <w:rsid w:val="00400965"/>
    <w:rsid w:val="00400B69"/>
    <w:rsid w:val="00400B72"/>
    <w:rsid w:val="00400FE2"/>
    <w:rsid w:val="0040152D"/>
    <w:rsid w:val="00401644"/>
    <w:rsid w:val="0040181A"/>
    <w:rsid w:val="004019AB"/>
    <w:rsid w:val="00401EA4"/>
    <w:rsid w:val="00401F3F"/>
    <w:rsid w:val="00402228"/>
    <w:rsid w:val="004023C6"/>
    <w:rsid w:val="004025F8"/>
    <w:rsid w:val="004027B4"/>
    <w:rsid w:val="00402861"/>
    <w:rsid w:val="004028B3"/>
    <w:rsid w:val="00402C7E"/>
    <w:rsid w:val="00402DE9"/>
    <w:rsid w:val="00402E13"/>
    <w:rsid w:val="00402EA6"/>
    <w:rsid w:val="00403557"/>
    <w:rsid w:val="00403691"/>
    <w:rsid w:val="0040374A"/>
    <w:rsid w:val="004039DB"/>
    <w:rsid w:val="00403AC1"/>
    <w:rsid w:val="00403B9D"/>
    <w:rsid w:val="00403FB6"/>
    <w:rsid w:val="004040CA"/>
    <w:rsid w:val="00404176"/>
    <w:rsid w:val="00404472"/>
    <w:rsid w:val="004044AD"/>
    <w:rsid w:val="00404844"/>
    <w:rsid w:val="0040489A"/>
    <w:rsid w:val="004048DE"/>
    <w:rsid w:val="00404DAC"/>
    <w:rsid w:val="00404E92"/>
    <w:rsid w:val="00404F36"/>
    <w:rsid w:val="004050F8"/>
    <w:rsid w:val="00405259"/>
    <w:rsid w:val="004054A3"/>
    <w:rsid w:val="004055F5"/>
    <w:rsid w:val="0040575F"/>
    <w:rsid w:val="00405A47"/>
    <w:rsid w:val="00405C2F"/>
    <w:rsid w:val="00405CDF"/>
    <w:rsid w:val="00405D67"/>
    <w:rsid w:val="00405FDD"/>
    <w:rsid w:val="004060E8"/>
    <w:rsid w:val="0040616E"/>
    <w:rsid w:val="0040621D"/>
    <w:rsid w:val="004062F9"/>
    <w:rsid w:val="004063B4"/>
    <w:rsid w:val="004063D0"/>
    <w:rsid w:val="004063D5"/>
    <w:rsid w:val="00406530"/>
    <w:rsid w:val="00406686"/>
    <w:rsid w:val="00406B2D"/>
    <w:rsid w:val="00406C10"/>
    <w:rsid w:val="00406C84"/>
    <w:rsid w:val="0040715D"/>
    <w:rsid w:val="0040726B"/>
    <w:rsid w:val="0040741F"/>
    <w:rsid w:val="004074A7"/>
    <w:rsid w:val="00407703"/>
    <w:rsid w:val="00407920"/>
    <w:rsid w:val="00407995"/>
    <w:rsid w:val="00407A77"/>
    <w:rsid w:val="00407C9B"/>
    <w:rsid w:val="00407E5D"/>
    <w:rsid w:val="004101E1"/>
    <w:rsid w:val="00410299"/>
    <w:rsid w:val="004103EF"/>
    <w:rsid w:val="004104D7"/>
    <w:rsid w:val="004106E3"/>
    <w:rsid w:val="0041076A"/>
    <w:rsid w:val="004108AF"/>
    <w:rsid w:val="00410929"/>
    <w:rsid w:val="00410AFC"/>
    <w:rsid w:val="00410C4F"/>
    <w:rsid w:val="00410CC4"/>
    <w:rsid w:val="004113A5"/>
    <w:rsid w:val="004117E4"/>
    <w:rsid w:val="00411960"/>
    <w:rsid w:val="00411B3C"/>
    <w:rsid w:val="00411BF7"/>
    <w:rsid w:val="00411C35"/>
    <w:rsid w:val="00411C77"/>
    <w:rsid w:val="00411CE9"/>
    <w:rsid w:val="00411E1D"/>
    <w:rsid w:val="0041267E"/>
    <w:rsid w:val="0041268F"/>
    <w:rsid w:val="004126F8"/>
    <w:rsid w:val="00412769"/>
    <w:rsid w:val="004127CD"/>
    <w:rsid w:val="00412807"/>
    <w:rsid w:val="00412810"/>
    <w:rsid w:val="00412A44"/>
    <w:rsid w:val="00412AA2"/>
    <w:rsid w:val="00412B4E"/>
    <w:rsid w:val="00412C87"/>
    <w:rsid w:val="00412CDF"/>
    <w:rsid w:val="00412D57"/>
    <w:rsid w:val="00412ECF"/>
    <w:rsid w:val="00412F1B"/>
    <w:rsid w:val="00413000"/>
    <w:rsid w:val="00413019"/>
    <w:rsid w:val="0041323C"/>
    <w:rsid w:val="0041327A"/>
    <w:rsid w:val="00413814"/>
    <w:rsid w:val="00413840"/>
    <w:rsid w:val="00413964"/>
    <w:rsid w:val="00413F4C"/>
    <w:rsid w:val="0041422F"/>
    <w:rsid w:val="004144A6"/>
    <w:rsid w:val="00414775"/>
    <w:rsid w:val="004147D2"/>
    <w:rsid w:val="004147F6"/>
    <w:rsid w:val="00414A5C"/>
    <w:rsid w:val="00414A88"/>
    <w:rsid w:val="00414BD9"/>
    <w:rsid w:val="00414D4E"/>
    <w:rsid w:val="00414E02"/>
    <w:rsid w:val="00414E9D"/>
    <w:rsid w:val="00414F36"/>
    <w:rsid w:val="00414F52"/>
    <w:rsid w:val="00415000"/>
    <w:rsid w:val="0041523B"/>
    <w:rsid w:val="00415365"/>
    <w:rsid w:val="004153F7"/>
    <w:rsid w:val="004156B5"/>
    <w:rsid w:val="00415748"/>
    <w:rsid w:val="00415B00"/>
    <w:rsid w:val="00415E93"/>
    <w:rsid w:val="00415ED2"/>
    <w:rsid w:val="00415F99"/>
    <w:rsid w:val="004161A9"/>
    <w:rsid w:val="0041634E"/>
    <w:rsid w:val="0041655B"/>
    <w:rsid w:val="0041668A"/>
    <w:rsid w:val="00416716"/>
    <w:rsid w:val="004168C2"/>
    <w:rsid w:val="00416B41"/>
    <w:rsid w:val="00416CFD"/>
    <w:rsid w:val="00416EBA"/>
    <w:rsid w:val="00416EF1"/>
    <w:rsid w:val="00416F47"/>
    <w:rsid w:val="004171F2"/>
    <w:rsid w:val="004172B3"/>
    <w:rsid w:val="00417323"/>
    <w:rsid w:val="004175F5"/>
    <w:rsid w:val="00417601"/>
    <w:rsid w:val="00417986"/>
    <w:rsid w:val="00417A0F"/>
    <w:rsid w:val="00417A36"/>
    <w:rsid w:val="00417B91"/>
    <w:rsid w:val="00417BD8"/>
    <w:rsid w:val="00417DA5"/>
    <w:rsid w:val="00417EDC"/>
    <w:rsid w:val="00417FF3"/>
    <w:rsid w:val="004200D5"/>
    <w:rsid w:val="0042010B"/>
    <w:rsid w:val="00420110"/>
    <w:rsid w:val="00420211"/>
    <w:rsid w:val="00420738"/>
    <w:rsid w:val="00420922"/>
    <w:rsid w:val="00420ABB"/>
    <w:rsid w:val="00420D13"/>
    <w:rsid w:val="00420EBE"/>
    <w:rsid w:val="00420FD2"/>
    <w:rsid w:val="00420FEA"/>
    <w:rsid w:val="00421015"/>
    <w:rsid w:val="004210B9"/>
    <w:rsid w:val="004210DB"/>
    <w:rsid w:val="004211B8"/>
    <w:rsid w:val="00421315"/>
    <w:rsid w:val="004214E5"/>
    <w:rsid w:val="00421573"/>
    <w:rsid w:val="004216B9"/>
    <w:rsid w:val="00421767"/>
    <w:rsid w:val="00421882"/>
    <w:rsid w:val="00421960"/>
    <w:rsid w:val="00421A75"/>
    <w:rsid w:val="00421B75"/>
    <w:rsid w:val="00421CA2"/>
    <w:rsid w:val="00421CB0"/>
    <w:rsid w:val="00421D3E"/>
    <w:rsid w:val="00421EE4"/>
    <w:rsid w:val="00422050"/>
    <w:rsid w:val="00422132"/>
    <w:rsid w:val="00422448"/>
    <w:rsid w:val="004227CC"/>
    <w:rsid w:val="0042287D"/>
    <w:rsid w:val="00422888"/>
    <w:rsid w:val="004228D1"/>
    <w:rsid w:val="004228E3"/>
    <w:rsid w:val="00422A8C"/>
    <w:rsid w:val="00422AF3"/>
    <w:rsid w:val="00422BF7"/>
    <w:rsid w:val="00422E0B"/>
    <w:rsid w:val="00422E1E"/>
    <w:rsid w:val="00422FC3"/>
    <w:rsid w:val="00423042"/>
    <w:rsid w:val="004230F0"/>
    <w:rsid w:val="004231A8"/>
    <w:rsid w:val="004237B2"/>
    <w:rsid w:val="0042385F"/>
    <w:rsid w:val="00423993"/>
    <w:rsid w:val="004239BA"/>
    <w:rsid w:val="00423DE9"/>
    <w:rsid w:val="00423E8B"/>
    <w:rsid w:val="00423EAD"/>
    <w:rsid w:val="004241A2"/>
    <w:rsid w:val="00424448"/>
    <w:rsid w:val="004248F0"/>
    <w:rsid w:val="0042497F"/>
    <w:rsid w:val="00424A17"/>
    <w:rsid w:val="00424AF3"/>
    <w:rsid w:val="00424B7C"/>
    <w:rsid w:val="00424C6D"/>
    <w:rsid w:val="00424D22"/>
    <w:rsid w:val="00424DBF"/>
    <w:rsid w:val="00424E14"/>
    <w:rsid w:val="00424FE6"/>
    <w:rsid w:val="0042504B"/>
    <w:rsid w:val="004252FB"/>
    <w:rsid w:val="004255AA"/>
    <w:rsid w:val="0042581A"/>
    <w:rsid w:val="00425A06"/>
    <w:rsid w:val="00425AD1"/>
    <w:rsid w:val="00425C4E"/>
    <w:rsid w:val="00426159"/>
    <w:rsid w:val="004261B8"/>
    <w:rsid w:val="004263C0"/>
    <w:rsid w:val="004264D7"/>
    <w:rsid w:val="004265C0"/>
    <w:rsid w:val="00426654"/>
    <w:rsid w:val="00426A1E"/>
    <w:rsid w:val="00426A8E"/>
    <w:rsid w:val="00426AA6"/>
    <w:rsid w:val="00426B4C"/>
    <w:rsid w:val="00426CCF"/>
    <w:rsid w:val="00426D62"/>
    <w:rsid w:val="00426D6D"/>
    <w:rsid w:val="00426E2F"/>
    <w:rsid w:val="00426E7E"/>
    <w:rsid w:val="0042713B"/>
    <w:rsid w:val="004272F5"/>
    <w:rsid w:val="0042749C"/>
    <w:rsid w:val="00427944"/>
    <w:rsid w:val="004279DE"/>
    <w:rsid w:val="00427DBA"/>
    <w:rsid w:val="00430069"/>
    <w:rsid w:val="00430073"/>
    <w:rsid w:val="00430267"/>
    <w:rsid w:val="004304FA"/>
    <w:rsid w:val="0043061F"/>
    <w:rsid w:val="004307E5"/>
    <w:rsid w:val="004307F5"/>
    <w:rsid w:val="00430880"/>
    <w:rsid w:val="004308F8"/>
    <w:rsid w:val="004309E9"/>
    <w:rsid w:val="00430A2B"/>
    <w:rsid w:val="00430B9B"/>
    <w:rsid w:val="00430F04"/>
    <w:rsid w:val="004310A1"/>
    <w:rsid w:val="004310CF"/>
    <w:rsid w:val="00431604"/>
    <w:rsid w:val="00431610"/>
    <w:rsid w:val="00431780"/>
    <w:rsid w:val="004317EE"/>
    <w:rsid w:val="00431802"/>
    <w:rsid w:val="0043194B"/>
    <w:rsid w:val="00431BF0"/>
    <w:rsid w:val="00431CAD"/>
    <w:rsid w:val="00431CF2"/>
    <w:rsid w:val="00431E91"/>
    <w:rsid w:val="004321A7"/>
    <w:rsid w:val="004321FD"/>
    <w:rsid w:val="004323DE"/>
    <w:rsid w:val="00432767"/>
    <w:rsid w:val="00432862"/>
    <w:rsid w:val="00432899"/>
    <w:rsid w:val="004328FF"/>
    <w:rsid w:val="00432A36"/>
    <w:rsid w:val="00432A65"/>
    <w:rsid w:val="00432F37"/>
    <w:rsid w:val="00433006"/>
    <w:rsid w:val="0043331F"/>
    <w:rsid w:val="00433413"/>
    <w:rsid w:val="0043342C"/>
    <w:rsid w:val="00433797"/>
    <w:rsid w:val="0043397A"/>
    <w:rsid w:val="00433B5B"/>
    <w:rsid w:val="0043414A"/>
    <w:rsid w:val="0043418E"/>
    <w:rsid w:val="004341AF"/>
    <w:rsid w:val="00434251"/>
    <w:rsid w:val="00434434"/>
    <w:rsid w:val="00434680"/>
    <w:rsid w:val="00434709"/>
    <w:rsid w:val="00434F97"/>
    <w:rsid w:val="0043505F"/>
    <w:rsid w:val="00435102"/>
    <w:rsid w:val="00435239"/>
    <w:rsid w:val="00435262"/>
    <w:rsid w:val="004353BA"/>
    <w:rsid w:val="004353C6"/>
    <w:rsid w:val="00435749"/>
    <w:rsid w:val="00435967"/>
    <w:rsid w:val="00435AA3"/>
    <w:rsid w:val="00435B2A"/>
    <w:rsid w:val="00435D02"/>
    <w:rsid w:val="00435E00"/>
    <w:rsid w:val="00435E09"/>
    <w:rsid w:val="00435FB7"/>
    <w:rsid w:val="00436451"/>
    <w:rsid w:val="004365A9"/>
    <w:rsid w:val="00436609"/>
    <w:rsid w:val="0043669A"/>
    <w:rsid w:val="00436735"/>
    <w:rsid w:val="004368C0"/>
    <w:rsid w:val="0043698C"/>
    <w:rsid w:val="004369FD"/>
    <w:rsid w:val="00436BD2"/>
    <w:rsid w:val="00436C39"/>
    <w:rsid w:val="00436F65"/>
    <w:rsid w:val="00437070"/>
    <w:rsid w:val="00437447"/>
    <w:rsid w:val="00437675"/>
    <w:rsid w:val="0043783E"/>
    <w:rsid w:val="00437868"/>
    <w:rsid w:val="0043786A"/>
    <w:rsid w:val="004379C0"/>
    <w:rsid w:val="00437A51"/>
    <w:rsid w:val="00437C57"/>
    <w:rsid w:val="00437CB5"/>
    <w:rsid w:val="00437D1A"/>
    <w:rsid w:val="00437E49"/>
    <w:rsid w:val="0044018B"/>
    <w:rsid w:val="0044022D"/>
    <w:rsid w:val="0044059E"/>
    <w:rsid w:val="00440925"/>
    <w:rsid w:val="00440B3E"/>
    <w:rsid w:val="00440C4F"/>
    <w:rsid w:val="00440F7F"/>
    <w:rsid w:val="00441103"/>
    <w:rsid w:val="004411F4"/>
    <w:rsid w:val="004414F8"/>
    <w:rsid w:val="00441625"/>
    <w:rsid w:val="00442194"/>
    <w:rsid w:val="004423B5"/>
    <w:rsid w:val="0044258D"/>
    <w:rsid w:val="0044269B"/>
    <w:rsid w:val="00442705"/>
    <w:rsid w:val="00442814"/>
    <w:rsid w:val="00442830"/>
    <w:rsid w:val="00442836"/>
    <w:rsid w:val="004428D3"/>
    <w:rsid w:val="00442A0B"/>
    <w:rsid w:val="00442A21"/>
    <w:rsid w:val="00442BC3"/>
    <w:rsid w:val="00442C1F"/>
    <w:rsid w:val="00442F0D"/>
    <w:rsid w:val="0044308E"/>
    <w:rsid w:val="004430DA"/>
    <w:rsid w:val="004431FA"/>
    <w:rsid w:val="004432B0"/>
    <w:rsid w:val="004434FC"/>
    <w:rsid w:val="004435AE"/>
    <w:rsid w:val="0044384D"/>
    <w:rsid w:val="0044398B"/>
    <w:rsid w:val="004439E3"/>
    <w:rsid w:val="00443AD5"/>
    <w:rsid w:val="00443C60"/>
    <w:rsid w:val="00443D61"/>
    <w:rsid w:val="00443D99"/>
    <w:rsid w:val="00443DEA"/>
    <w:rsid w:val="00443DFC"/>
    <w:rsid w:val="00443E5B"/>
    <w:rsid w:val="0044414C"/>
    <w:rsid w:val="00444268"/>
    <w:rsid w:val="00444524"/>
    <w:rsid w:val="00444563"/>
    <w:rsid w:val="004445D2"/>
    <w:rsid w:val="0044460A"/>
    <w:rsid w:val="004446C1"/>
    <w:rsid w:val="00444726"/>
    <w:rsid w:val="00444765"/>
    <w:rsid w:val="004449FC"/>
    <w:rsid w:val="00444A72"/>
    <w:rsid w:val="00444B2A"/>
    <w:rsid w:val="004450D1"/>
    <w:rsid w:val="00445420"/>
    <w:rsid w:val="00445608"/>
    <w:rsid w:val="0044562E"/>
    <w:rsid w:val="004456E0"/>
    <w:rsid w:val="004458BA"/>
    <w:rsid w:val="00445925"/>
    <w:rsid w:val="00445AC0"/>
    <w:rsid w:val="00445C24"/>
    <w:rsid w:val="00445DCB"/>
    <w:rsid w:val="00445E40"/>
    <w:rsid w:val="00445F37"/>
    <w:rsid w:val="00445FAE"/>
    <w:rsid w:val="00446025"/>
    <w:rsid w:val="0044614D"/>
    <w:rsid w:val="00446257"/>
    <w:rsid w:val="00446364"/>
    <w:rsid w:val="004464F1"/>
    <w:rsid w:val="004466D4"/>
    <w:rsid w:val="004468D5"/>
    <w:rsid w:val="00446A11"/>
    <w:rsid w:val="00446A54"/>
    <w:rsid w:val="00446B40"/>
    <w:rsid w:val="00446D50"/>
    <w:rsid w:val="00446E64"/>
    <w:rsid w:val="00446EE5"/>
    <w:rsid w:val="00446F32"/>
    <w:rsid w:val="00447085"/>
    <w:rsid w:val="004473C0"/>
    <w:rsid w:val="004476B3"/>
    <w:rsid w:val="004476C4"/>
    <w:rsid w:val="004479FB"/>
    <w:rsid w:val="00447F03"/>
    <w:rsid w:val="004500BB"/>
    <w:rsid w:val="004500CD"/>
    <w:rsid w:val="00450217"/>
    <w:rsid w:val="00450431"/>
    <w:rsid w:val="004504DD"/>
    <w:rsid w:val="00450681"/>
    <w:rsid w:val="004507F3"/>
    <w:rsid w:val="0045082C"/>
    <w:rsid w:val="004508B8"/>
    <w:rsid w:val="00450969"/>
    <w:rsid w:val="00450A78"/>
    <w:rsid w:val="00450C21"/>
    <w:rsid w:val="00450E03"/>
    <w:rsid w:val="00450E43"/>
    <w:rsid w:val="00450F14"/>
    <w:rsid w:val="004511DC"/>
    <w:rsid w:val="004512AF"/>
    <w:rsid w:val="00451323"/>
    <w:rsid w:val="0045149B"/>
    <w:rsid w:val="0045172D"/>
    <w:rsid w:val="00451E39"/>
    <w:rsid w:val="0045215C"/>
    <w:rsid w:val="004523D8"/>
    <w:rsid w:val="0045248D"/>
    <w:rsid w:val="004528DC"/>
    <w:rsid w:val="00452A54"/>
    <w:rsid w:val="00452B5F"/>
    <w:rsid w:val="00452C66"/>
    <w:rsid w:val="00452D71"/>
    <w:rsid w:val="0045300C"/>
    <w:rsid w:val="00453172"/>
    <w:rsid w:val="0045326F"/>
    <w:rsid w:val="004532EB"/>
    <w:rsid w:val="00453386"/>
    <w:rsid w:val="0045343D"/>
    <w:rsid w:val="0045349F"/>
    <w:rsid w:val="004534DA"/>
    <w:rsid w:val="0045368C"/>
    <w:rsid w:val="00453CFE"/>
    <w:rsid w:val="00454338"/>
    <w:rsid w:val="00454518"/>
    <w:rsid w:val="0045474D"/>
    <w:rsid w:val="004547D8"/>
    <w:rsid w:val="00454866"/>
    <w:rsid w:val="004548C9"/>
    <w:rsid w:val="00454AA2"/>
    <w:rsid w:val="00454B4C"/>
    <w:rsid w:val="00454B5D"/>
    <w:rsid w:val="00454C64"/>
    <w:rsid w:val="00454CBA"/>
    <w:rsid w:val="00454DB7"/>
    <w:rsid w:val="00454F22"/>
    <w:rsid w:val="00455093"/>
    <w:rsid w:val="00455418"/>
    <w:rsid w:val="0045556B"/>
    <w:rsid w:val="00455598"/>
    <w:rsid w:val="004556BF"/>
    <w:rsid w:val="004556F1"/>
    <w:rsid w:val="004557C4"/>
    <w:rsid w:val="004559F6"/>
    <w:rsid w:val="00455BF3"/>
    <w:rsid w:val="00455F37"/>
    <w:rsid w:val="00456246"/>
    <w:rsid w:val="0045627C"/>
    <w:rsid w:val="0045633E"/>
    <w:rsid w:val="00456651"/>
    <w:rsid w:val="004566D6"/>
    <w:rsid w:val="00456853"/>
    <w:rsid w:val="00456C29"/>
    <w:rsid w:val="00456DBD"/>
    <w:rsid w:val="00456E2F"/>
    <w:rsid w:val="00457018"/>
    <w:rsid w:val="004570BF"/>
    <w:rsid w:val="004570E6"/>
    <w:rsid w:val="0045712C"/>
    <w:rsid w:val="0045720C"/>
    <w:rsid w:val="00457229"/>
    <w:rsid w:val="00457406"/>
    <w:rsid w:val="00457447"/>
    <w:rsid w:val="004574C4"/>
    <w:rsid w:val="00457681"/>
    <w:rsid w:val="00457689"/>
    <w:rsid w:val="00457742"/>
    <w:rsid w:val="0045777B"/>
    <w:rsid w:val="004578E8"/>
    <w:rsid w:val="00457ED2"/>
    <w:rsid w:val="00457F58"/>
    <w:rsid w:val="00457FE2"/>
    <w:rsid w:val="00457FFA"/>
    <w:rsid w:val="00460296"/>
    <w:rsid w:val="004603B0"/>
    <w:rsid w:val="004604E8"/>
    <w:rsid w:val="004605A3"/>
    <w:rsid w:val="004605CC"/>
    <w:rsid w:val="0046077D"/>
    <w:rsid w:val="00460791"/>
    <w:rsid w:val="0046079C"/>
    <w:rsid w:val="004609D4"/>
    <w:rsid w:val="00460A34"/>
    <w:rsid w:val="00460CF9"/>
    <w:rsid w:val="00460F80"/>
    <w:rsid w:val="0046113F"/>
    <w:rsid w:val="00461524"/>
    <w:rsid w:val="00461549"/>
    <w:rsid w:val="0046161C"/>
    <w:rsid w:val="00461720"/>
    <w:rsid w:val="00461796"/>
    <w:rsid w:val="0046185A"/>
    <w:rsid w:val="004618E7"/>
    <w:rsid w:val="00461A0E"/>
    <w:rsid w:val="00461AE9"/>
    <w:rsid w:val="00461E68"/>
    <w:rsid w:val="00461F04"/>
    <w:rsid w:val="00461F3F"/>
    <w:rsid w:val="00462061"/>
    <w:rsid w:val="00462093"/>
    <w:rsid w:val="004621E0"/>
    <w:rsid w:val="004625A8"/>
    <w:rsid w:val="004626FC"/>
    <w:rsid w:val="00462785"/>
    <w:rsid w:val="004627F0"/>
    <w:rsid w:val="00462824"/>
    <w:rsid w:val="0046285B"/>
    <w:rsid w:val="0046289B"/>
    <w:rsid w:val="00463182"/>
    <w:rsid w:val="00463237"/>
    <w:rsid w:val="00463264"/>
    <w:rsid w:val="0046328D"/>
    <w:rsid w:val="0046339C"/>
    <w:rsid w:val="00463651"/>
    <w:rsid w:val="004637AC"/>
    <w:rsid w:val="004637E0"/>
    <w:rsid w:val="004638D6"/>
    <w:rsid w:val="00463A3A"/>
    <w:rsid w:val="00463CC8"/>
    <w:rsid w:val="00463DF3"/>
    <w:rsid w:val="00463EAA"/>
    <w:rsid w:val="00463EC8"/>
    <w:rsid w:val="00464144"/>
    <w:rsid w:val="004642E0"/>
    <w:rsid w:val="004644A7"/>
    <w:rsid w:val="004644CE"/>
    <w:rsid w:val="00464C1D"/>
    <w:rsid w:val="00464C67"/>
    <w:rsid w:val="00464E7C"/>
    <w:rsid w:val="00464E83"/>
    <w:rsid w:val="004650EC"/>
    <w:rsid w:val="00465103"/>
    <w:rsid w:val="00465201"/>
    <w:rsid w:val="00465592"/>
    <w:rsid w:val="00465685"/>
    <w:rsid w:val="00465AC9"/>
    <w:rsid w:val="00465B8A"/>
    <w:rsid w:val="00465D0D"/>
    <w:rsid w:val="00465D56"/>
    <w:rsid w:val="00465DC2"/>
    <w:rsid w:val="0046608D"/>
    <w:rsid w:val="004661B0"/>
    <w:rsid w:val="00466322"/>
    <w:rsid w:val="00466A64"/>
    <w:rsid w:val="00466B55"/>
    <w:rsid w:val="00466ECF"/>
    <w:rsid w:val="004671A0"/>
    <w:rsid w:val="0046720D"/>
    <w:rsid w:val="00467282"/>
    <w:rsid w:val="004672E9"/>
    <w:rsid w:val="00467550"/>
    <w:rsid w:val="004677F7"/>
    <w:rsid w:val="00467828"/>
    <w:rsid w:val="00467992"/>
    <w:rsid w:val="00467C7C"/>
    <w:rsid w:val="00467C95"/>
    <w:rsid w:val="0047038A"/>
    <w:rsid w:val="004704FE"/>
    <w:rsid w:val="00470695"/>
    <w:rsid w:val="0047076C"/>
    <w:rsid w:val="004707C5"/>
    <w:rsid w:val="00470936"/>
    <w:rsid w:val="00470A75"/>
    <w:rsid w:val="00470B1F"/>
    <w:rsid w:val="00470BF0"/>
    <w:rsid w:val="00470D53"/>
    <w:rsid w:val="00471086"/>
    <w:rsid w:val="004715DF"/>
    <w:rsid w:val="00471607"/>
    <w:rsid w:val="0047182E"/>
    <w:rsid w:val="004719A2"/>
    <w:rsid w:val="004719DE"/>
    <w:rsid w:val="00471A89"/>
    <w:rsid w:val="00471B87"/>
    <w:rsid w:val="00471C80"/>
    <w:rsid w:val="00471E75"/>
    <w:rsid w:val="00471EFB"/>
    <w:rsid w:val="00472301"/>
    <w:rsid w:val="00472306"/>
    <w:rsid w:val="0047230E"/>
    <w:rsid w:val="004723BB"/>
    <w:rsid w:val="0047245C"/>
    <w:rsid w:val="00472661"/>
    <w:rsid w:val="00472AD8"/>
    <w:rsid w:val="00472AFA"/>
    <w:rsid w:val="00472BE9"/>
    <w:rsid w:val="00472E9F"/>
    <w:rsid w:val="00473058"/>
    <w:rsid w:val="00473061"/>
    <w:rsid w:val="0047317A"/>
    <w:rsid w:val="004731DD"/>
    <w:rsid w:val="00473544"/>
    <w:rsid w:val="00473802"/>
    <w:rsid w:val="0047381F"/>
    <w:rsid w:val="00473871"/>
    <w:rsid w:val="00473912"/>
    <w:rsid w:val="00473DC0"/>
    <w:rsid w:val="00474008"/>
    <w:rsid w:val="004740F3"/>
    <w:rsid w:val="0047418F"/>
    <w:rsid w:val="004742EF"/>
    <w:rsid w:val="004742F9"/>
    <w:rsid w:val="0047436C"/>
    <w:rsid w:val="004743FE"/>
    <w:rsid w:val="00474498"/>
    <w:rsid w:val="004749A4"/>
    <w:rsid w:val="00474A39"/>
    <w:rsid w:val="00474D0F"/>
    <w:rsid w:val="00475154"/>
    <w:rsid w:val="00475174"/>
    <w:rsid w:val="0047523A"/>
    <w:rsid w:val="004754BA"/>
    <w:rsid w:val="004758AE"/>
    <w:rsid w:val="004758B4"/>
    <w:rsid w:val="00475A32"/>
    <w:rsid w:val="00475A44"/>
    <w:rsid w:val="00475C79"/>
    <w:rsid w:val="00476310"/>
    <w:rsid w:val="0047633B"/>
    <w:rsid w:val="004764A8"/>
    <w:rsid w:val="00476558"/>
    <w:rsid w:val="004765B3"/>
    <w:rsid w:val="004765B4"/>
    <w:rsid w:val="0047677A"/>
    <w:rsid w:val="00476981"/>
    <w:rsid w:val="00476A95"/>
    <w:rsid w:val="00476DC2"/>
    <w:rsid w:val="00476F35"/>
    <w:rsid w:val="00476FBA"/>
    <w:rsid w:val="00477054"/>
    <w:rsid w:val="004772A4"/>
    <w:rsid w:val="004772E9"/>
    <w:rsid w:val="004773C9"/>
    <w:rsid w:val="00477409"/>
    <w:rsid w:val="004776E5"/>
    <w:rsid w:val="0047783F"/>
    <w:rsid w:val="00477AA6"/>
    <w:rsid w:val="00477C20"/>
    <w:rsid w:val="00477CB6"/>
    <w:rsid w:val="00477D5B"/>
    <w:rsid w:val="00477E06"/>
    <w:rsid w:val="00477E44"/>
    <w:rsid w:val="00477E69"/>
    <w:rsid w:val="00480046"/>
    <w:rsid w:val="00480267"/>
    <w:rsid w:val="004803C6"/>
    <w:rsid w:val="00480460"/>
    <w:rsid w:val="004806DC"/>
    <w:rsid w:val="00480776"/>
    <w:rsid w:val="00480994"/>
    <w:rsid w:val="00480B25"/>
    <w:rsid w:val="00480C89"/>
    <w:rsid w:val="00480D99"/>
    <w:rsid w:val="00480E56"/>
    <w:rsid w:val="00480EDF"/>
    <w:rsid w:val="00480F23"/>
    <w:rsid w:val="00480F32"/>
    <w:rsid w:val="00480F43"/>
    <w:rsid w:val="00480FB4"/>
    <w:rsid w:val="004810B8"/>
    <w:rsid w:val="0048137B"/>
    <w:rsid w:val="004813D6"/>
    <w:rsid w:val="004813F6"/>
    <w:rsid w:val="004813FC"/>
    <w:rsid w:val="0048143D"/>
    <w:rsid w:val="00481543"/>
    <w:rsid w:val="004815A0"/>
    <w:rsid w:val="004815B3"/>
    <w:rsid w:val="00481607"/>
    <w:rsid w:val="0048180D"/>
    <w:rsid w:val="004819BA"/>
    <w:rsid w:val="00481C8A"/>
    <w:rsid w:val="00481FF3"/>
    <w:rsid w:val="00482064"/>
    <w:rsid w:val="0048231A"/>
    <w:rsid w:val="00482406"/>
    <w:rsid w:val="004825B3"/>
    <w:rsid w:val="004825B8"/>
    <w:rsid w:val="00482605"/>
    <w:rsid w:val="00482611"/>
    <w:rsid w:val="004826D0"/>
    <w:rsid w:val="004829D0"/>
    <w:rsid w:val="004829F1"/>
    <w:rsid w:val="004829F2"/>
    <w:rsid w:val="00482A41"/>
    <w:rsid w:val="00482ABD"/>
    <w:rsid w:val="00482CF7"/>
    <w:rsid w:val="00482D1F"/>
    <w:rsid w:val="00482E25"/>
    <w:rsid w:val="00482F78"/>
    <w:rsid w:val="00482FAD"/>
    <w:rsid w:val="0048315D"/>
    <w:rsid w:val="00483234"/>
    <w:rsid w:val="004833C1"/>
    <w:rsid w:val="004833EA"/>
    <w:rsid w:val="004834B4"/>
    <w:rsid w:val="00483553"/>
    <w:rsid w:val="00483720"/>
    <w:rsid w:val="004837EC"/>
    <w:rsid w:val="0048395C"/>
    <w:rsid w:val="00483985"/>
    <w:rsid w:val="00483AA6"/>
    <w:rsid w:val="00483BC0"/>
    <w:rsid w:val="00483C24"/>
    <w:rsid w:val="00483C37"/>
    <w:rsid w:val="00483E40"/>
    <w:rsid w:val="00483EF2"/>
    <w:rsid w:val="00483F46"/>
    <w:rsid w:val="00483F4B"/>
    <w:rsid w:val="004841B4"/>
    <w:rsid w:val="00484419"/>
    <w:rsid w:val="0048459C"/>
    <w:rsid w:val="00484632"/>
    <w:rsid w:val="00484781"/>
    <w:rsid w:val="004848C5"/>
    <w:rsid w:val="004848F4"/>
    <w:rsid w:val="004849B5"/>
    <w:rsid w:val="00484CA8"/>
    <w:rsid w:val="00484D04"/>
    <w:rsid w:val="00484D88"/>
    <w:rsid w:val="00484E30"/>
    <w:rsid w:val="00484E5B"/>
    <w:rsid w:val="00484EE2"/>
    <w:rsid w:val="00484F93"/>
    <w:rsid w:val="004850A9"/>
    <w:rsid w:val="00485187"/>
    <w:rsid w:val="004851AE"/>
    <w:rsid w:val="0048533A"/>
    <w:rsid w:val="00485360"/>
    <w:rsid w:val="004853FB"/>
    <w:rsid w:val="004854FC"/>
    <w:rsid w:val="00485550"/>
    <w:rsid w:val="00485794"/>
    <w:rsid w:val="00485995"/>
    <w:rsid w:val="00485B9B"/>
    <w:rsid w:val="00485C0B"/>
    <w:rsid w:val="00485C28"/>
    <w:rsid w:val="00485E01"/>
    <w:rsid w:val="00485E86"/>
    <w:rsid w:val="00485FA7"/>
    <w:rsid w:val="004861EC"/>
    <w:rsid w:val="00486254"/>
    <w:rsid w:val="0048628E"/>
    <w:rsid w:val="00486399"/>
    <w:rsid w:val="004864DD"/>
    <w:rsid w:val="00486A65"/>
    <w:rsid w:val="00486AF1"/>
    <w:rsid w:val="00486D3F"/>
    <w:rsid w:val="00486D7D"/>
    <w:rsid w:val="00486F35"/>
    <w:rsid w:val="0048702C"/>
    <w:rsid w:val="00487309"/>
    <w:rsid w:val="00487436"/>
    <w:rsid w:val="004874DB"/>
    <w:rsid w:val="00487530"/>
    <w:rsid w:val="004876E4"/>
    <w:rsid w:val="00487738"/>
    <w:rsid w:val="004879BD"/>
    <w:rsid w:val="00487AB9"/>
    <w:rsid w:val="00487BB0"/>
    <w:rsid w:val="00487BCB"/>
    <w:rsid w:val="00487D00"/>
    <w:rsid w:val="00487E0F"/>
    <w:rsid w:val="00487E30"/>
    <w:rsid w:val="00487FE9"/>
    <w:rsid w:val="00490121"/>
    <w:rsid w:val="00490245"/>
    <w:rsid w:val="004904AE"/>
    <w:rsid w:val="004904D8"/>
    <w:rsid w:val="00490612"/>
    <w:rsid w:val="004906F2"/>
    <w:rsid w:val="00490926"/>
    <w:rsid w:val="004909FF"/>
    <w:rsid w:val="0049108D"/>
    <w:rsid w:val="0049118D"/>
    <w:rsid w:val="004911E8"/>
    <w:rsid w:val="00491919"/>
    <w:rsid w:val="004919A9"/>
    <w:rsid w:val="00491A04"/>
    <w:rsid w:val="00491A59"/>
    <w:rsid w:val="00491AFD"/>
    <w:rsid w:val="00491C2D"/>
    <w:rsid w:val="00491DDE"/>
    <w:rsid w:val="00492186"/>
    <w:rsid w:val="004923A1"/>
    <w:rsid w:val="0049240B"/>
    <w:rsid w:val="004926BB"/>
    <w:rsid w:val="0049274E"/>
    <w:rsid w:val="004927AA"/>
    <w:rsid w:val="0049293D"/>
    <w:rsid w:val="004929AC"/>
    <w:rsid w:val="00492AC0"/>
    <w:rsid w:val="00492B29"/>
    <w:rsid w:val="00492C0B"/>
    <w:rsid w:val="00492E50"/>
    <w:rsid w:val="00492F5F"/>
    <w:rsid w:val="00492FBD"/>
    <w:rsid w:val="00493047"/>
    <w:rsid w:val="004933D7"/>
    <w:rsid w:val="0049347C"/>
    <w:rsid w:val="004935F7"/>
    <w:rsid w:val="004937C9"/>
    <w:rsid w:val="004938D8"/>
    <w:rsid w:val="00493A84"/>
    <w:rsid w:val="00493B31"/>
    <w:rsid w:val="00493FBA"/>
    <w:rsid w:val="00494223"/>
    <w:rsid w:val="004942B9"/>
    <w:rsid w:val="004942C8"/>
    <w:rsid w:val="00494307"/>
    <w:rsid w:val="00494383"/>
    <w:rsid w:val="004943D1"/>
    <w:rsid w:val="004943F9"/>
    <w:rsid w:val="00494833"/>
    <w:rsid w:val="00494956"/>
    <w:rsid w:val="00494AFE"/>
    <w:rsid w:val="00494E86"/>
    <w:rsid w:val="00494F5D"/>
    <w:rsid w:val="0049542C"/>
    <w:rsid w:val="004955FD"/>
    <w:rsid w:val="0049573C"/>
    <w:rsid w:val="0049593E"/>
    <w:rsid w:val="004959EA"/>
    <w:rsid w:val="00495E22"/>
    <w:rsid w:val="00495E70"/>
    <w:rsid w:val="0049609B"/>
    <w:rsid w:val="004961A5"/>
    <w:rsid w:val="0049627D"/>
    <w:rsid w:val="00496289"/>
    <w:rsid w:val="004964C1"/>
    <w:rsid w:val="004964E2"/>
    <w:rsid w:val="004969F4"/>
    <w:rsid w:val="00496BD6"/>
    <w:rsid w:val="00496F47"/>
    <w:rsid w:val="00496FBA"/>
    <w:rsid w:val="00497102"/>
    <w:rsid w:val="00497477"/>
    <w:rsid w:val="004975C7"/>
    <w:rsid w:val="00497606"/>
    <w:rsid w:val="00497735"/>
    <w:rsid w:val="00497781"/>
    <w:rsid w:val="004977D9"/>
    <w:rsid w:val="004977EC"/>
    <w:rsid w:val="00497B1E"/>
    <w:rsid w:val="00497B3F"/>
    <w:rsid w:val="00497C5A"/>
    <w:rsid w:val="00497F4D"/>
    <w:rsid w:val="004A0023"/>
    <w:rsid w:val="004A021A"/>
    <w:rsid w:val="004A0704"/>
    <w:rsid w:val="004A072C"/>
    <w:rsid w:val="004A075D"/>
    <w:rsid w:val="004A0868"/>
    <w:rsid w:val="004A08C9"/>
    <w:rsid w:val="004A09E5"/>
    <w:rsid w:val="004A0A9F"/>
    <w:rsid w:val="004A0B21"/>
    <w:rsid w:val="004A0BC2"/>
    <w:rsid w:val="004A0BEF"/>
    <w:rsid w:val="004A0C29"/>
    <w:rsid w:val="004A0C4F"/>
    <w:rsid w:val="004A0E6E"/>
    <w:rsid w:val="004A0EE1"/>
    <w:rsid w:val="004A111B"/>
    <w:rsid w:val="004A1324"/>
    <w:rsid w:val="004A140C"/>
    <w:rsid w:val="004A144B"/>
    <w:rsid w:val="004A16B3"/>
    <w:rsid w:val="004A172D"/>
    <w:rsid w:val="004A1D1B"/>
    <w:rsid w:val="004A206A"/>
    <w:rsid w:val="004A2092"/>
    <w:rsid w:val="004A23F7"/>
    <w:rsid w:val="004A2557"/>
    <w:rsid w:val="004A2609"/>
    <w:rsid w:val="004A26EB"/>
    <w:rsid w:val="004A271F"/>
    <w:rsid w:val="004A2E30"/>
    <w:rsid w:val="004A32B5"/>
    <w:rsid w:val="004A3303"/>
    <w:rsid w:val="004A3375"/>
    <w:rsid w:val="004A33B7"/>
    <w:rsid w:val="004A3596"/>
    <w:rsid w:val="004A3599"/>
    <w:rsid w:val="004A36F0"/>
    <w:rsid w:val="004A3745"/>
    <w:rsid w:val="004A3851"/>
    <w:rsid w:val="004A39C8"/>
    <w:rsid w:val="004A3B83"/>
    <w:rsid w:val="004A3BAD"/>
    <w:rsid w:val="004A3C35"/>
    <w:rsid w:val="004A3DC8"/>
    <w:rsid w:val="004A402D"/>
    <w:rsid w:val="004A4085"/>
    <w:rsid w:val="004A40B9"/>
    <w:rsid w:val="004A425E"/>
    <w:rsid w:val="004A42F5"/>
    <w:rsid w:val="004A4471"/>
    <w:rsid w:val="004A4504"/>
    <w:rsid w:val="004A4553"/>
    <w:rsid w:val="004A4613"/>
    <w:rsid w:val="004A4645"/>
    <w:rsid w:val="004A4806"/>
    <w:rsid w:val="004A4826"/>
    <w:rsid w:val="004A4845"/>
    <w:rsid w:val="004A4852"/>
    <w:rsid w:val="004A48E4"/>
    <w:rsid w:val="004A4B9A"/>
    <w:rsid w:val="004A4BF1"/>
    <w:rsid w:val="004A4F59"/>
    <w:rsid w:val="004A5210"/>
    <w:rsid w:val="004A5367"/>
    <w:rsid w:val="004A53F0"/>
    <w:rsid w:val="004A566C"/>
    <w:rsid w:val="004A5E7F"/>
    <w:rsid w:val="004A5F93"/>
    <w:rsid w:val="004A5FD0"/>
    <w:rsid w:val="004A5FD4"/>
    <w:rsid w:val="004A6011"/>
    <w:rsid w:val="004A60C6"/>
    <w:rsid w:val="004A6264"/>
    <w:rsid w:val="004A626D"/>
    <w:rsid w:val="004A636A"/>
    <w:rsid w:val="004A6417"/>
    <w:rsid w:val="004A65A8"/>
    <w:rsid w:val="004A6647"/>
    <w:rsid w:val="004A6A66"/>
    <w:rsid w:val="004A6DEC"/>
    <w:rsid w:val="004A70BA"/>
    <w:rsid w:val="004A7280"/>
    <w:rsid w:val="004A7440"/>
    <w:rsid w:val="004A75B2"/>
    <w:rsid w:val="004A7671"/>
    <w:rsid w:val="004A770E"/>
    <w:rsid w:val="004A771F"/>
    <w:rsid w:val="004A776D"/>
    <w:rsid w:val="004A7927"/>
    <w:rsid w:val="004A7A68"/>
    <w:rsid w:val="004A7EB1"/>
    <w:rsid w:val="004A7F36"/>
    <w:rsid w:val="004A7FDB"/>
    <w:rsid w:val="004B00AB"/>
    <w:rsid w:val="004B0319"/>
    <w:rsid w:val="004B03D3"/>
    <w:rsid w:val="004B0604"/>
    <w:rsid w:val="004B0776"/>
    <w:rsid w:val="004B092B"/>
    <w:rsid w:val="004B0BFC"/>
    <w:rsid w:val="004B0DEB"/>
    <w:rsid w:val="004B1237"/>
    <w:rsid w:val="004B14DD"/>
    <w:rsid w:val="004B14FD"/>
    <w:rsid w:val="004B165F"/>
    <w:rsid w:val="004B1700"/>
    <w:rsid w:val="004B17FC"/>
    <w:rsid w:val="004B1918"/>
    <w:rsid w:val="004B1925"/>
    <w:rsid w:val="004B1BD3"/>
    <w:rsid w:val="004B1DF0"/>
    <w:rsid w:val="004B2076"/>
    <w:rsid w:val="004B230B"/>
    <w:rsid w:val="004B23CB"/>
    <w:rsid w:val="004B26BE"/>
    <w:rsid w:val="004B2A58"/>
    <w:rsid w:val="004B2A65"/>
    <w:rsid w:val="004B2A99"/>
    <w:rsid w:val="004B2BFB"/>
    <w:rsid w:val="004B2E15"/>
    <w:rsid w:val="004B2EF1"/>
    <w:rsid w:val="004B2F15"/>
    <w:rsid w:val="004B2FF5"/>
    <w:rsid w:val="004B3160"/>
    <w:rsid w:val="004B38F4"/>
    <w:rsid w:val="004B3B56"/>
    <w:rsid w:val="004B3B62"/>
    <w:rsid w:val="004B3BE1"/>
    <w:rsid w:val="004B3C0F"/>
    <w:rsid w:val="004B3CC3"/>
    <w:rsid w:val="004B3E55"/>
    <w:rsid w:val="004B3F01"/>
    <w:rsid w:val="004B4271"/>
    <w:rsid w:val="004B437E"/>
    <w:rsid w:val="004B43C8"/>
    <w:rsid w:val="004B4651"/>
    <w:rsid w:val="004B473C"/>
    <w:rsid w:val="004B4934"/>
    <w:rsid w:val="004B49B4"/>
    <w:rsid w:val="004B4BD6"/>
    <w:rsid w:val="004B4EA5"/>
    <w:rsid w:val="004B50B0"/>
    <w:rsid w:val="004B50FA"/>
    <w:rsid w:val="004B54AE"/>
    <w:rsid w:val="004B5603"/>
    <w:rsid w:val="004B5659"/>
    <w:rsid w:val="004B5701"/>
    <w:rsid w:val="004B5755"/>
    <w:rsid w:val="004B58E6"/>
    <w:rsid w:val="004B59FD"/>
    <w:rsid w:val="004B5AE3"/>
    <w:rsid w:val="004B5BFA"/>
    <w:rsid w:val="004B5C2C"/>
    <w:rsid w:val="004B5ED2"/>
    <w:rsid w:val="004B6029"/>
    <w:rsid w:val="004B6037"/>
    <w:rsid w:val="004B61F8"/>
    <w:rsid w:val="004B62D6"/>
    <w:rsid w:val="004B6601"/>
    <w:rsid w:val="004B67B3"/>
    <w:rsid w:val="004B6C0B"/>
    <w:rsid w:val="004B6D08"/>
    <w:rsid w:val="004B6EAF"/>
    <w:rsid w:val="004B6F3E"/>
    <w:rsid w:val="004B7072"/>
    <w:rsid w:val="004B70E5"/>
    <w:rsid w:val="004B72C4"/>
    <w:rsid w:val="004B731C"/>
    <w:rsid w:val="004B757C"/>
    <w:rsid w:val="004B7674"/>
    <w:rsid w:val="004B77CC"/>
    <w:rsid w:val="004B7C17"/>
    <w:rsid w:val="004B7D81"/>
    <w:rsid w:val="004B7E7B"/>
    <w:rsid w:val="004C00B6"/>
    <w:rsid w:val="004C0308"/>
    <w:rsid w:val="004C038F"/>
    <w:rsid w:val="004C03D9"/>
    <w:rsid w:val="004C08B5"/>
    <w:rsid w:val="004C09D0"/>
    <w:rsid w:val="004C0EDD"/>
    <w:rsid w:val="004C0F52"/>
    <w:rsid w:val="004C1128"/>
    <w:rsid w:val="004C11FF"/>
    <w:rsid w:val="004C1394"/>
    <w:rsid w:val="004C15D3"/>
    <w:rsid w:val="004C1650"/>
    <w:rsid w:val="004C1763"/>
    <w:rsid w:val="004C1814"/>
    <w:rsid w:val="004C1B78"/>
    <w:rsid w:val="004C1B93"/>
    <w:rsid w:val="004C1C6F"/>
    <w:rsid w:val="004C1CC5"/>
    <w:rsid w:val="004C1E5E"/>
    <w:rsid w:val="004C1F3A"/>
    <w:rsid w:val="004C20F1"/>
    <w:rsid w:val="004C2128"/>
    <w:rsid w:val="004C2145"/>
    <w:rsid w:val="004C2148"/>
    <w:rsid w:val="004C22CD"/>
    <w:rsid w:val="004C251F"/>
    <w:rsid w:val="004C2A9E"/>
    <w:rsid w:val="004C2ABA"/>
    <w:rsid w:val="004C2B18"/>
    <w:rsid w:val="004C2B40"/>
    <w:rsid w:val="004C2C11"/>
    <w:rsid w:val="004C2F2B"/>
    <w:rsid w:val="004C3230"/>
    <w:rsid w:val="004C331A"/>
    <w:rsid w:val="004C3498"/>
    <w:rsid w:val="004C3580"/>
    <w:rsid w:val="004C37DA"/>
    <w:rsid w:val="004C394F"/>
    <w:rsid w:val="004C3C95"/>
    <w:rsid w:val="004C3CBD"/>
    <w:rsid w:val="004C3D78"/>
    <w:rsid w:val="004C3E62"/>
    <w:rsid w:val="004C3EE1"/>
    <w:rsid w:val="004C3FDF"/>
    <w:rsid w:val="004C4069"/>
    <w:rsid w:val="004C40FE"/>
    <w:rsid w:val="004C4217"/>
    <w:rsid w:val="004C463A"/>
    <w:rsid w:val="004C4705"/>
    <w:rsid w:val="004C4721"/>
    <w:rsid w:val="004C48F6"/>
    <w:rsid w:val="004C48FD"/>
    <w:rsid w:val="004C4D00"/>
    <w:rsid w:val="004C4D0D"/>
    <w:rsid w:val="004C4EDA"/>
    <w:rsid w:val="004C4F31"/>
    <w:rsid w:val="004C4FF4"/>
    <w:rsid w:val="004C5166"/>
    <w:rsid w:val="004C5388"/>
    <w:rsid w:val="004C5409"/>
    <w:rsid w:val="004C5450"/>
    <w:rsid w:val="004C54A1"/>
    <w:rsid w:val="004C5548"/>
    <w:rsid w:val="004C557D"/>
    <w:rsid w:val="004C55F6"/>
    <w:rsid w:val="004C58AC"/>
    <w:rsid w:val="004C5A9E"/>
    <w:rsid w:val="004C5B03"/>
    <w:rsid w:val="004C5B26"/>
    <w:rsid w:val="004C5C54"/>
    <w:rsid w:val="004C5D19"/>
    <w:rsid w:val="004C5D23"/>
    <w:rsid w:val="004C5DF1"/>
    <w:rsid w:val="004C5E4D"/>
    <w:rsid w:val="004C5F6A"/>
    <w:rsid w:val="004C6472"/>
    <w:rsid w:val="004C6636"/>
    <w:rsid w:val="004C6770"/>
    <w:rsid w:val="004C67B1"/>
    <w:rsid w:val="004C67D9"/>
    <w:rsid w:val="004C6998"/>
    <w:rsid w:val="004C6B3E"/>
    <w:rsid w:val="004C6DAB"/>
    <w:rsid w:val="004C718D"/>
    <w:rsid w:val="004C720B"/>
    <w:rsid w:val="004C7258"/>
    <w:rsid w:val="004C7444"/>
    <w:rsid w:val="004C7495"/>
    <w:rsid w:val="004C7853"/>
    <w:rsid w:val="004C7936"/>
    <w:rsid w:val="004C7E6C"/>
    <w:rsid w:val="004D024B"/>
    <w:rsid w:val="004D034F"/>
    <w:rsid w:val="004D071D"/>
    <w:rsid w:val="004D09A8"/>
    <w:rsid w:val="004D0C0A"/>
    <w:rsid w:val="004D0C34"/>
    <w:rsid w:val="004D1046"/>
    <w:rsid w:val="004D1168"/>
    <w:rsid w:val="004D12D9"/>
    <w:rsid w:val="004D1488"/>
    <w:rsid w:val="004D14E6"/>
    <w:rsid w:val="004D1709"/>
    <w:rsid w:val="004D176E"/>
    <w:rsid w:val="004D19CB"/>
    <w:rsid w:val="004D1ABD"/>
    <w:rsid w:val="004D1F0E"/>
    <w:rsid w:val="004D20B7"/>
    <w:rsid w:val="004D214E"/>
    <w:rsid w:val="004D22AA"/>
    <w:rsid w:val="004D231E"/>
    <w:rsid w:val="004D2498"/>
    <w:rsid w:val="004D24B1"/>
    <w:rsid w:val="004D2514"/>
    <w:rsid w:val="004D267E"/>
    <w:rsid w:val="004D29C6"/>
    <w:rsid w:val="004D2BA7"/>
    <w:rsid w:val="004D2CDD"/>
    <w:rsid w:val="004D2E0E"/>
    <w:rsid w:val="004D2EB0"/>
    <w:rsid w:val="004D32CB"/>
    <w:rsid w:val="004D33C4"/>
    <w:rsid w:val="004D3449"/>
    <w:rsid w:val="004D3455"/>
    <w:rsid w:val="004D34FD"/>
    <w:rsid w:val="004D3555"/>
    <w:rsid w:val="004D3561"/>
    <w:rsid w:val="004D35AE"/>
    <w:rsid w:val="004D3675"/>
    <w:rsid w:val="004D381C"/>
    <w:rsid w:val="004D3933"/>
    <w:rsid w:val="004D3A93"/>
    <w:rsid w:val="004D3AC6"/>
    <w:rsid w:val="004D3B4F"/>
    <w:rsid w:val="004D3C55"/>
    <w:rsid w:val="004D3F06"/>
    <w:rsid w:val="004D3FD0"/>
    <w:rsid w:val="004D3FF4"/>
    <w:rsid w:val="004D4066"/>
    <w:rsid w:val="004D4130"/>
    <w:rsid w:val="004D4181"/>
    <w:rsid w:val="004D41F5"/>
    <w:rsid w:val="004D4302"/>
    <w:rsid w:val="004D438D"/>
    <w:rsid w:val="004D4422"/>
    <w:rsid w:val="004D46C7"/>
    <w:rsid w:val="004D46E6"/>
    <w:rsid w:val="004D4708"/>
    <w:rsid w:val="004D47BF"/>
    <w:rsid w:val="004D4889"/>
    <w:rsid w:val="004D48CA"/>
    <w:rsid w:val="004D49A3"/>
    <w:rsid w:val="004D49E4"/>
    <w:rsid w:val="004D4A59"/>
    <w:rsid w:val="004D4A99"/>
    <w:rsid w:val="004D4AB3"/>
    <w:rsid w:val="004D4BA0"/>
    <w:rsid w:val="004D4D49"/>
    <w:rsid w:val="004D4F5A"/>
    <w:rsid w:val="004D50D9"/>
    <w:rsid w:val="004D5167"/>
    <w:rsid w:val="004D5179"/>
    <w:rsid w:val="004D51E2"/>
    <w:rsid w:val="004D52A3"/>
    <w:rsid w:val="004D5377"/>
    <w:rsid w:val="004D53A2"/>
    <w:rsid w:val="004D554F"/>
    <w:rsid w:val="004D559C"/>
    <w:rsid w:val="004D5633"/>
    <w:rsid w:val="004D5B0D"/>
    <w:rsid w:val="004D5BB9"/>
    <w:rsid w:val="004D5BEF"/>
    <w:rsid w:val="004D5C3B"/>
    <w:rsid w:val="004D5DB2"/>
    <w:rsid w:val="004D5E0C"/>
    <w:rsid w:val="004D5F78"/>
    <w:rsid w:val="004D6090"/>
    <w:rsid w:val="004D633E"/>
    <w:rsid w:val="004D639F"/>
    <w:rsid w:val="004D6411"/>
    <w:rsid w:val="004D64E9"/>
    <w:rsid w:val="004D6695"/>
    <w:rsid w:val="004D66A8"/>
    <w:rsid w:val="004D699B"/>
    <w:rsid w:val="004D6D5F"/>
    <w:rsid w:val="004D6E8F"/>
    <w:rsid w:val="004D72FE"/>
    <w:rsid w:val="004D7307"/>
    <w:rsid w:val="004D7C28"/>
    <w:rsid w:val="004D7C4A"/>
    <w:rsid w:val="004D7F44"/>
    <w:rsid w:val="004E0012"/>
    <w:rsid w:val="004E008A"/>
    <w:rsid w:val="004E0166"/>
    <w:rsid w:val="004E01BD"/>
    <w:rsid w:val="004E05D2"/>
    <w:rsid w:val="004E05E4"/>
    <w:rsid w:val="004E062C"/>
    <w:rsid w:val="004E073A"/>
    <w:rsid w:val="004E0851"/>
    <w:rsid w:val="004E0BEF"/>
    <w:rsid w:val="004E0CFD"/>
    <w:rsid w:val="004E11FC"/>
    <w:rsid w:val="004E1292"/>
    <w:rsid w:val="004E1371"/>
    <w:rsid w:val="004E1447"/>
    <w:rsid w:val="004E15FE"/>
    <w:rsid w:val="004E1727"/>
    <w:rsid w:val="004E1838"/>
    <w:rsid w:val="004E1968"/>
    <w:rsid w:val="004E19A0"/>
    <w:rsid w:val="004E1AAE"/>
    <w:rsid w:val="004E1B63"/>
    <w:rsid w:val="004E2033"/>
    <w:rsid w:val="004E2081"/>
    <w:rsid w:val="004E223E"/>
    <w:rsid w:val="004E22D3"/>
    <w:rsid w:val="004E22F0"/>
    <w:rsid w:val="004E248E"/>
    <w:rsid w:val="004E291E"/>
    <w:rsid w:val="004E295C"/>
    <w:rsid w:val="004E2B37"/>
    <w:rsid w:val="004E2B8F"/>
    <w:rsid w:val="004E2D5F"/>
    <w:rsid w:val="004E3071"/>
    <w:rsid w:val="004E31E3"/>
    <w:rsid w:val="004E32F0"/>
    <w:rsid w:val="004E336B"/>
    <w:rsid w:val="004E3581"/>
    <w:rsid w:val="004E35B2"/>
    <w:rsid w:val="004E3753"/>
    <w:rsid w:val="004E37DD"/>
    <w:rsid w:val="004E3C11"/>
    <w:rsid w:val="004E3C6E"/>
    <w:rsid w:val="004E3CBC"/>
    <w:rsid w:val="004E3D25"/>
    <w:rsid w:val="004E3DDA"/>
    <w:rsid w:val="004E3E44"/>
    <w:rsid w:val="004E4011"/>
    <w:rsid w:val="004E4099"/>
    <w:rsid w:val="004E40A1"/>
    <w:rsid w:val="004E4196"/>
    <w:rsid w:val="004E41B5"/>
    <w:rsid w:val="004E446E"/>
    <w:rsid w:val="004E4487"/>
    <w:rsid w:val="004E45FC"/>
    <w:rsid w:val="004E4657"/>
    <w:rsid w:val="004E48DC"/>
    <w:rsid w:val="004E4963"/>
    <w:rsid w:val="004E4977"/>
    <w:rsid w:val="004E498F"/>
    <w:rsid w:val="004E4995"/>
    <w:rsid w:val="004E49A8"/>
    <w:rsid w:val="004E4B4A"/>
    <w:rsid w:val="004E4E6B"/>
    <w:rsid w:val="004E4FAA"/>
    <w:rsid w:val="004E4FBC"/>
    <w:rsid w:val="004E50AE"/>
    <w:rsid w:val="004E5193"/>
    <w:rsid w:val="004E5277"/>
    <w:rsid w:val="004E576D"/>
    <w:rsid w:val="004E581B"/>
    <w:rsid w:val="004E5877"/>
    <w:rsid w:val="004E59D4"/>
    <w:rsid w:val="004E5ABF"/>
    <w:rsid w:val="004E5D31"/>
    <w:rsid w:val="004E5DE8"/>
    <w:rsid w:val="004E5E9A"/>
    <w:rsid w:val="004E60B4"/>
    <w:rsid w:val="004E6345"/>
    <w:rsid w:val="004E6541"/>
    <w:rsid w:val="004E65B7"/>
    <w:rsid w:val="004E687C"/>
    <w:rsid w:val="004E6930"/>
    <w:rsid w:val="004E6B28"/>
    <w:rsid w:val="004E6C42"/>
    <w:rsid w:val="004E6E02"/>
    <w:rsid w:val="004E6EB2"/>
    <w:rsid w:val="004E7044"/>
    <w:rsid w:val="004E70E0"/>
    <w:rsid w:val="004E7144"/>
    <w:rsid w:val="004E71EF"/>
    <w:rsid w:val="004E768E"/>
    <w:rsid w:val="004E79DA"/>
    <w:rsid w:val="004E7A14"/>
    <w:rsid w:val="004F0131"/>
    <w:rsid w:val="004F0276"/>
    <w:rsid w:val="004F0330"/>
    <w:rsid w:val="004F0472"/>
    <w:rsid w:val="004F0570"/>
    <w:rsid w:val="004F05C1"/>
    <w:rsid w:val="004F05E7"/>
    <w:rsid w:val="004F08CB"/>
    <w:rsid w:val="004F0939"/>
    <w:rsid w:val="004F09A6"/>
    <w:rsid w:val="004F0A2D"/>
    <w:rsid w:val="004F0AB9"/>
    <w:rsid w:val="004F0AF1"/>
    <w:rsid w:val="004F0C97"/>
    <w:rsid w:val="004F11D6"/>
    <w:rsid w:val="004F1357"/>
    <w:rsid w:val="004F1407"/>
    <w:rsid w:val="004F15BE"/>
    <w:rsid w:val="004F162B"/>
    <w:rsid w:val="004F16A9"/>
    <w:rsid w:val="004F1912"/>
    <w:rsid w:val="004F1928"/>
    <w:rsid w:val="004F19E1"/>
    <w:rsid w:val="004F1B4A"/>
    <w:rsid w:val="004F1C71"/>
    <w:rsid w:val="004F1C97"/>
    <w:rsid w:val="004F1EB7"/>
    <w:rsid w:val="004F1ED6"/>
    <w:rsid w:val="004F210F"/>
    <w:rsid w:val="004F219D"/>
    <w:rsid w:val="004F24B4"/>
    <w:rsid w:val="004F2756"/>
    <w:rsid w:val="004F2B14"/>
    <w:rsid w:val="004F2B9F"/>
    <w:rsid w:val="004F2DFE"/>
    <w:rsid w:val="004F2E2B"/>
    <w:rsid w:val="004F2F64"/>
    <w:rsid w:val="004F2F87"/>
    <w:rsid w:val="004F3198"/>
    <w:rsid w:val="004F3502"/>
    <w:rsid w:val="004F360C"/>
    <w:rsid w:val="004F3674"/>
    <w:rsid w:val="004F36FA"/>
    <w:rsid w:val="004F3735"/>
    <w:rsid w:val="004F381A"/>
    <w:rsid w:val="004F3986"/>
    <w:rsid w:val="004F39F5"/>
    <w:rsid w:val="004F3B2E"/>
    <w:rsid w:val="004F3D19"/>
    <w:rsid w:val="004F3D44"/>
    <w:rsid w:val="004F3E8A"/>
    <w:rsid w:val="004F3EF8"/>
    <w:rsid w:val="004F3F33"/>
    <w:rsid w:val="004F426E"/>
    <w:rsid w:val="004F448F"/>
    <w:rsid w:val="004F4775"/>
    <w:rsid w:val="004F48F3"/>
    <w:rsid w:val="004F4A3E"/>
    <w:rsid w:val="004F4B3C"/>
    <w:rsid w:val="004F4BF6"/>
    <w:rsid w:val="004F4CA8"/>
    <w:rsid w:val="004F4CC2"/>
    <w:rsid w:val="004F4E08"/>
    <w:rsid w:val="004F51B3"/>
    <w:rsid w:val="004F5290"/>
    <w:rsid w:val="004F533D"/>
    <w:rsid w:val="004F5535"/>
    <w:rsid w:val="004F577C"/>
    <w:rsid w:val="004F57B3"/>
    <w:rsid w:val="004F57EC"/>
    <w:rsid w:val="004F58FA"/>
    <w:rsid w:val="004F5B4A"/>
    <w:rsid w:val="004F5BC1"/>
    <w:rsid w:val="004F5C95"/>
    <w:rsid w:val="004F5F53"/>
    <w:rsid w:val="004F5FD1"/>
    <w:rsid w:val="004F6293"/>
    <w:rsid w:val="004F64D6"/>
    <w:rsid w:val="004F64F0"/>
    <w:rsid w:val="004F652B"/>
    <w:rsid w:val="004F65EA"/>
    <w:rsid w:val="004F668C"/>
    <w:rsid w:val="004F677C"/>
    <w:rsid w:val="004F6880"/>
    <w:rsid w:val="004F6960"/>
    <w:rsid w:val="004F6AAC"/>
    <w:rsid w:val="004F6C63"/>
    <w:rsid w:val="004F6C88"/>
    <w:rsid w:val="004F704B"/>
    <w:rsid w:val="004F70A8"/>
    <w:rsid w:val="004F7412"/>
    <w:rsid w:val="004F7530"/>
    <w:rsid w:val="004F755D"/>
    <w:rsid w:val="004F7576"/>
    <w:rsid w:val="004F7803"/>
    <w:rsid w:val="004F79AE"/>
    <w:rsid w:val="004F7AEA"/>
    <w:rsid w:val="004F7C92"/>
    <w:rsid w:val="004F7CD9"/>
    <w:rsid w:val="004F7D09"/>
    <w:rsid w:val="004F7E9C"/>
    <w:rsid w:val="004F7FEB"/>
    <w:rsid w:val="0050021B"/>
    <w:rsid w:val="00500311"/>
    <w:rsid w:val="00500313"/>
    <w:rsid w:val="00500393"/>
    <w:rsid w:val="00500420"/>
    <w:rsid w:val="00500526"/>
    <w:rsid w:val="00500630"/>
    <w:rsid w:val="00500797"/>
    <w:rsid w:val="005007F1"/>
    <w:rsid w:val="005008CF"/>
    <w:rsid w:val="00500986"/>
    <w:rsid w:val="00500A51"/>
    <w:rsid w:val="00500AB3"/>
    <w:rsid w:val="00501120"/>
    <w:rsid w:val="00501205"/>
    <w:rsid w:val="00501349"/>
    <w:rsid w:val="005013C4"/>
    <w:rsid w:val="005014C1"/>
    <w:rsid w:val="005014DE"/>
    <w:rsid w:val="00501582"/>
    <w:rsid w:val="00501642"/>
    <w:rsid w:val="00501785"/>
    <w:rsid w:val="00501867"/>
    <w:rsid w:val="0050188D"/>
    <w:rsid w:val="00501ABC"/>
    <w:rsid w:val="00501B8D"/>
    <w:rsid w:val="00501B8F"/>
    <w:rsid w:val="00501C0D"/>
    <w:rsid w:val="00501DC1"/>
    <w:rsid w:val="00501DDB"/>
    <w:rsid w:val="00501E30"/>
    <w:rsid w:val="005023B4"/>
    <w:rsid w:val="005024A0"/>
    <w:rsid w:val="00502616"/>
    <w:rsid w:val="00502AE7"/>
    <w:rsid w:val="00502AF5"/>
    <w:rsid w:val="00502F50"/>
    <w:rsid w:val="005030B3"/>
    <w:rsid w:val="005030D8"/>
    <w:rsid w:val="00503116"/>
    <w:rsid w:val="00503214"/>
    <w:rsid w:val="005033CD"/>
    <w:rsid w:val="00503426"/>
    <w:rsid w:val="00503478"/>
    <w:rsid w:val="00503581"/>
    <w:rsid w:val="00503642"/>
    <w:rsid w:val="00503659"/>
    <w:rsid w:val="005036D6"/>
    <w:rsid w:val="00503772"/>
    <w:rsid w:val="005037CE"/>
    <w:rsid w:val="005037DB"/>
    <w:rsid w:val="005039F1"/>
    <w:rsid w:val="00503B90"/>
    <w:rsid w:val="00503BC0"/>
    <w:rsid w:val="00503CA9"/>
    <w:rsid w:val="00503CEB"/>
    <w:rsid w:val="00503CF8"/>
    <w:rsid w:val="00503DF8"/>
    <w:rsid w:val="0050402B"/>
    <w:rsid w:val="00504462"/>
    <w:rsid w:val="005046FC"/>
    <w:rsid w:val="0050471C"/>
    <w:rsid w:val="00504BD0"/>
    <w:rsid w:val="00504C41"/>
    <w:rsid w:val="00504DAB"/>
    <w:rsid w:val="00505074"/>
    <w:rsid w:val="005050C1"/>
    <w:rsid w:val="00505181"/>
    <w:rsid w:val="005054DE"/>
    <w:rsid w:val="005054FC"/>
    <w:rsid w:val="0050550B"/>
    <w:rsid w:val="00505730"/>
    <w:rsid w:val="005057D6"/>
    <w:rsid w:val="0050598F"/>
    <w:rsid w:val="00505B27"/>
    <w:rsid w:val="005060B5"/>
    <w:rsid w:val="0050619E"/>
    <w:rsid w:val="005061B6"/>
    <w:rsid w:val="00506609"/>
    <w:rsid w:val="00506695"/>
    <w:rsid w:val="005066F2"/>
    <w:rsid w:val="005068E5"/>
    <w:rsid w:val="00506A29"/>
    <w:rsid w:val="00506F23"/>
    <w:rsid w:val="00507050"/>
    <w:rsid w:val="005073C5"/>
    <w:rsid w:val="005076D7"/>
    <w:rsid w:val="005078DF"/>
    <w:rsid w:val="0050791B"/>
    <w:rsid w:val="00507BA7"/>
    <w:rsid w:val="00507BF4"/>
    <w:rsid w:val="00507C7A"/>
    <w:rsid w:val="00507D18"/>
    <w:rsid w:val="00507D54"/>
    <w:rsid w:val="00507EB9"/>
    <w:rsid w:val="0051037A"/>
    <w:rsid w:val="005106D2"/>
    <w:rsid w:val="00510B12"/>
    <w:rsid w:val="00510BCA"/>
    <w:rsid w:val="00510C31"/>
    <w:rsid w:val="00510D45"/>
    <w:rsid w:val="00510DA2"/>
    <w:rsid w:val="00510EF8"/>
    <w:rsid w:val="00510F04"/>
    <w:rsid w:val="00510F17"/>
    <w:rsid w:val="0051104A"/>
    <w:rsid w:val="0051110D"/>
    <w:rsid w:val="0051118E"/>
    <w:rsid w:val="0051126B"/>
    <w:rsid w:val="00511290"/>
    <w:rsid w:val="00511357"/>
    <w:rsid w:val="00511478"/>
    <w:rsid w:val="005116ED"/>
    <w:rsid w:val="005117F4"/>
    <w:rsid w:val="00511818"/>
    <w:rsid w:val="0051182F"/>
    <w:rsid w:val="0051197A"/>
    <w:rsid w:val="00511A01"/>
    <w:rsid w:val="00511A21"/>
    <w:rsid w:val="00511AAA"/>
    <w:rsid w:val="00511C0C"/>
    <w:rsid w:val="00511C25"/>
    <w:rsid w:val="00511D46"/>
    <w:rsid w:val="00511DE9"/>
    <w:rsid w:val="00511DFC"/>
    <w:rsid w:val="00511E13"/>
    <w:rsid w:val="00512168"/>
    <w:rsid w:val="00512272"/>
    <w:rsid w:val="005125C7"/>
    <w:rsid w:val="0051296E"/>
    <w:rsid w:val="00512996"/>
    <w:rsid w:val="00512AE3"/>
    <w:rsid w:val="00512D81"/>
    <w:rsid w:val="00513122"/>
    <w:rsid w:val="0051324C"/>
    <w:rsid w:val="00513539"/>
    <w:rsid w:val="00513649"/>
    <w:rsid w:val="005138CA"/>
    <w:rsid w:val="00513A0A"/>
    <w:rsid w:val="00513C24"/>
    <w:rsid w:val="00513CD4"/>
    <w:rsid w:val="00513D63"/>
    <w:rsid w:val="00513E0B"/>
    <w:rsid w:val="00513E24"/>
    <w:rsid w:val="00513FC2"/>
    <w:rsid w:val="00514398"/>
    <w:rsid w:val="0051441A"/>
    <w:rsid w:val="00514557"/>
    <w:rsid w:val="005145D7"/>
    <w:rsid w:val="005146E4"/>
    <w:rsid w:val="005148A8"/>
    <w:rsid w:val="00514901"/>
    <w:rsid w:val="00514985"/>
    <w:rsid w:val="00514CD5"/>
    <w:rsid w:val="00514DF0"/>
    <w:rsid w:val="00514E35"/>
    <w:rsid w:val="00514F32"/>
    <w:rsid w:val="00514F36"/>
    <w:rsid w:val="00515372"/>
    <w:rsid w:val="00515470"/>
    <w:rsid w:val="005155F3"/>
    <w:rsid w:val="00515731"/>
    <w:rsid w:val="00515A17"/>
    <w:rsid w:val="00515A6F"/>
    <w:rsid w:val="00515D1C"/>
    <w:rsid w:val="00515F55"/>
    <w:rsid w:val="0051604E"/>
    <w:rsid w:val="00516182"/>
    <w:rsid w:val="005161AE"/>
    <w:rsid w:val="005166A6"/>
    <w:rsid w:val="00516C5B"/>
    <w:rsid w:val="00516C6F"/>
    <w:rsid w:val="00516CED"/>
    <w:rsid w:val="00516E0A"/>
    <w:rsid w:val="00516F4A"/>
    <w:rsid w:val="00516FC6"/>
    <w:rsid w:val="00516FD1"/>
    <w:rsid w:val="00516FFF"/>
    <w:rsid w:val="00517023"/>
    <w:rsid w:val="00517193"/>
    <w:rsid w:val="0051721B"/>
    <w:rsid w:val="00517740"/>
    <w:rsid w:val="005177D1"/>
    <w:rsid w:val="00517814"/>
    <w:rsid w:val="005178B1"/>
    <w:rsid w:val="005179B2"/>
    <w:rsid w:val="00517A88"/>
    <w:rsid w:val="00517F9F"/>
    <w:rsid w:val="00520175"/>
    <w:rsid w:val="005204EF"/>
    <w:rsid w:val="00520604"/>
    <w:rsid w:val="00520B70"/>
    <w:rsid w:val="00520DE6"/>
    <w:rsid w:val="0052117C"/>
    <w:rsid w:val="00521412"/>
    <w:rsid w:val="00521429"/>
    <w:rsid w:val="005214AA"/>
    <w:rsid w:val="00521564"/>
    <w:rsid w:val="005217DB"/>
    <w:rsid w:val="005217FF"/>
    <w:rsid w:val="00521A2E"/>
    <w:rsid w:val="00521A3D"/>
    <w:rsid w:val="00521C81"/>
    <w:rsid w:val="00521CC7"/>
    <w:rsid w:val="00521FEA"/>
    <w:rsid w:val="005220D0"/>
    <w:rsid w:val="00522143"/>
    <w:rsid w:val="00522219"/>
    <w:rsid w:val="005222E9"/>
    <w:rsid w:val="005223B3"/>
    <w:rsid w:val="005223D4"/>
    <w:rsid w:val="0052251A"/>
    <w:rsid w:val="00522575"/>
    <w:rsid w:val="005225D6"/>
    <w:rsid w:val="00522671"/>
    <w:rsid w:val="00522A7E"/>
    <w:rsid w:val="00522B5B"/>
    <w:rsid w:val="00522B77"/>
    <w:rsid w:val="00522DE6"/>
    <w:rsid w:val="00522F3C"/>
    <w:rsid w:val="00522FF5"/>
    <w:rsid w:val="00523182"/>
    <w:rsid w:val="00523272"/>
    <w:rsid w:val="00523422"/>
    <w:rsid w:val="00523488"/>
    <w:rsid w:val="005234B3"/>
    <w:rsid w:val="00523527"/>
    <w:rsid w:val="00523847"/>
    <w:rsid w:val="0052398D"/>
    <w:rsid w:val="00523A7A"/>
    <w:rsid w:val="00523BC3"/>
    <w:rsid w:val="0052454B"/>
    <w:rsid w:val="0052481F"/>
    <w:rsid w:val="0052483B"/>
    <w:rsid w:val="00524BAB"/>
    <w:rsid w:val="00524C91"/>
    <w:rsid w:val="00524D8F"/>
    <w:rsid w:val="00524E01"/>
    <w:rsid w:val="00524ED9"/>
    <w:rsid w:val="00524F92"/>
    <w:rsid w:val="005251A4"/>
    <w:rsid w:val="0052526C"/>
    <w:rsid w:val="00525275"/>
    <w:rsid w:val="005252DE"/>
    <w:rsid w:val="005255A9"/>
    <w:rsid w:val="00525697"/>
    <w:rsid w:val="00525773"/>
    <w:rsid w:val="0052578E"/>
    <w:rsid w:val="00525988"/>
    <w:rsid w:val="00525B75"/>
    <w:rsid w:val="00525EFC"/>
    <w:rsid w:val="0052624C"/>
    <w:rsid w:val="005264DD"/>
    <w:rsid w:val="00526508"/>
    <w:rsid w:val="00526548"/>
    <w:rsid w:val="005266B3"/>
    <w:rsid w:val="00526831"/>
    <w:rsid w:val="00526962"/>
    <w:rsid w:val="00526A5C"/>
    <w:rsid w:val="00526AE0"/>
    <w:rsid w:val="00526B0D"/>
    <w:rsid w:val="00526B1D"/>
    <w:rsid w:val="00526C84"/>
    <w:rsid w:val="00526F52"/>
    <w:rsid w:val="00527069"/>
    <w:rsid w:val="00527145"/>
    <w:rsid w:val="0052763F"/>
    <w:rsid w:val="005278DA"/>
    <w:rsid w:val="00527DEF"/>
    <w:rsid w:val="00527E32"/>
    <w:rsid w:val="00527F8F"/>
    <w:rsid w:val="00530061"/>
    <w:rsid w:val="005301FC"/>
    <w:rsid w:val="005303DA"/>
    <w:rsid w:val="00530642"/>
    <w:rsid w:val="00530985"/>
    <w:rsid w:val="00530986"/>
    <w:rsid w:val="0053099D"/>
    <w:rsid w:val="00530B8B"/>
    <w:rsid w:val="00530C43"/>
    <w:rsid w:val="00530DCA"/>
    <w:rsid w:val="005310B5"/>
    <w:rsid w:val="005311D3"/>
    <w:rsid w:val="00531207"/>
    <w:rsid w:val="0053125C"/>
    <w:rsid w:val="005313CB"/>
    <w:rsid w:val="005316FE"/>
    <w:rsid w:val="0053174C"/>
    <w:rsid w:val="00531878"/>
    <w:rsid w:val="005318C3"/>
    <w:rsid w:val="005319D9"/>
    <w:rsid w:val="00531A29"/>
    <w:rsid w:val="00531E5E"/>
    <w:rsid w:val="00531EF7"/>
    <w:rsid w:val="00531F31"/>
    <w:rsid w:val="0053221B"/>
    <w:rsid w:val="005323D3"/>
    <w:rsid w:val="0053252F"/>
    <w:rsid w:val="0053270A"/>
    <w:rsid w:val="00532851"/>
    <w:rsid w:val="00532B45"/>
    <w:rsid w:val="00532B7D"/>
    <w:rsid w:val="00532E19"/>
    <w:rsid w:val="00532EA1"/>
    <w:rsid w:val="00533017"/>
    <w:rsid w:val="005335C3"/>
    <w:rsid w:val="0053366C"/>
    <w:rsid w:val="00533915"/>
    <w:rsid w:val="005339BD"/>
    <w:rsid w:val="00533A0A"/>
    <w:rsid w:val="00533A2E"/>
    <w:rsid w:val="00533B5F"/>
    <w:rsid w:val="00533CEB"/>
    <w:rsid w:val="00533F6B"/>
    <w:rsid w:val="0053443D"/>
    <w:rsid w:val="005344F3"/>
    <w:rsid w:val="005345AA"/>
    <w:rsid w:val="00534649"/>
    <w:rsid w:val="00534A3F"/>
    <w:rsid w:val="00534A6D"/>
    <w:rsid w:val="00534AD1"/>
    <w:rsid w:val="00534C7C"/>
    <w:rsid w:val="00534CF6"/>
    <w:rsid w:val="00534DA2"/>
    <w:rsid w:val="00534F10"/>
    <w:rsid w:val="00535165"/>
    <w:rsid w:val="00535273"/>
    <w:rsid w:val="005352B0"/>
    <w:rsid w:val="005352C3"/>
    <w:rsid w:val="005352EE"/>
    <w:rsid w:val="00535682"/>
    <w:rsid w:val="00535BE7"/>
    <w:rsid w:val="00535EAC"/>
    <w:rsid w:val="00535EC1"/>
    <w:rsid w:val="00535EC4"/>
    <w:rsid w:val="00535F27"/>
    <w:rsid w:val="0053614C"/>
    <w:rsid w:val="00536178"/>
    <w:rsid w:val="0053632D"/>
    <w:rsid w:val="005363DA"/>
    <w:rsid w:val="005364A6"/>
    <w:rsid w:val="0053655C"/>
    <w:rsid w:val="00536570"/>
    <w:rsid w:val="0053686B"/>
    <w:rsid w:val="00536894"/>
    <w:rsid w:val="00536944"/>
    <w:rsid w:val="0053699B"/>
    <w:rsid w:val="00536A09"/>
    <w:rsid w:val="00536AB4"/>
    <w:rsid w:val="00536C04"/>
    <w:rsid w:val="00536C0D"/>
    <w:rsid w:val="00536CE4"/>
    <w:rsid w:val="00536CEF"/>
    <w:rsid w:val="005370C5"/>
    <w:rsid w:val="00537144"/>
    <w:rsid w:val="00537247"/>
    <w:rsid w:val="005375C2"/>
    <w:rsid w:val="0053764E"/>
    <w:rsid w:val="00537679"/>
    <w:rsid w:val="0053784F"/>
    <w:rsid w:val="00537A18"/>
    <w:rsid w:val="00537C21"/>
    <w:rsid w:val="00537FFE"/>
    <w:rsid w:val="005400FB"/>
    <w:rsid w:val="005404E2"/>
    <w:rsid w:val="00540615"/>
    <w:rsid w:val="0054068F"/>
    <w:rsid w:val="00540995"/>
    <w:rsid w:val="00540B2E"/>
    <w:rsid w:val="00540CF0"/>
    <w:rsid w:val="00540EAD"/>
    <w:rsid w:val="00540F73"/>
    <w:rsid w:val="005412A3"/>
    <w:rsid w:val="00541582"/>
    <w:rsid w:val="0054178F"/>
    <w:rsid w:val="005417E0"/>
    <w:rsid w:val="005417EF"/>
    <w:rsid w:val="00541980"/>
    <w:rsid w:val="00541984"/>
    <w:rsid w:val="00541A1E"/>
    <w:rsid w:val="00541AC0"/>
    <w:rsid w:val="00541B9F"/>
    <w:rsid w:val="00541C2E"/>
    <w:rsid w:val="00541EE3"/>
    <w:rsid w:val="005420B4"/>
    <w:rsid w:val="00542102"/>
    <w:rsid w:val="00542242"/>
    <w:rsid w:val="00542243"/>
    <w:rsid w:val="005422B6"/>
    <w:rsid w:val="005422E7"/>
    <w:rsid w:val="0054246E"/>
    <w:rsid w:val="005426B7"/>
    <w:rsid w:val="00542938"/>
    <w:rsid w:val="00542ED8"/>
    <w:rsid w:val="00543095"/>
    <w:rsid w:val="00543272"/>
    <w:rsid w:val="0054338E"/>
    <w:rsid w:val="00543551"/>
    <w:rsid w:val="005435BE"/>
    <w:rsid w:val="00543B3B"/>
    <w:rsid w:val="00543C44"/>
    <w:rsid w:val="00543E47"/>
    <w:rsid w:val="00543F04"/>
    <w:rsid w:val="00543F0E"/>
    <w:rsid w:val="00543FE7"/>
    <w:rsid w:val="0054406A"/>
    <w:rsid w:val="00544138"/>
    <w:rsid w:val="00544283"/>
    <w:rsid w:val="0054446D"/>
    <w:rsid w:val="00544762"/>
    <w:rsid w:val="0054484E"/>
    <w:rsid w:val="00544C49"/>
    <w:rsid w:val="00544C8A"/>
    <w:rsid w:val="00544D6C"/>
    <w:rsid w:val="00544EA9"/>
    <w:rsid w:val="00545042"/>
    <w:rsid w:val="00545234"/>
    <w:rsid w:val="005457C5"/>
    <w:rsid w:val="00545CC8"/>
    <w:rsid w:val="00545EA2"/>
    <w:rsid w:val="00545F32"/>
    <w:rsid w:val="00545F6E"/>
    <w:rsid w:val="00545F82"/>
    <w:rsid w:val="00546026"/>
    <w:rsid w:val="0054638C"/>
    <w:rsid w:val="005463D8"/>
    <w:rsid w:val="0054644D"/>
    <w:rsid w:val="00546499"/>
    <w:rsid w:val="00546575"/>
    <w:rsid w:val="005465E6"/>
    <w:rsid w:val="00546C58"/>
    <w:rsid w:val="00546D3B"/>
    <w:rsid w:val="00546F61"/>
    <w:rsid w:val="0054706D"/>
    <w:rsid w:val="005470FD"/>
    <w:rsid w:val="00547313"/>
    <w:rsid w:val="0054765D"/>
    <w:rsid w:val="00547689"/>
    <w:rsid w:val="005477F4"/>
    <w:rsid w:val="00547918"/>
    <w:rsid w:val="00547B09"/>
    <w:rsid w:val="00547C07"/>
    <w:rsid w:val="00547C0D"/>
    <w:rsid w:val="00547E91"/>
    <w:rsid w:val="00547EA5"/>
    <w:rsid w:val="00547FE4"/>
    <w:rsid w:val="00550247"/>
    <w:rsid w:val="0055032B"/>
    <w:rsid w:val="005503EE"/>
    <w:rsid w:val="00550512"/>
    <w:rsid w:val="00550654"/>
    <w:rsid w:val="00550994"/>
    <w:rsid w:val="00550AB7"/>
    <w:rsid w:val="00550BED"/>
    <w:rsid w:val="00550C04"/>
    <w:rsid w:val="00550FD4"/>
    <w:rsid w:val="005512EC"/>
    <w:rsid w:val="005513C8"/>
    <w:rsid w:val="005514C8"/>
    <w:rsid w:val="005514E2"/>
    <w:rsid w:val="00551561"/>
    <w:rsid w:val="005515B1"/>
    <w:rsid w:val="00551844"/>
    <w:rsid w:val="005519B1"/>
    <w:rsid w:val="00551AC9"/>
    <w:rsid w:val="00551F6C"/>
    <w:rsid w:val="005525E4"/>
    <w:rsid w:val="005526DB"/>
    <w:rsid w:val="0055278D"/>
    <w:rsid w:val="00552CFE"/>
    <w:rsid w:val="0055342C"/>
    <w:rsid w:val="005534D5"/>
    <w:rsid w:val="00553544"/>
    <w:rsid w:val="005535FC"/>
    <w:rsid w:val="005538D9"/>
    <w:rsid w:val="0055391F"/>
    <w:rsid w:val="00553B7F"/>
    <w:rsid w:val="00553EDE"/>
    <w:rsid w:val="00553F48"/>
    <w:rsid w:val="00553FEB"/>
    <w:rsid w:val="00554031"/>
    <w:rsid w:val="005541F0"/>
    <w:rsid w:val="00554362"/>
    <w:rsid w:val="005543B6"/>
    <w:rsid w:val="005545A8"/>
    <w:rsid w:val="00554721"/>
    <w:rsid w:val="00554A13"/>
    <w:rsid w:val="00554B12"/>
    <w:rsid w:val="00554B20"/>
    <w:rsid w:val="00554B73"/>
    <w:rsid w:val="0055502B"/>
    <w:rsid w:val="0055524C"/>
    <w:rsid w:val="0055530A"/>
    <w:rsid w:val="00555325"/>
    <w:rsid w:val="005554B2"/>
    <w:rsid w:val="0055557F"/>
    <w:rsid w:val="00555684"/>
    <w:rsid w:val="00555732"/>
    <w:rsid w:val="005558A9"/>
    <w:rsid w:val="00555A5F"/>
    <w:rsid w:val="00555B25"/>
    <w:rsid w:val="00555D05"/>
    <w:rsid w:val="00555EF0"/>
    <w:rsid w:val="00555FF1"/>
    <w:rsid w:val="00556061"/>
    <w:rsid w:val="00556234"/>
    <w:rsid w:val="005562C7"/>
    <w:rsid w:val="005564A8"/>
    <w:rsid w:val="005566DD"/>
    <w:rsid w:val="005567B7"/>
    <w:rsid w:val="005569DF"/>
    <w:rsid w:val="00556A3D"/>
    <w:rsid w:val="00556DFA"/>
    <w:rsid w:val="00556E03"/>
    <w:rsid w:val="00556E06"/>
    <w:rsid w:val="00556E17"/>
    <w:rsid w:val="00556E18"/>
    <w:rsid w:val="00556E33"/>
    <w:rsid w:val="00556ED4"/>
    <w:rsid w:val="00556FA4"/>
    <w:rsid w:val="00557001"/>
    <w:rsid w:val="005570FB"/>
    <w:rsid w:val="0055736E"/>
    <w:rsid w:val="00557592"/>
    <w:rsid w:val="00557602"/>
    <w:rsid w:val="0055775E"/>
    <w:rsid w:val="00557849"/>
    <w:rsid w:val="00557D40"/>
    <w:rsid w:val="00557D54"/>
    <w:rsid w:val="00560032"/>
    <w:rsid w:val="005601A5"/>
    <w:rsid w:val="0056023C"/>
    <w:rsid w:val="00560268"/>
    <w:rsid w:val="005605A9"/>
    <w:rsid w:val="0056064F"/>
    <w:rsid w:val="005606A6"/>
    <w:rsid w:val="0056076F"/>
    <w:rsid w:val="005608B5"/>
    <w:rsid w:val="005609FC"/>
    <w:rsid w:val="00560A3B"/>
    <w:rsid w:val="00560A9A"/>
    <w:rsid w:val="00560AB5"/>
    <w:rsid w:val="00560C64"/>
    <w:rsid w:val="00560FE4"/>
    <w:rsid w:val="0056100C"/>
    <w:rsid w:val="00561025"/>
    <w:rsid w:val="00561125"/>
    <w:rsid w:val="00561273"/>
    <w:rsid w:val="00561345"/>
    <w:rsid w:val="00561424"/>
    <w:rsid w:val="005617FF"/>
    <w:rsid w:val="00561800"/>
    <w:rsid w:val="005619FE"/>
    <w:rsid w:val="00561BFC"/>
    <w:rsid w:val="00561C1C"/>
    <w:rsid w:val="00561C23"/>
    <w:rsid w:val="00561E6B"/>
    <w:rsid w:val="00561EB5"/>
    <w:rsid w:val="00562403"/>
    <w:rsid w:val="00562467"/>
    <w:rsid w:val="005626BB"/>
    <w:rsid w:val="005628E5"/>
    <w:rsid w:val="005629D1"/>
    <w:rsid w:val="00562BB9"/>
    <w:rsid w:val="00562D60"/>
    <w:rsid w:val="00562DD5"/>
    <w:rsid w:val="00562F7A"/>
    <w:rsid w:val="00562FC0"/>
    <w:rsid w:val="0056308D"/>
    <w:rsid w:val="00563161"/>
    <w:rsid w:val="00563320"/>
    <w:rsid w:val="00563421"/>
    <w:rsid w:val="0056358C"/>
    <w:rsid w:val="00563626"/>
    <w:rsid w:val="0056364A"/>
    <w:rsid w:val="00563776"/>
    <w:rsid w:val="00563AE7"/>
    <w:rsid w:val="00563B17"/>
    <w:rsid w:val="00563CB7"/>
    <w:rsid w:val="00563D14"/>
    <w:rsid w:val="00563E16"/>
    <w:rsid w:val="00563E39"/>
    <w:rsid w:val="00564056"/>
    <w:rsid w:val="005640CB"/>
    <w:rsid w:val="005641B4"/>
    <w:rsid w:val="005644A7"/>
    <w:rsid w:val="00564625"/>
    <w:rsid w:val="00564987"/>
    <w:rsid w:val="00564BDB"/>
    <w:rsid w:val="00564D3A"/>
    <w:rsid w:val="00564E09"/>
    <w:rsid w:val="00564FAF"/>
    <w:rsid w:val="00564FDA"/>
    <w:rsid w:val="00565031"/>
    <w:rsid w:val="00565100"/>
    <w:rsid w:val="00565133"/>
    <w:rsid w:val="0056539D"/>
    <w:rsid w:val="005656D6"/>
    <w:rsid w:val="00565904"/>
    <w:rsid w:val="00565A32"/>
    <w:rsid w:val="00565A54"/>
    <w:rsid w:val="00565B19"/>
    <w:rsid w:val="00565BB9"/>
    <w:rsid w:val="00565C35"/>
    <w:rsid w:val="00565D86"/>
    <w:rsid w:val="00565DEA"/>
    <w:rsid w:val="00565E7E"/>
    <w:rsid w:val="00565F89"/>
    <w:rsid w:val="0056632B"/>
    <w:rsid w:val="00566394"/>
    <w:rsid w:val="0056687F"/>
    <w:rsid w:val="005669FF"/>
    <w:rsid w:val="00566B8F"/>
    <w:rsid w:val="00566BDB"/>
    <w:rsid w:val="00566DF3"/>
    <w:rsid w:val="00566ECC"/>
    <w:rsid w:val="00567025"/>
    <w:rsid w:val="00567275"/>
    <w:rsid w:val="00567327"/>
    <w:rsid w:val="005673BB"/>
    <w:rsid w:val="00567468"/>
    <w:rsid w:val="005675C9"/>
    <w:rsid w:val="00567667"/>
    <w:rsid w:val="00567867"/>
    <w:rsid w:val="0056786F"/>
    <w:rsid w:val="005679EA"/>
    <w:rsid w:val="00567D22"/>
    <w:rsid w:val="00567DDE"/>
    <w:rsid w:val="00567E9D"/>
    <w:rsid w:val="00567FD3"/>
    <w:rsid w:val="00570050"/>
    <w:rsid w:val="005701C7"/>
    <w:rsid w:val="00570554"/>
    <w:rsid w:val="00570631"/>
    <w:rsid w:val="00570ABD"/>
    <w:rsid w:val="00570B17"/>
    <w:rsid w:val="00570B50"/>
    <w:rsid w:val="00570C2B"/>
    <w:rsid w:val="00570CAC"/>
    <w:rsid w:val="00571007"/>
    <w:rsid w:val="00571034"/>
    <w:rsid w:val="005711C7"/>
    <w:rsid w:val="005714D1"/>
    <w:rsid w:val="00571760"/>
    <w:rsid w:val="00571796"/>
    <w:rsid w:val="0057184E"/>
    <w:rsid w:val="005718EE"/>
    <w:rsid w:val="005719BD"/>
    <w:rsid w:val="00571B27"/>
    <w:rsid w:val="00571B45"/>
    <w:rsid w:val="00571C78"/>
    <w:rsid w:val="00571D62"/>
    <w:rsid w:val="00571E8C"/>
    <w:rsid w:val="00571F87"/>
    <w:rsid w:val="00572162"/>
    <w:rsid w:val="005721E1"/>
    <w:rsid w:val="005724EE"/>
    <w:rsid w:val="005725A7"/>
    <w:rsid w:val="00572634"/>
    <w:rsid w:val="00572806"/>
    <w:rsid w:val="00572B42"/>
    <w:rsid w:val="00572C73"/>
    <w:rsid w:val="00572CD3"/>
    <w:rsid w:val="00572DCE"/>
    <w:rsid w:val="00572F6D"/>
    <w:rsid w:val="005731F8"/>
    <w:rsid w:val="00573358"/>
    <w:rsid w:val="0057362D"/>
    <w:rsid w:val="00573703"/>
    <w:rsid w:val="00573795"/>
    <w:rsid w:val="005738C0"/>
    <w:rsid w:val="00573984"/>
    <w:rsid w:val="00573AD2"/>
    <w:rsid w:val="00573B94"/>
    <w:rsid w:val="00573DE1"/>
    <w:rsid w:val="00573E82"/>
    <w:rsid w:val="00574192"/>
    <w:rsid w:val="0057436C"/>
    <w:rsid w:val="005744B4"/>
    <w:rsid w:val="005744DE"/>
    <w:rsid w:val="00574504"/>
    <w:rsid w:val="00574553"/>
    <w:rsid w:val="00574609"/>
    <w:rsid w:val="00574B59"/>
    <w:rsid w:val="00574D27"/>
    <w:rsid w:val="00575108"/>
    <w:rsid w:val="005755ED"/>
    <w:rsid w:val="005757AD"/>
    <w:rsid w:val="005757AF"/>
    <w:rsid w:val="00575AA9"/>
    <w:rsid w:val="00575E17"/>
    <w:rsid w:val="0057601A"/>
    <w:rsid w:val="005761AF"/>
    <w:rsid w:val="005768A4"/>
    <w:rsid w:val="005772E6"/>
    <w:rsid w:val="0057770E"/>
    <w:rsid w:val="00577799"/>
    <w:rsid w:val="005777F6"/>
    <w:rsid w:val="00577990"/>
    <w:rsid w:val="00577AC8"/>
    <w:rsid w:val="00577AF9"/>
    <w:rsid w:val="00577B4D"/>
    <w:rsid w:val="00577BAA"/>
    <w:rsid w:val="00577D4A"/>
    <w:rsid w:val="00577DE0"/>
    <w:rsid w:val="00577FF8"/>
    <w:rsid w:val="00580102"/>
    <w:rsid w:val="00580301"/>
    <w:rsid w:val="005804A4"/>
    <w:rsid w:val="0058060F"/>
    <w:rsid w:val="005806E5"/>
    <w:rsid w:val="00580995"/>
    <w:rsid w:val="005809CD"/>
    <w:rsid w:val="00580AE2"/>
    <w:rsid w:val="00580B52"/>
    <w:rsid w:val="00580C7C"/>
    <w:rsid w:val="00580CDD"/>
    <w:rsid w:val="00580E21"/>
    <w:rsid w:val="00580F3A"/>
    <w:rsid w:val="00581149"/>
    <w:rsid w:val="005811F9"/>
    <w:rsid w:val="005813FF"/>
    <w:rsid w:val="0058141E"/>
    <w:rsid w:val="0058145C"/>
    <w:rsid w:val="005816FE"/>
    <w:rsid w:val="00581A4A"/>
    <w:rsid w:val="00581FA1"/>
    <w:rsid w:val="00581FC5"/>
    <w:rsid w:val="0058202A"/>
    <w:rsid w:val="0058244F"/>
    <w:rsid w:val="00582554"/>
    <w:rsid w:val="005825DF"/>
    <w:rsid w:val="0058284E"/>
    <w:rsid w:val="005828D8"/>
    <w:rsid w:val="00583089"/>
    <w:rsid w:val="0058308A"/>
    <w:rsid w:val="005834AE"/>
    <w:rsid w:val="00583675"/>
    <w:rsid w:val="00583724"/>
    <w:rsid w:val="00583A24"/>
    <w:rsid w:val="00583A9F"/>
    <w:rsid w:val="00583BA1"/>
    <w:rsid w:val="00583C14"/>
    <w:rsid w:val="00583C49"/>
    <w:rsid w:val="00583CFF"/>
    <w:rsid w:val="00583DAE"/>
    <w:rsid w:val="00583E93"/>
    <w:rsid w:val="005844AF"/>
    <w:rsid w:val="00584525"/>
    <w:rsid w:val="005845F7"/>
    <w:rsid w:val="0058472C"/>
    <w:rsid w:val="005848DC"/>
    <w:rsid w:val="005849F9"/>
    <w:rsid w:val="00584B86"/>
    <w:rsid w:val="00584D90"/>
    <w:rsid w:val="00584DB4"/>
    <w:rsid w:val="00584F8D"/>
    <w:rsid w:val="0058550E"/>
    <w:rsid w:val="005857F0"/>
    <w:rsid w:val="00585A62"/>
    <w:rsid w:val="00585AC9"/>
    <w:rsid w:val="00585C0F"/>
    <w:rsid w:val="00585E89"/>
    <w:rsid w:val="005860A5"/>
    <w:rsid w:val="005860F4"/>
    <w:rsid w:val="005861DA"/>
    <w:rsid w:val="0058650D"/>
    <w:rsid w:val="00586634"/>
    <w:rsid w:val="005866F0"/>
    <w:rsid w:val="00586716"/>
    <w:rsid w:val="005869C2"/>
    <w:rsid w:val="00586AD8"/>
    <w:rsid w:val="00586BD1"/>
    <w:rsid w:val="00586C2A"/>
    <w:rsid w:val="00586CCF"/>
    <w:rsid w:val="00586D16"/>
    <w:rsid w:val="00586D49"/>
    <w:rsid w:val="00586FC0"/>
    <w:rsid w:val="005870C6"/>
    <w:rsid w:val="005870F7"/>
    <w:rsid w:val="005871B9"/>
    <w:rsid w:val="00587209"/>
    <w:rsid w:val="0058760F"/>
    <w:rsid w:val="0058765E"/>
    <w:rsid w:val="005876BB"/>
    <w:rsid w:val="00587701"/>
    <w:rsid w:val="00587A1F"/>
    <w:rsid w:val="00587DE0"/>
    <w:rsid w:val="005902E4"/>
    <w:rsid w:val="005904E6"/>
    <w:rsid w:val="0059071F"/>
    <w:rsid w:val="00590B31"/>
    <w:rsid w:val="00590B75"/>
    <w:rsid w:val="00590C02"/>
    <w:rsid w:val="00590C09"/>
    <w:rsid w:val="00590DDE"/>
    <w:rsid w:val="005912C6"/>
    <w:rsid w:val="005912CB"/>
    <w:rsid w:val="00591344"/>
    <w:rsid w:val="005913C0"/>
    <w:rsid w:val="005918F2"/>
    <w:rsid w:val="0059190B"/>
    <w:rsid w:val="00591D38"/>
    <w:rsid w:val="00591DC7"/>
    <w:rsid w:val="00591F5F"/>
    <w:rsid w:val="005920AD"/>
    <w:rsid w:val="00592564"/>
    <w:rsid w:val="00592642"/>
    <w:rsid w:val="005926CB"/>
    <w:rsid w:val="00592700"/>
    <w:rsid w:val="0059272D"/>
    <w:rsid w:val="005927D1"/>
    <w:rsid w:val="00592895"/>
    <w:rsid w:val="00592B80"/>
    <w:rsid w:val="00592C3C"/>
    <w:rsid w:val="00592C6F"/>
    <w:rsid w:val="00592D55"/>
    <w:rsid w:val="00592DBC"/>
    <w:rsid w:val="00592F61"/>
    <w:rsid w:val="00593018"/>
    <w:rsid w:val="00593190"/>
    <w:rsid w:val="005931B3"/>
    <w:rsid w:val="0059333B"/>
    <w:rsid w:val="00593760"/>
    <w:rsid w:val="00593B96"/>
    <w:rsid w:val="00593E48"/>
    <w:rsid w:val="00593EF0"/>
    <w:rsid w:val="0059400F"/>
    <w:rsid w:val="005940D9"/>
    <w:rsid w:val="00594148"/>
    <w:rsid w:val="00594182"/>
    <w:rsid w:val="00594231"/>
    <w:rsid w:val="0059479A"/>
    <w:rsid w:val="005949E0"/>
    <w:rsid w:val="00594BBD"/>
    <w:rsid w:val="00594C93"/>
    <w:rsid w:val="00594DB1"/>
    <w:rsid w:val="00594ECC"/>
    <w:rsid w:val="00594F5D"/>
    <w:rsid w:val="005954E0"/>
    <w:rsid w:val="00595564"/>
    <w:rsid w:val="0059567C"/>
    <w:rsid w:val="00595876"/>
    <w:rsid w:val="005958C4"/>
    <w:rsid w:val="00595962"/>
    <w:rsid w:val="00595A2F"/>
    <w:rsid w:val="00595DA8"/>
    <w:rsid w:val="00595FCC"/>
    <w:rsid w:val="00596083"/>
    <w:rsid w:val="005963CB"/>
    <w:rsid w:val="0059645E"/>
    <w:rsid w:val="005965A7"/>
    <w:rsid w:val="005965AA"/>
    <w:rsid w:val="005967AA"/>
    <w:rsid w:val="00596802"/>
    <w:rsid w:val="00596815"/>
    <w:rsid w:val="00596A95"/>
    <w:rsid w:val="00596CF6"/>
    <w:rsid w:val="00596FA1"/>
    <w:rsid w:val="00596FB5"/>
    <w:rsid w:val="00597009"/>
    <w:rsid w:val="005970B3"/>
    <w:rsid w:val="00597101"/>
    <w:rsid w:val="00597318"/>
    <w:rsid w:val="00597359"/>
    <w:rsid w:val="005973C9"/>
    <w:rsid w:val="005974D3"/>
    <w:rsid w:val="00597599"/>
    <w:rsid w:val="005975AF"/>
    <w:rsid w:val="005978BE"/>
    <w:rsid w:val="0059795F"/>
    <w:rsid w:val="00597C8F"/>
    <w:rsid w:val="00597E40"/>
    <w:rsid w:val="005A0182"/>
    <w:rsid w:val="005A033D"/>
    <w:rsid w:val="005A03CB"/>
    <w:rsid w:val="005A0466"/>
    <w:rsid w:val="005A049D"/>
    <w:rsid w:val="005A04D2"/>
    <w:rsid w:val="005A05E7"/>
    <w:rsid w:val="005A0886"/>
    <w:rsid w:val="005A08A4"/>
    <w:rsid w:val="005A0945"/>
    <w:rsid w:val="005A0948"/>
    <w:rsid w:val="005A0981"/>
    <w:rsid w:val="005A0999"/>
    <w:rsid w:val="005A09C6"/>
    <w:rsid w:val="005A0B06"/>
    <w:rsid w:val="005A0B9C"/>
    <w:rsid w:val="005A0C21"/>
    <w:rsid w:val="005A0DF9"/>
    <w:rsid w:val="005A106E"/>
    <w:rsid w:val="005A11B0"/>
    <w:rsid w:val="005A1427"/>
    <w:rsid w:val="005A185E"/>
    <w:rsid w:val="005A187A"/>
    <w:rsid w:val="005A19AF"/>
    <w:rsid w:val="005A1B05"/>
    <w:rsid w:val="005A1C83"/>
    <w:rsid w:val="005A1F73"/>
    <w:rsid w:val="005A1FB4"/>
    <w:rsid w:val="005A2002"/>
    <w:rsid w:val="005A2048"/>
    <w:rsid w:val="005A2050"/>
    <w:rsid w:val="005A2265"/>
    <w:rsid w:val="005A22D9"/>
    <w:rsid w:val="005A239D"/>
    <w:rsid w:val="005A258E"/>
    <w:rsid w:val="005A2763"/>
    <w:rsid w:val="005A2F37"/>
    <w:rsid w:val="005A2F81"/>
    <w:rsid w:val="005A2FF4"/>
    <w:rsid w:val="005A3117"/>
    <w:rsid w:val="005A32D7"/>
    <w:rsid w:val="005A32E3"/>
    <w:rsid w:val="005A332A"/>
    <w:rsid w:val="005A332B"/>
    <w:rsid w:val="005A3B92"/>
    <w:rsid w:val="005A3BC5"/>
    <w:rsid w:val="005A3E0A"/>
    <w:rsid w:val="005A3F49"/>
    <w:rsid w:val="005A420C"/>
    <w:rsid w:val="005A42E9"/>
    <w:rsid w:val="005A453F"/>
    <w:rsid w:val="005A46F6"/>
    <w:rsid w:val="005A4741"/>
    <w:rsid w:val="005A47FC"/>
    <w:rsid w:val="005A481A"/>
    <w:rsid w:val="005A48A6"/>
    <w:rsid w:val="005A48EC"/>
    <w:rsid w:val="005A49DC"/>
    <w:rsid w:val="005A4A9D"/>
    <w:rsid w:val="005A4B1B"/>
    <w:rsid w:val="005A4D87"/>
    <w:rsid w:val="005A4DEA"/>
    <w:rsid w:val="005A4F01"/>
    <w:rsid w:val="005A508E"/>
    <w:rsid w:val="005A5093"/>
    <w:rsid w:val="005A5223"/>
    <w:rsid w:val="005A536E"/>
    <w:rsid w:val="005A5A0A"/>
    <w:rsid w:val="005A5C14"/>
    <w:rsid w:val="005A5D70"/>
    <w:rsid w:val="005A5D95"/>
    <w:rsid w:val="005A5E9B"/>
    <w:rsid w:val="005A614F"/>
    <w:rsid w:val="005A615B"/>
    <w:rsid w:val="005A6449"/>
    <w:rsid w:val="005A64B1"/>
    <w:rsid w:val="005A6658"/>
    <w:rsid w:val="005A66A9"/>
    <w:rsid w:val="005A6ABB"/>
    <w:rsid w:val="005A6B5D"/>
    <w:rsid w:val="005A6D7E"/>
    <w:rsid w:val="005A6E90"/>
    <w:rsid w:val="005A6EE9"/>
    <w:rsid w:val="005A7045"/>
    <w:rsid w:val="005A716C"/>
    <w:rsid w:val="005A7527"/>
    <w:rsid w:val="005A79AE"/>
    <w:rsid w:val="005A7A4C"/>
    <w:rsid w:val="005A7B43"/>
    <w:rsid w:val="005A7C69"/>
    <w:rsid w:val="005A7DA0"/>
    <w:rsid w:val="005A7EB4"/>
    <w:rsid w:val="005B008A"/>
    <w:rsid w:val="005B0168"/>
    <w:rsid w:val="005B058A"/>
    <w:rsid w:val="005B06A6"/>
    <w:rsid w:val="005B0986"/>
    <w:rsid w:val="005B0A46"/>
    <w:rsid w:val="005B0ABA"/>
    <w:rsid w:val="005B0C0E"/>
    <w:rsid w:val="005B0C74"/>
    <w:rsid w:val="005B1050"/>
    <w:rsid w:val="005B14D9"/>
    <w:rsid w:val="005B16E6"/>
    <w:rsid w:val="005B1760"/>
    <w:rsid w:val="005B1842"/>
    <w:rsid w:val="005B1B8A"/>
    <w:rsid w:val="005B1BB4"/>
    <w:rsid w:val="005B1FA5"/>
    <w:rsid w:val="005B2196"/>
    <w:rsid w:val="005B21E9"/>
    <w:rsid w:val="005B23A7"/>
    <w:rsid w:val="005B26C2"/>
    <w:rsid w:val="005B29A7"/>
    <w:rsid w:val="005B2B0F"/>
    <w:rsid w:val="005B2B7A"/>
    <w:rsid w:val="005B2C0D"/>
    <w:rsid w:val="005B2D52"/>
    <w:rsid w:val="005B2EBF"/>
    <w:rsid w:val="005B2FAF"/>
    <w:rsid w:val="005B2FFC"/>
    <w:rsid w:val="005B3087"/>
    <w:rsid w:val="005B3105"/>
    <w:rsid w:val="005B3296"/>
    <w:rsid w:val="005B33E9"/>
    <w:rsid w:val="005B348E"/>
    <w:rsid w:val="005B34CC"/>
    <w:rsid w:val="005B3AC0"/>
    <w:rsid w:val="005B3B99"/>
    <w:rsid w:val="005B3BE4"/>
    <w:rsid w:val="005B3D7B"/>
    <w:rsid w:val="005B41CF"/>
    <w:rsid w:val="005B440C"/>
    <w:rsid w:val="005B4509"/>
    <w:rsid w:val="005B460E"/>
    <w:rsid w:val="005B4834"/>
    <w:rsid w:val="005B48BA"/>
    <w:rsid w:val="005B4D27"/>
    <w:rsid w:val="005B4FB1"/>
    <w:rsid w:val="005B50EC"/>
    <w:rsid w:val="005B517E"/>
    <w:rsid w:val="005B590C"/>
    <w:rsid w:val="005B5941"/>
    <w:rsid w:val="005B5A01"/>
    <w:rsid w:val="005B5A2A"/>
    <w:rsid w:val="005B5A72"/>
    <w:rsid w:val="005B5AB2"/>
    <w:rsid w:val="005B5E44"/>
    <w:rsid w:val="005B5FEE"/>
    <w:rsid w:val="005B60E6"/>
    <w:rsid w:val="005B6132"/>
    <w:rsid w:val="005B6277"/>
    <w:rsid w:val="005B6536"/>
    <w:rsid w:val="005B6646"/>
    <w:rsid w:val="005B679C"/>
    <w:rsid w:val="005B6B76"/>
    <w:rsid w:val="005B6E98"/>
    <w:rsid w:val="005B6FB0"/>
    <w:rsid w:val="005B74B5"/>
    <w:rsid w:val="005B77BE"/>
    <w:rsid w:val="005B7B8C"/>
    <w:rsid w:val="005C003B"/>
    <w:rsid w:val="005C0080"/>
    <w:rsid w:val="005C0170"/>
    <w:rsid w:val="005C019B"/>
    <w:rsid w:val="005C03B6"/>
    <w:rsid w:val="005C05B5"/>
    <w:rsid w:val="005C0998"/>
    <w:rsid w:val="005C099D"/>
    <w:rsid w:val="005C0C91"/>
    <w:rsid w:val="005C0CA7"/>
    <w:rsid w:val="005C1590"/>
    <w:rsid w:val="005C183B"/>
    <w:rsid w:val="005C1956"/>
    <w:rsid w:val="005C1B6D"/>
    <w:rsid w:val="005C203B"/>
    <w:rsid w:val="005C21D1"/>
    <w:rsid w:val="005C2C5D"/>
    <w:rsid w:val="005C2E5E"/>
    <w:rsid w:val="005C32E2"/>
    <w:rsid w:val="005C3463"/>
    <w:rsid w:val="005C3491"/>
    <w:rsid w:val="005C34FF"/>
    <w:rsid w:val="005C35FB"/>
    <w:rsid w:val="005C3796"/>
    <w:rsid w:val="005C3917"/>
    <w:rsid w:val="005C3AC3"/>
    <w:rsid w:val="005C3C2A"/>
    <w:rsid w:val="005C3C91"/>
    <w:rsid w:val="005C3E12"/>
    <w:rsid w:val="005C3EAD"/>
    <w:rsid w:val="005C4339"/>
    <w:rsid w:val="005C4366"/>
    <w:rsid w:val="005C43ED"/>
    <w:rsid w:val="005C44FD"/>
    <w:rsid w:val="005C49BE"/>
    <w:rsid w:val="005C4DB1"/>
    <w:rsid w:val="005C4DF1"/>
    <w:rsid w:val="005C5292"/>
    <w:rsid w:val="005C556E"/>
    <w:rsid w:val="005C58FA"/>
    <w:rsid w:val="005C59B0"/>
    <w:rsid w:val="005C5B16"/>
    <w:rsid w:val="005C5E02"/>
    <w:rsid w:val="005C5E3D"/>
    <w:rsid w:val="005C5E55"/>
    <w:rsid w:val="005C5EFE"/>
    <w:rsid w:val="005C5F26"/>
    <w:rsid w:val="005C6299"/>
    <w:rsid w:val="005C62BB"/>
    <w:rsid w:val="005C6589"/>
    <w:rsid w:val="005C6764"/>
    <w:rsid w:val="005C6816"/>
    <w:rsid w:val="005C687E"/>
    <w:rsid w:val="005C68C8"/>
    <w:rsid w:val="005C6B73"/>
    <w:rsid w:val="005C6CC0"/>
    <w:rsid w:val="005C6CEF"/>
    <w:rsid w:val="005C7219"/>
    <w:rsid w:val="005C7717"/>
    <w:rsid w:val="005C779D"/>
    <w:rsid w:val="005C7A5C"/>
    <w:rsid w:val="005C7B6A"/>
    <w:rsid w:val="005C7C43"/>
    <w:rsid w:val="005C7DD9"/>
    <w:rsid w:val="005C7F39"/>
    <w:rsid w:val="005C7FCE"/>
    <w:rsid w:val="005D001A"/>
    <w:rsid w:val="005D01BB"/>
    <w:rsid w:val="005D03BE"/>
    <w:rsid w:val="005D04F1"/>
    <w:rsid w:val="005D074B"/>
    <w:rsid w:val="005D0E78"/>
    <w:rsid w:val="005D0F0E"/>
    <w:rsid w:val="005D0F55"/>
    <w:rsid w:val="005D127C"/>
    <w:rsid w:val="005D149C"/>
    <w:rsid w:val="005D1B58"/>
    <w:rsid w:val="005D1B60"/>
    <w:rsid w:val="005D2010"/>
    <w:rsid w:val="005D223D"/>
    <w:rsid w:val="005D22FD"/>
    <w:rsid w:val="005D24FC"/>
    <w:rsid w:val="005D268D"/>
    <w:rsid w:val="005D26AA"/>
    <w:rsid w:val="005D2994"/>
    <w:rsid w:val="005D2A4F"/>
    <w:rsid w:val="005D2DDF"/>
    <w:rsid w:val="005D2E16"/>
    <w:rsid w:val="005D2F35"/>
    <w:rsid w:val="005D2FB8"/>
    <w:rsid w:val="005D32EC"/>
    <w:rsid w:val="005D379E"/>
    <w:rsid w:val="005D3ADC"/>
    <w:rsid w:val="005D3B0C"/>
    <w:rsid w:val="005D3CB3"/>
    <w:rsid w:val="005D3CD4"/>
    <w:rsid w:val="005D3D4A"/>
    <w:rsid w:val="005D3D5E"/>
    <w:rsid w:val="005D3D78"/>
    <w:rsid w:val="005D3E0A"/>
    <w:rsid w:val="005D3F58"/>
    <w:rsid w:val="005D424D"/>
    <w:rsid w:val="005D430F"/>
    <w:rsid w:val="005D43E7"/>
    <w:rsid w:val="005D46A4"/>
    <w:rsid w:val="005D481C"/>
    <w:rsid w:val="005D4D28"/>
    <w:rsid w:val="005D4DD6"/>
    <w:rsid w:val="005D4E0B"/>
    <w:rsid w:val="005D4E96"/>
    <w:rsid w:val="005D4EBE"/>
    <w:rsid w:val="005D4ED4"/>
    <w:rsid w:val="005D4FF2"/>
    <w:rsid w:val="005D5404"/>
    <w:rsid w:val="005D5640"/>
    <w:rsid w:val="005D5645"/>
    <w:rsid w:val="005D5960"/>
    <w:rsid w:val="005D5B87"/>
    <w:rsid w:val="005D5D05"/>
    <w:rsid w:val="005D5F4A"/>
    <w:rsid w:val="005D6103"/>
    <w:rsid w:val="005D61A5"/>
    <w:rsid w:val="005D63AC"/>
    <w:rsid w:val="005D6495"/>
    <w:rsid w:val="005D6859"/>
    <w:rsid w:val="005D6C88"/>
    <w:rsid w:val="005D6D18"/>
    <w:rsid w:val="005D6DCD"/>
    <w:rsid w:val="005D6DFF"/>
    <w:rsid w:val="005D6E93"/>
    <w:rsid w:val="005D6EAD"/>
    <w:rsid w:val="005D6ED5"/>
    <w:rsid w:val="005D72DF"/>
    <w:rsid w:val="005D7420"/>
    <w:rsid w:val="005D755F"/>
    <w:rsid w:val="005D75D9"/>
    <w:rsid w:val="005D779B"/>
    <w:rsid w:val="005D7851"/>
    <w:rsid w:val="005D78DB"/>
    <w:rsid w:val="005D7B0D"/>
    <w:rsid w:val="005D7B86"/>
    <w:rsid w:val="005D7BF6"/>
    <w:rsid w:val="005D7C76"/>
    <w:rsid w:val="005D7D7A"/>
    <w:rsid w:val="005D7F3B"/>
    <w:rsid w:val="005E0285"/>
    <w:rsid w:val="005E0598"/>
    <w:rsid w:val="005E078F"/>
    <w:rsid w:val="005E0873"/>
    <w:rsid w:val="005E08FD"/>
    <w:rsid w:val="005E09FD"/>
    <w:rsid w:val="005E0AD3"/>
    <w:rsid w:val="005E0B33"/>
    <w:rsid w:val="005E0C2C"/>
    <w:rsid w:val="005E0C67"/>
    <w:rsid w:val="005E0C80"/>
    <w:rsid w:val="005E102F"/>
    <w:rsid w:val="005E1197"/>
    <w:rsid w:val="005E11EB"/>
    <w:rsid w:val="005E14CA"/>
    <w:rsid w:val="005E14EE"/>
    <w:rsid w:val="005E1605"/>
    <w:rsid w:val="005E1675"/>
    <w:rsid w:val="005E1799"/>
    <w:rsid w:val="005E17B2"/>
    <w:rsid w:val="005E1855"/>
    <w:rsid w:val="005E1BF0"/>
    <w:rsid w:val="005E1C0A"/>
    <w:rsid w:val="005E1C27"/>
    <w:rsid w:val="005E1CBD"/>
    <w:rsid w:val="005E1DA5"/>
    <w:rsid w:val="005E1E84"/>
    <w:rsid w:val="005E212C"/>
    <w:rsid w:val="005E222B"/>
    <w:rsid w:val="005E2274"/>
    <w:rsid w:val="005E229B"/>
    <w:rsid w:val="005E23EB"/>
    <w:rsid w:val="005E246E"/>
    <w:rsid w:val="005E283A"/>
    <w:rsid w:val="005E2847"/>
    <w:rsid w:val="005E29DF"/>
    <w:rsid w:val="005E2A63"/>
    <w:rsid w:val="005E2D2D"/>
    <w:rsid w:val="005E2D54"/>
    <w:rsid w:val="005E2D55"/>
    <w:rsid w:val="005E2D8F"/>
    <w:rsid w:val="005E2E32"/>
    <w:rsid w:val="005E2F6B"/>
    <w:rsid w:val="005E3081"/>
    <w:rsid w:val="005E34B5"/>
    <w:rsid w:val="005E365B"/>
    <w:rsid w:val="005E376B"/>
    <w:rsid w:val="005E378B"/>
    <w:rsid w:val="005E3842"/>
    <w:rsid w:val="005E3ACA"/>
    <w:rsid w:val="005E3D55"/>
    <w:rsid w:val="005E3E27"/>
    <w:rsid w:val="005E3F95"/>
    <w:rsid w:val="005E404F"/>
    <w:rsid w:val="005E40CA"/>
    <w:rsid w:val="005E4124"/>
    <w:rsid w:val="005E442B"/>
    <w:rsid w:val="005E4597"/>
    <w:rsid w:val="005E45D3"/>
    <w:rsid w:val="005E45DD"/>
    <w:rsid w:val="005E46F4"/>
    <w:rsid w:val="005E4712"/>
    <w:rsid w:val="005E488A"/>
    <w:rsid w:val="005E4968"/>
    <w:rsid w:val="005E4AB5"/>
    <w:rsid w:val="005E4C23"/>
    <w:rsid w:val="005E4E1E"/>
    <w:rsid w:val="005E4FE2"/>
    <w:rsid w:val="005E5139"/>
    <w:rsid w:val="005E5251"/>
    <w:rsid w:val="005E53C4"/>
    <w:rsid w:val="005E54D3"/>
    <w:rsid w:val="005E55F9"/>
    <w:rsid w:val="005E5679"/>
    <w:rsid w:val="005E58AD"/>
    <w:rsid w:val="005E58F8"/>
    <w:rsid w:val="005E59B2"/>
    <w:rsid w:val="005E5D5D"/>
    <w:rsid w:val="005E5EDF"/>
    <w:rsid w:val="005E5F25"/>
    <w:rsid w:val="005E60FB"/>
    <w:rsid w:val="005E61E1"/>
    <w:rsid w:val="005E6397"/>
    <w:rsid w:val="005E6400"/>
    <w:rsid w:val="005E6572"/>
    <w:rsid w:val="005E669D"/>
    <w:rsid w:val="005E671B"/>
    <w:rsid w:val="005E6751"/>
    <w:rsid w:val="005E6915"/>
    <w:rsid w:val="005E6991"/>
    <w:rsid w:val="005E6AF3"/>
    <w:rsid w:val="005E6EE1"/>
    <w:rsid w:val="005E6EEF"/>
    <w:rsid w:val="005E7099"/>
    <w:rsid w:val="005E709A"/>
    <w:rsid w:val="005E7164"/>
    <w:rsid w:val="005E719A"/>
    <w:rsid w:val="005E738E"/>
    <w:rsid w:val="005E78D7"/>
    <w:rsid w:val="005E7D2E"/>
    <w:rsid w:val="005E7EC6"/>
    <w:rsid w:val="005E7F54"/>
    <w:rsid w:val="005F0131"/>
    <w:rsid w:val="005F03F5"/>
    <w:rsid w:val="005F0480"/>
    <w:rsid w:val="005F04A4"/>
    <w:rsid w:val="005F04C2"/>
    <w:rsid w:val="005F0507"/>
    <w:rsid w:val="005F0510"/>
    <w:rsid w:val="005F05D4"/>
    <w:rsid w:val="005F0B3B"/>
    <w:rsid w:val="005F0EEF"/>
    <w:rsid w:val="005F102F"/>
    <w:rsid w:val="005F10C0"/>
    <w:rsid w:val="005F1170"/>
    <w:rsid w:val="005F1488"/>
    <w:rsid w:val="005F17D3"/>
    <w:rsid w:val="005F1C26"/>
    <w:rsid w:val="005F1CB5"/>
    <w:rsid w:val="005F1CE9"/>
    <w:rsid w:val="005F1DA6"/>
    <w:rsid w:val="005F1DD9"/>
    <w:rsid w:val="005F1DFA"/>
    <w:rsid w:val="005F1E87"/>
    <w:rsid w:val="005F1EC8"/>
    <w:rsid w:val="005F208F"/>
    <w:rsid w:val="005F20DE"/>
    <w:rsid w:val="005F20E6"/>
    <w:rsid w:val="005F274B"/>
    <w:rsid w:val="005F2799"/>
    <w:rsid w:val="005F2848"/>
    <w:rsid w:val="005F29AA"/>
    <w:rsid w:val="005F2A73"/>
    <w:rsid w:val="005F2B96"/>
    <w:rsid w:val="005F2C83"/>
    <w:rsid w:val="005F2C9A"/>
    <w:rsid w:val="005F2CA7"/>
    <w:rsid w:val="005F2D31"/>
    <w:rsid w:val="005F2E76"/>
    <w:rsid w:val="005F2EB8"/>
    <w:rsid w:val="005F3118"/>
    <w:rsid w:val="005F3195"/>
    <w:rsid w:val="005F3370"/>
    <w:rsid w:val="005F36EB"/>
    <w:rsid w:val="005F3828"/>
    <w:rsid w:val="005F394D"/>
    <w:rsid w:val="005F39B1"/>
    <w:rsid w:val="005F3B32"/>
    <w:rsid w:val="005F3C7F"/>
    <w:rsid w:val="005F3CB3"/>
    <w:rsid w:val="005F3CDD"/>
    <w:rsid w:val="005F43D9"/>
    <w:rsid w:val="005F47E0"/>
    <w:rsid w:val="005F4A6B"/>
    <w:rsid w:val="005F4A93"/>
    <w:rsid w:val="005F4B24"/>
    <w:rsid w:val="005F4BA5"/>
    <w:rsid w:val="005F4BC3"/>
    <w:rsid w:val="005F4F79"/>
    <w:rsid w:val="005F4F7D"/>
    <w:rsid w:val="005F4FF0"/>
    <w:rsid w:val="005F51C5"/>
    <w:rsid w:val="005F524D"/>
    <w:rsid w:val="005F5279"/>
    <w:rsid w:val="005F528B"/>
    <w:rsid w:val="005F5433"/>
    <w:rsid w:val="005F5453"/>
    <w:rsid w:val="005F5508"/>
    <w:rsid w:val="005F576E"/>
    <w:rsid w:val="005F589E"/>
    <w:rsid w:val="005F5ABD"/>
    <w:rsid w:val="005F5D5E"/>
    <w:rsid w:val="005F5D7E"/>
    <w:rsid w:val="005F5FEC"/>
    <w:rsid w:val="005F61F7"/>
    <w:rsid w:val="005F62EF"/>
    <w:rsid w:val="005F632A"/>
    <w:rsid w:val="005F6330"/>
    <w:rsid w:val="005F6380"/>
    <w:rsid w:val="005F639E"/>
    <w:rsid w:val="005F64A6"/>
    <w:rsid w:val="005F6793"/>
    <w:rsid w:val="005F6B74"/>
    <w:rsid w:val="005F6CD1"/>
    <w:rsid w:val="005F6CE3"/>
    <w:rsid w:val="005F6DE6"/>
    <w:rsid w:val="005F6E85"/>
    <w:rsid w:val="005F6F33"/>
    <w:rsid w:val="005F6F6F"/>
    <w:rsid w:val="005F6F87"/>
    <w:rsid w:val="005F725F"/>
    <w:rsid w:val="005F72B0"/>
    <w:rsid w:val="005F72E6"/>
    <w:rsid w:val="005F7596"/>
    <w:rsid w:val="005F7715"/>
    <w:rsid w:val="005F798C"/>
    <w:rsid w:val="005F79DD"/>
    <w:rsid w:val="005F79FB"/>
    <w:rsid w:val="005F7A66"/>
    <w:rsid w:val="005F7CC6"/>
    <w:rsid w:val="005F7DAE"/>
    <w:rsid w:val="005F7E75"/>
    <w:rsid w:val="006002B9"/>
    <w:rsid w:val="00600385"/>
    <w:rsid w:val="00600758"/>
    <w:rsid w:val="00600BB8"/>
    <w:rsid w:val="00600DBD"/>
    <w:rsid w:val="00600DC3"/>
    <w:rsid w:val="00600DEA"/>
    <w:rsid w:val="0060144E"/>
    <w:rsid w:val="00601498"/>
    <w:rsid w:val="00601534"/>
    <w:rsid w:val="00601673"/>
    <w:rsid w:val="006016B0"/>
    <w:rsid w:val="006017F0"/>
    <w:rsid w:val="00601AC4"/>
    <w:rsid w:val="00601D9C"/>
    <w:rsid w:val="00601F59"/>
    <w:rsid w:val="0060223E"/>
    <w:rsid w:val="00602814"/>
    <w:rsid w:val="00602B4E"/>
    <w:rsid w:val="00602DE8"/>
    <w:rsid w:val="00602FEB"/>
    <w:rsid w:val="0060307F"/>
    <w:rsid w:val="00603158"/>
    <w:rsid w:val="00603194"/>
    <w:rsid w:val="00603281"/>
    <w:rsid w:val="006033B8"/>
    <w:rsid w:val="00603613"/>
    <w:rsid w:val="0060366E"/>
    <w:rsid w:val="00603745"/>
    <w:rsid w:val="006037BA"/>
    <w:rsid w:val="00603B7B"/>
    <w:rsid w:val="00603FA9"/>
    <w:rsid w:val="006041A2"/>
    <w:rsid w:val="006042CE"/>
    <w:rsid w:val="006044DB"/>
    <w:rsid w:val="00604575"/>
    <w:rsid w:val="006046CD"/>
    <w:rsid w:val="00604745"/>
    <w:rsid w:val="0060475F"/>
    <w:rsid w:val="00604775"/>
    <w:rsid w:val="00604955"/>
    <w:rsid w:val="006049A8"/>
    <w:rsid w:val="00605155"/>
    <w:rsid w:val="006053FD"/>
    <w:rsid w:val="00605733"/>
    <w:rsid w:val="00605794"/>
    <w:rsid w:val="006057BC"/>
    <w:rsid w:val="0060591D"/>
    <w:rsid w:val="00605D2D"/>
    <w:rsid w:val="00605DBD"/>
    <w:rsid w:val="00605EF2"/>
    <w:rsid w:val="00605F1C"/>
    <w:rsid w:val="00606088"/>
    <w:rsid w:val="006062A4"/>
    <w:rsid w:val="0060656E"/>
    <w:rsid w:val="0060669B"/>
    <w:rsid w:val="006066CC"/>
    <w:rsid w:val="00606736"/>
    <w:rsid w:val="00606A91"/>
    <w:rsid w:val="00606BEE"/>
    <w:rsid w:val="00606C5F"/>
    <w:rsid w:val="00606C63"/>
    <w:rsid w:val="00606CB3"/>
    <w:rsid w:val="00606D1B"/>
    <w:rsid w:val="00606D5F"/>
    <w:rsid w:val="00606DBF"/>
    <w:rsid w:val="00606DF5"/>
    <w:rsid w:val="00606E3E"/>
    <w:rsid w:val="00606F2C"/>
    <w:rsid w:val="0060708A"/>
    <w:rsid w:val="0060725F"/>
    <w:rsid w:val="006072E0"/>
    <w:rsid w:val="006073F8"/>
    <w:rsid w:val="006075BB"/>
    <w:rsid w:val="006075D2"/>
    <w:rsid w:val="00607780"/>
    <w:rsid w:val="006077ED"/>
    <w:rsid w:val="0060784E"/>
    <w:rsid w:val="006079B3"/>
    <w:rsid w:val="00607A7D"/>
    <w:rsid w:val="00607BA6"/>
    <w:rsid w:val="00607DFD"/>
    <w:rsid w:val="006100EE"/>
    <w:rsid w:val="00610206"/>
    <w:rsid w:val="006102D0"/>
    <w:rsid w:val="006103F6"/>
    <w:rsid w:val="00610A27"/>
    <w:rsid w:val="00610AF1"/>
    <w:rsid w:val="00610C32"/>
    <w:rsid w:val="00610DB2"/>
    <w:rsid w:val="006111B2"/>
    <w:rsid w:val="00611273"/>
    <w:rsid w:val="0061147A"/>
    <w:rsid w:val="006114F3"/>
    <w:rsid w:val="00611631"/>
    <w:rsid w:val="006117DB"/>
    <w:rsid w:val="006118AE"/>
    <w:rsid w:val="00611923"/>
    <w:rsid w:val="00611926"/>
    <w:rsid w:val="00611B79"/>
    <w:rsid w:val="00611DC5"/>
    <w:rsid w:val="00611EF5"/>
    <w:rsid w:val="00611F6A"/>
    <w:rsid w:val="00611FAF"/>
    <w:rsid w:val="006121AB"/>
    <w:rsid w:val="0061225B"/>
    <w:rsid w:val="00612377"/>
    <w:rsid w:val="0061255B"/>
    <w:rsid w:val="006126B0"/>
    <w:rsid w:val="00612710"/>
    <w:rsid w:val="006129F1"/>
    <w:rsid w:val="00612B14"/>
    <w:rsid w:val="00612BF7"/>
    <w:rsid w:val="00612C2B"/>
    <w:rsid w:val="00612C70"/>
    <w:rsid w:val="00612CE4"/>
    <w:rsid w:val="00612D64"/>
    <w:rsid w:val="00612E01"/>
    <w:rsid w:val="00612E38"/>
    <w:rsid w:val="00613385"/>
    <w:rsid w:val="00613455"/>
    <w:rsid w:val="00613459"/>
    <w:rsid w:val="0061352E"/>
    <w:rsid w:val="006135D7"/>
    <w:rsid w:val="0061375B"/>
    <w:rsid w:val="006138FF"/>
    <w:rsid w:val="0061395A"/>
    <w:rsid w:val="00613983"/>
    <w:rsid w:val="006139CD"/>
    <w:rsid w:val="00613AF0"/>
    <w:rsid w:val="00613C18"/>
    <w:rsid w:val="00613F8E"/>
    <w:rsid w:val="006144A5"/>
    <w:rsid w:val="006145BC"/>
    <w:rsid w:val="00614665"/>
    <w:rsid w:val="006147DF"/>
    <w:rsid w:val="0061484F"/>
    <w:rsid w:val="00614870"/>
    <w:rsid w:val="00614996"/>
    <w:rsid w:val="00614C0A"/>
    <w:rsid w:val="00614CCA"/>
    <w:rsid w:val="00614D1A"/>
    <w:rsid w:val="00614D7A"/>
    <w:rsid w:val="00614DE2"/>
    <w:rsid w:val="00614EE1"/>
    <w:rsid w:val="00614F22"/>
    <w:rsid w:val="0061507E"/>
    <w:rsid w:val="006150B4"/>
    <w:rsid w:val="0061516B"/>
    <w:rsid w:val="006152E9"/>
    <w:rsid w:val="00615409"/>
    <w:rsid w:val="00615476"/>
    <w:rsid w:val="0061562B"/>
    <w:rsid w:val="00615642"/>
    <w:rsid w:val="006157C0"/>
    <w:rsid w:val="006157D5"/>
    <w:rsid w:val="00615D82"/>
    <w:rsid w:val="00615DC9"/>
    <w:rsid w:val="00615DD8"/>
    <w:rsid w:val="00615EB5"/>
    <w:rsid w:val="00615F98"/>
    <w:rsid w:val="0061603F"/>
    <w:rsid w:val="006161BE"/>
    <w:rsid w:val="0061626E"/>
    <w:rsid w:val="00616539"/>
    <w:rsid w:val="00616645"/>
    <w:rsid w:val="006166D5"/>
    <w:rsid w:val="00616770"/>
    <w:rsid w:val="00616DB1"/>
    <w:rsid w:val="00616DE8"/>
    <w:rsid w:val="00617023"/>
    <w:rsid w:val="0061704D"/>
    <w:rsid w:val="00617369"/>
    <w:rsid w:val="006173B2"/>
    <w:rsid w:val="00617693"/>
    <w:rsid w:val="00617E99"/>
    <w:rsid w:val="00617F76"/>
    <w:rsid w:val="006200D3"/>
    <w:rsid w:val="006200F7"/>
    <w:rsid w:val="00620278"/>
    <w:rsid w:val="00620395"/>
    <w:rsid w:val="00620427"/>
    <w:rsid w:val="0062042F"/>
    <w:rsid w:val="00620648"/>
    <w:rsid w:val="00620937"/>
    <w:rsid w:val="00620AAC"/>
    <w:rsid w:val="00620B3F"/>
    <w:rsid w:val="00620BBE"/>
    <w:rsid w:val="00620BFD"/>
    <w:rsid w:val="00620F58"/>
    <w:rsid w:val="006213CA"/>
    <w:rsid w:val="00621406"/>
    <w:rsid w:val="0062157B"/>
    <w:rsid w:val="00621639"/>
    <w:rsid w:val="0062169C"/>
    <w:rsid w:val="006217C6"/>
    <w:rsid w:val="0062185E"/>
    <w:rsid w:val="006218F6"/>
    <w:rsid w:val="0062194C"/>
    <w:rsid w:val="0062197B"/>
    <w:rsid w:val="00621AC2"/>
    <w:rsid w:val="00621ACF"/>
    <w:rsid w:val="00621B5A"/>
    <w:rsid w:val="00621C11"/>
    <w:rsid w:val="00621F93"/>
    <w:rsid w:val="006223BD"/>
    <w:rsid w:val="00622537"/>
    <w:rsid w:val="0062263A"/>
    <w:rsid w:val="0062296C"/>
    <w:rsid w:val="006229C9"/>
    <w:rsid w:val="00622F93"/>
    <w:rsid w:val="0062328D"/>
    <w:rsid w:val="0062340C"/>
    <w:rsid w:val="0062358C"/>
    <w:rsid w:val="0062387C"/>
    <w:rsid w:val="00623963"/>
    <w:rsid w:val="00623A1F"/>
    <w:rsid w:val="00623B65"/>
    <w:rsid w:val="00623DA2"/>
    <w:rsid w:val="00623E26"/>
    <w:rsid w:val="00623E3C"/>
    <w:rsid w:val="00623F55"/>
    <w:rsid w:val="00623F70"/>
    <w:rsid w:val="0062415F"/>
    <w:rsid w:val="00624228"/>
    <w:rsid w:val="00624268"/>
    <w:rsid w:val="00624323"/>
    <w:rsid w:val="006243E2"/>
    <w:rsid w:val="006244FC"/>
    <w:rsid w:val="00624751"/>
    <w:rsid w:val="00624777"/>
    <w:rsid w:val="006247A3"/>
    <w:rsid w:val="00624941"/>
    <w:rsid w:val="006249C8"/>
    <w:rsid w:val="00624AA3"/>
    <w:rsid w:val="00624DAD"/>
    <w:rsid w:val="00624EE4"/>
    <w:rsid w:val="00624F7E"/>
    <w:rsid w:val="0062534D"/>
    <w:rsid w:val="00625716"/>
    <w:rsid w:val="00625810"/>
    <w:rsid w:val="0062590A"/>
    <w:rsid w:val="00625A05"/>
    <w:rsid w:val="00625A40"/>
    <w:rsid w:val="00625D85"/>
    <w:rsid w:val="00625DEC"/>
    <w:rsid w:val="00625F5D"/>
    <w:rsid w:val="006261C2"/>
    <w:rsid w:val="00626412"/>
    <w:rsid w:val="00626446"/>
    <w:rsid w:val="006264AB"/>
    <w:rsid w:val="0062657C"/>
    <w:rsid w:val="006266DE"/>
    <w:rsid w:val="006267AE"/>
    <w:rsid w:val="006267FC"/>
    <w:rsid w:val="00626889"/>
    <w:rsid w:val="00626A29"/>
    <w:rsid w:val="00626AEE"/>
    <w:rsid w:val="00626C9D"/>
    <w:rsid w:val="00626CC1"/>
    <w:rsid w:val="00626F5C"/>
    <w:rsid w:val="0062727D"/>
    <w:rsid w:val="0062734D"/>
    <w:rsid w:val="0062736D"/>
    <w:rsid w:val="006273A7"/>
    <w:rsid w:val="0062755F"/>
    <w:rsid w:val="0062766F"/>
    <w:rsid w:val="006276D8"/>
    <w:rsid w:val="00627DDE"/>
    <w:rsid w:val="00630309"/>
    <w:rsid w:val="00630499"/>
    <w:rsid w:val="006305B0"/>
    <w:rsid w:val="006306DD"/>
    <w:rsid w:val="0063088B"/>
    <w:rsid w:val="00630CC2"/>
    <w:rsid w:val="00631355"/>
    <w:rsid w:val="00631439"/>
    <w:rsid w:val="006315C1"/>
    <w:rsid w:val="006315C5"/>
    <w:rsid w:val="0063179F"/>
    <w:rsid w:val="00631937"/>
    <w:rsid w:val="006319FB"/>
    <w:rsid w:val="00631BCD"/>
    <w:rsid w:val="00631CBE"/>
    <w:rsid w:val="00631EAD"/>
    <w:rsid w:val="006320E0"/>
    <w:rsid w:val="006322C5"/>
    <w:rsid w:val="006323EF"/>
    <w:rsid w:val="0063243C"/>
    <w:rsid w:val="0063271C"/>
    <w:rsid w:val="0063277F"/>
    <w:rsid w:val="0063278A"/>
    <w:rsid w:val="006327DF"/>
    <w:rsid w:val="00632A68"/>
    <w:rsid w:val="00632E16"/>
    <w:rsid w:val="00632F81"/>
    <w:rsid w:val="00632FCB"/>
    <w:rsid w:val="00632FD6"/>
    <w:rsid w:val="006333F7"/>
    <w:rsid w:val="00633B99"/>
    <w:rsid w:val="00633F71"/>
    <w:rsid w:val="00634101"/>
    <w:rsid w:val="006343CD"/>
    <w:rsid w:val="00634425"/>
    <w:rsid w:val="00634494"/>
    <w:rsid w:val="006347E0"/>
    <w:rsid w:val="00634835"/>
    <w:rsid w:val="00634862"/>
    <w:rsid w:val="0063486D"/>
    <w:rsid w:val="006348F9"/>
    <w:rsid w:val="00634B8B"/>
    <w:rsid w:val="00634BCC"/>
    <w:rsid w:val="00634D7C"/>
    <w:rsid w:val="00634E04"/>
    <w:rsid w:val="00634F21"/>
    <w:rsid w:val="00635035"/>
    <w:rsid w:val="00635145"/>
    <w:rsid w:val="006353D0"/>
    <w:rsid w:val="00635539"/>
    <w:rsid w:val="006358DC"/>
    <w:rsid w:val="00635BF5"/>
    <w:rsid w:val="00635E23"/>
    <w:rsid w:val="00635EA8"/>
    <w:rsid w:val="00635EE7"/>
    <w:rsid w:val="00635F8F"/>
    <w:rsid w:val="00636809"/>
    <w:rsid w:val="00636A3C"/>
    <w:rsid w:val="00636FE4"/>
    <w:rsid w:val="00637030"/>
    <w:rsid w:val="00637112"/>
    <w:rsid w:val="00637119"/>
    <w:rsid w:val="00637141"/>
    <w:rsid w:val="00637180"/>
    <w:rsid w:val="00637408"/>
    <w:rsid w:val="0063743A"/>
    <w:rsid w:val="006375DD"/>
    <w:rsid w:val="00637601"/>
    <w:rsid w:val="00637617"/>
    <w:rsid w:val="00637821"/>
    <w:rsid w:val="00637952"/>
    <w:rsid w:val="00637A42"/>
    <w:rsid w:val="00637D4B"/>
    <w:rsid w:val="00637E45"/>
    <w:rsid w:val="00637E82"/>
    <w:rsid w:val="00637EC3"/>
    <w:rsid w:val="006400B7"/>
    <w:rsid w:val="006401CE"/>
    <w:rsid w:val="00640303"/>
    <w:rsid w:val="0064036E"/>
    <w:rsid w:val="006403F5"/>
    <w:rsid w:val="00640487"/>
    <w:rsid w:val="0064057A"/>
    <w:rsid w:val="006406D3"/>
    <w:rsid w:val="006407F5"/>
    <w:rsid w:val="0064085D"/>
    <w:rsid w:val="00640F2A"/>
    <w:rsid w:val="006410B6"/>
    <w:rsid w:val="006411D9"/>
    <w:rsid w:val="006411E0"/>
    <w:rsid w:val="00641213"/>
    <w:rsid w:val="00641299"/>
    <w:rsid w:val="00641343"/>
    <w:rsid w:val="00641350"/>
    <w:rsid w:val="00641357"/>
    <w:rsid w:val="00641577"/>
    <w:rsid w:val="006415F3"/>
    <w:rsid w:val="0064168F"/>
    <w:rsid w:val="006417F6"/>
    <w:rsid w:val="006418FE"/>
    <w:rsid w:val="00641BB2"/>
    <w:rsid w:val="00641EE4"/>
    <w:rsid w:val="00641FE8"/>
    <w:rsid w:val="0064215D"/>
    <w:rsid w:val="006423D9"/>
    <w:rsid w:val="00642832"/>
    <w:rsid w:val="00642A2C"/>
    <w:rsid w:val="00642B80"/>
    <w:rsid w:val="00642C67"/>
    <w:rsid w:val="00642CB8"/>
    <w:rsid w:val="00642E35"/>
    <w:rsid w:val="0064333B"/>
    <w:rsid w:val="00643447"/>
    <w:rsid w:val="0064371B"/>
    <w:rsid w:val="00643A71"/>
    <w:rsid w:val="00643C90"/>
    <w:rsid w:val="00643D6B"/>
    <w:rsid w:val="00643E0D"/>
    <w:rsid w:val="00643E26"/>
    <w:rsid w:val="00643EEC"/>
    <w:rsid w:val="00643F43"/>
    <w:rsid w:val="00643FC6"/>
    <w:rsid w:val="00644355"/>
    <w:rsid w:val="006449E7"/>
    <w:rsid w:val="00644BD7"/>
    <w:rsid w:val="00644F8C"/>
    <w:rsid w:val="00645023"/>
    <w:rsid w:val="006450B0"/>
    <w:rsid w:val="006451F3"/>
    <w:rsid w:val="0064552C"/>
    <w:rsid w:val="006455B3"/>
    <w:rsid w:val="00645972"/>
    <w:rsid w:val="006459E1"/>
    <w:rsid w:val="00645D4E"/>
    <w:rsid w:val="00645F3A"/>
    <w:rsid w:val="00646116"/>
    <w:rsid w:val="00646136"/>
    <w:rsid w:val="00646490"/>
    <w:rsid w:val="006464AF"/>
    <w:rsid w:val="00646714"/>
    <w:rsid w:val="006468D4"/>
    <w:rsid w:val="00646901"/>
    <w:rsid w:val="00646CF6"/>
    <w:rsid w:val="00646D05"/>
    <w:rsid w:val="00646D26"/>
    <w:rsid w:val="00646D9F"/>
    <w:rsid w:val="00646EA5"/>
    <w:rsid w:val="00646F04"/>
    <w:rsid w:val="00646F9B"/>
    <w:rsid w:val="00646F9E"/>
    <w:rsid w:val="006470A6"/>
    <w:rsid w:val="00647155"/>
    <w:rsid w:val="006471C0"/>
    <w:rsid w:val="006471D8"/>
    <w:rsid w:val="006472D2"/>
    <w:rsid w:val="00647557"/>
    <w:rsid w:val="006475D5"/>
    <w:rsid w:val="0064763E"/>
    <w:rsid w:val="0064776F"/>
    <w:rsid w:val="00647808"/>
    <w:rsid w:val="00647AEE"/>
    <w:rsid w:val="00647F43"/>
    <w:rsid w:val="00650039"/>
    <w:rsid w:val="00650586"/>
    <w:rsid w:val="006505E4"/>
    <w:rsid w:val="0065068C"/>
    <w:rsid w:val="00650735"/>
    <w:rsid w:val="006507F4"/>
    <w:rsid w:val="0065084E"/>
    <w:rsid w:val="00650896"/>
    <w:rsid w:val="00650933"/>
    <w:rsid w:val="00650C68"/>
    <w:rsid w:val="00650E29"/>
    <w:rsid w:val="006511F6"/>
    <w:rsid w:val="006515A2"/>
    <w:rsid w:val="00651846"/>
    <w:rsid w:val="00651886"/>
    <w:rsid w:val="006519B8"/>
    <w:rsid w:val="00651B2A"/>
    <w:rsid w:val="006520FD"/>
    <w:rsid w:val="0065217E"/>
    <w:rsid w:val="00652533"/>
    <w:rsid w:val="00652546"/>
    <w:rsid w:val="00652549"/>
    <w:rsid w:val="006527C6"/>
    <w:rsid w:val="00652840"/>
    <w:rsid w:val="00652A2D"/>
    <w:rsid w:val="00652B5C"/>
    <w:rsid w:val="00652D6D"/>
    <w:rsid w:val="00652EFE"/>
    <w:rsid w:val="00652FD7"/>
    <w:rsid w:val="0065307A"/>
    <w:rsid w:val="006531C2"/>
    <w:rsid w:val="00653477"/>
    <w:rsid w:val="00653522"/>
    <w:rsid w:val="00653695"/>
    <w:rsid w:val="006537D6"/>
    <w:rsid w:val="00653811"/>
    <w:rsid w:val="0065391F"/>
    <w:rsid w:val="00653BA4"/>
    <w:rsid w:val="00653C7B"/>
    <w:rsid w:val="00653FB9"/>
    <w:rsid w:val="00654027"/>
    <w:rsid w:val="006541B2"/>
    <w:rsid w:val="00654486"/>
    <w:rsid w:val="0065455F"/>
    <w:rsid w:val="00654713"/>
    <w:rsid w:val="00654974"/>
    <w:rsid w:val="00654DE5"/>
    <w:rsid w:val="00654E02"/>
    <w:rsid w:val="00655046"/>
    <w:rsid w:val="006550A5"/>
    <w:rsid w:val="006550E6"/>
    <w:rsid w:val="00655361"/>
    <w:rsid w:val="006555E0"/>
    <w:rsid w:val="006555EE"/>
    <w:rsid w:val="0065581E"/>
    <w:rsid w:val="00655CA3"/>
    <w:rsid w:val="00655F06"/>
    <w:rsid w:val="00655F4D"/>
    <w:rsid w:val="0065640A"/>
    <w:rsid w:val="00656453"/>
    <w:rsid w:val="00656491"/>
    <w:rsid w:val="006564B7"/>
    <w:rsid w:val="00656592"/>
    <w:rsid w:val="0065659B"/>
    <w:rsid w:val="006565E2"/>
    <w:rsid w:val="00656601"/>
    <w:rsid w:val="0065669E"/>
    <w:rsid w:val="0065698D"/>
    <w:rsid w:val="00656B82"/>
    <w:rsid w:val="00656DCE"/>
    <w:rsid w:val="00656E82"/>
    <w:rsid w:val="00656F51"/>
    <w:rsid w:val="00656FB1"/>
    <w:rsid w:val="00657063"/>
    <w:rsid w:val="006576D7"/>
    <w:rsid w:val="0065771E"/>
    <w:rsid w:val="00657843"/>
    <w:rsid w:val="00657A04"/>
    <w:rsid w:val="00657B79"/>
    <w:rsid w:val="006601C8"/>
    <w:rsid w:val="00660387"/>
    <w:rsid w:val="00660397"/>
    <w:rsid w:val="00660437"/>
    <w:rsid w:val="00660853"/>
    <w:rsid w:val="006608E7"/>
    <w:rsid w:val="00660AA4"/>
    <w:rsid w:val="00660B3D"/>
    <w:rsid w:val="00660BA1"/>
    <w:rsid w:val="00660DCB"/>
    <w:rsid w:val="00660E15"/>
    <w:rsid w:val="00660E84"/>
    <w:rsid w:val="006610E8"/>
    <w:rsid w:val="006611B7"/>
    <w:rsid w:val="006613DD"/>
    <w:rsid w:val="0066163B"/>
    <w:rsid w:val="0066172A"/>
    <w:rsid w:val="006618B4"/>
    <w:rsid w:val="00661914"/>
    <w:rsid w:val="00661981"/>
    <w:rsid w:val="006619FA"/>
    <w:rsid w:val="00661C47"/>
    <w:rsid w:val="00661C9E"/>
    <w:rsid w:val="00661D0B"/>
    <w:rsid w:val="0066203F"/>
    <w:rsid w:val="006622D0"/>
    <w:rsid w:val="006622DF"/>
    <w:rsid w:val="006624EA"/>
    <w:rsid w:val="00662786"/>
    <w:rsid w:val="006627FF"/>
    <w:rsid w:val="0066283E"/>
    <w:rsid w:val="006629C7"/>
    <w:rsid w:val="00662D9B"/>
    <w:rsid w:val="00662E48"/>
    <w:rsid w:val="00662F32"/>
    <w:rsid w:val="00662FC8"/>
    <w:rsid w:val="00663192"/>
    <w:rsid w:val="0066344F"/>
    <w:rsid w:val="00663483"/>
    <w:rsid w:val="00663765"/>
    <w:rsid w:val="00663948"/>
    <w:rsid w:val="00663A73"/>
    <w:rsid w:val="00663AC6"/>
    <w:rsid w:val="00663C38"/>
    <w:rsid w:val="00663C63"/>
    <w:rsid w:val="00663CDE"/>
    <w:rsid w:val="00663D04"/>
    <w:rsid w:val="006644FB"/>
    <w:rsid w:val="006648DC"/>
    <w:rsid w:val="006649B2"/>
    <w:rsid w:val="006649D8"/>
    <w:rsid w:val="00664A35"/>
    <w:rsid w:val="00664A92"/>
    <w:rsid w:val="00664B3E"/>
    <w:rsid w:val="00664B47"/>
    <w:rsid w:val="00664B5C"/>
    <w:rsid w:val="00664D6B"/>
    <w:rsid w:val="00664DC5"/>
    <w:rsid w:val="00664E09"/>
    <w:rsid w:val="00664E9E"/>
    <w:rsid w:val="0066500A"/>
    <w:rsid w:val="00665459"/>
    <w:rsid w:val="00665808"/>
    <w:rsid w:val="00665933"/>
    <w:rsid w:val="00665B48"/>
    <w:rsid w:val="00665DA6"/>
    <w:rsid w:val="00665DCC"/>
    <w:rsid w:val="00665FE1"/>
    <w:rsid w:val="00666036"/>
    <w:rsid w:val="00666070"/>
    <w:rsid w:val="0066614F"/>
    <w:rsid w:val="006661ED"/>
    <w:rsid w:val="00666288"/>
    <w:rsid w:val="0066649E"/>
    <w:rsid w:val="006664FB"/>
    <w:rsid w:val="00666531"/>
    <w:rsid w:val="006668A5"/>
    <w:rsid w:val="00666A0D"/>
    <w:rsid w:val="00666BB7"/>
    <w:rsid w:val="00666C29"/>
    <w:rsid w:val="00666E88"/>
    <w:rsid w:val="00666E95"/>
    <w:rsid w:val="006671FE"/>
    <w:rsid w:val="006672F8"/>
    <w:rsid w:val="00667371"/>
    <w:rsid w:val="006674DD"/>
    <w:rsid w:val="006678EF"/>
    <w:rsid w:val="00667E33"/>
    <w:rsid w:val="00670217"/>
    <w:rsid w:val="006702F1"/>
    <w:rsid w:val="0067097B"/>
    <w:rsid w:val="00670CB1"/>
    <w:rsid w:val="00670F9C"/>
    <w:rsid w:val="00671013"/>
    <w:rsid w:val="00671510"/>
    <w:rsid w:val="00671557"/>
    <w:rsid w:val="006715D2"/>
    <w:rsid w:val="006719C4"/>
    <w:rsid w:val="00671B5E"/>
    <w:rsid w:val="00671E7A"/>
    <w:rsid w:val="00672043"/>
    <w:rsid w:val="006720E4"/>
    <w:rsid w:val="00672321"/>
    <w:rsid w:val="00672400"/>
    <w:rsid w:val="0067246D"/>
    <w:rsid w:val="006726FF"/>
    <w:rsid w:val="00672AEF"/>
    <w:rsid w:val="00672BBD"/>
    <w:rsid w:val="00672DFB"/>
    <w:rsid w:val="00673117"/>
    <w:rsid w:val="00673128"/>
    <w:rsid w:val="0067354D"/>
    <w:rsid w:val="006735AB"/>
    <w:rsid w:val="006736B3"/>
    <w:rsid w:val="0067379D"/>
    <w:rsid w:val="00673ABD"/>
    <w:rsid w:val="00673C7A"/>
    <w:rsid w:val="00673FB7"/>
    <w:rsid w:val="00674038"/>
    <w:rsid w:val="0067426F"/>
    <w:rsid w:val="0067428D"/>
    <w:rsid w:val="00674426"/>
    <w:rsid w:val="00674430"/>
    <w:rsid w:val="00674482"/>
    <w:rsid w:val="006745F2"/>
    <w:rsid w:val="006746ED"/>
    <w:rsid w:val="0067485F"/>
    <w:rsid w:val="00674E1F"/>
    <w:rsid w:val="00674EB0"/>
    <w:rsid w:val="006750B8"/>
    <w:rsid w:val="006750EA"/>
    <w:rsid w:val="00675298"/>
    <w:rsid w:val="0067541C"/>
    <w:rsid w:val="00675445"/>
    <w:rsid w:val="006756F1"/>
    <w:rsid w:val="0067592F"/>
    <w:rsid w:val="00675A69"/>
    <w:rsid w:val="00675C61"/>
    <w:rsid w:val="00675D9D"/>
    <w:rsid w:val="00675DE1"/>
    <w:rsid w:val="00675F4D"/>
    <w:rsid w:val="006763C4"/>
    <w:rsid w:val="006763CB"/>
    <w:rsid w:val="0067673A"/>
    <w:rsid w:val="00676843"/>
    <w:rsid w:val="006768C4"/>
    <w:rsid w:val="0067696F"/>
    <w:rsid w:val="0067699F"/>
    <w:rsid w:val="00676A3E"/>
    <w:rsid w:val="00676B7D"/>
    <w:rsid w:val="00676FD8"/>
    <w:rsid w:val="00677336"/>
    <w:rsid w:val="00677370"/>
    <w:rsid w:val="0067760A"/>
    <w:rsid w:val="00677782"/>
    <w:rsid w:val="0067785F"/>
    <w:rsid w:val="00677AE2"/>
    <w:rsid w:val="00677B4F"/>
    <w:rsid w:val="00680086"/>
    <w:rsid w:val="00680146"/>
    <w:rsid w:val="00680172"/>
    <w:rsid w:val="0068028C"/>
    <w:rsid w:val="00680512"/>
    <w:rsid w:val="00680592"/>
    <w:rsid w:val="0068064A"/>
    <w:rsid w:val="0068074D"/>
    <w:rsid w:val="00680AC2"/>
    <w:rsid w:val="00680B48"/>
    <w:rsid w:val="00680BE4"/>
    <w:rsid w:val="00680CDF"/>
    <w:rsid w:val="00680EC7"/>
    <w:rsid w:val="0068116B"/>
    <w:rsid w:val="00681296"/>
    <w:rsid w:val="00681405"/>
    <w:rsid w:val="0068147E"/>
    <w:rsid w:val="00681548"/>
    <w:rsid w:val="0068182D"/>
    <w:rsid w:val="0068186E"/>
    <w:rsid w:val="00681A0D"/>
    <w:rsid w:val="00681A86"/>
    <w:rsid w:val="00681EA6"/>
    <w:rsid w:val="00681F10"/>
    <w:rsid w:val="006820DA"/>
    <w:rsid w:val="00682539"/>
    <w:rsid w:val="006828FA"/>
    <w:rsid w:val="00682EC6"/>
    <w:rsid w:val="00683058"/>
    <w:rsid w:val="00683124"/>
    <w:rsid w:val="006831FA"/>
    <w:rsid w:val="006832BB"/>
    <w:rsid w:val="006834B4"/>
    <w:rsid w:val="006834D2"/>
    <w:rsid w:val="006835D8"/>
    <w:rsid w:val="00683630"/>
    <w:rsid w:val="00683B4F"/>
    <w:rsid w:val="006840BD"/>
    <w:rsid w:val="0068415C"/>
    <w:rsid w:val="006846F6"/>
    <w:rsid w:val="00684793"/>
    <w:rsid w:val="0068482C"/>
    <w:rsid w:val="0068486D"/>
    <w:rsid w:val="00684B64"/>
    <w:rsid w:val="00684BC3"/>
    <w:rsid w:val="00684BE1"/>
    <w:rsid w:val="00684C52"/>
    <w:rsid w:val="00684D3D"/>
    <w:rsid w:val="00684E31"/>
    <w:rsid w:val="00685072"/>
    <w:rsid w:val="006851E1"/>
    <w:rsid w:val="006852E5"/>
    <w:rsid w:val="00685775"/>
    <w:rsid w:val="00685960"/>
    <w:rsid w:val="00685A1F"/>
    <w:rsid w:val="00685CE8"/>
    <w:rsid w:val="006863C1"/>
    <w:rsid w:val="00686413"/>
    <w:rsid w:val="006868FE"/>
    <w:rsid w:val="00686938"/>
    <w:rsid w:val="00686983"/>
    <w:rsid w:val="00686B44"/>
    <w:rsid w:val="00686CE0"/>
    <w:rsid w:val="00687231"/>
    <w:rsid w:val="006872D4"/>
    <w:rsid w:val="0068732C"/>
    <w:rsid w:val="006873FB"/>
    <w:rsid w:val="00687453"/>
    <w:rsid w:val="006876B1"/>
    <w:rsid w:val="006876F1"/>
    <w:rsid w:val="0068777A"/>
    <w:rsid w:val="006878FF"/>
    <w:rsid w:val="00687A41"/>
    <w:rsid w:val="00687BC5"/>
    <w:rsid w:val="00687F0C"/>
    <w:rsid w:val="00687FB5"/>
    <w:rsid w:val="00690038"/>
    <w:rsid w:val="00690418"/>
    <w:rsid w:val="0069043D"/>
    <w:rsid w:val="006905E5"/>
    <w:rsid w:val="00690745"/>
    <w:rsid w:val="006907ED"/>
    <w:rsid w:val="006908C9"/>
    <w:rsid w:val="006908F7"/>
    <w:rsid w:val="00690937"/>
    <w:rsid w:val="006909EC"/>
    <w:rsid w:val="00690BE8"/>
    <w:rsid w:val="00690C75"/>
    <w:rsid w:val="00690CDE"/>
    <w:rsid w:val="00690DD7"/>
    <w:rsid w:val="00690F24"/>
    <w:rsid w:val="00691084"/>
    <w:rsid w:val="00691254"/>
    <w:rsid w:val="0069127B"/>
    <w:rsid w:val="0069157A"/>
    <w:rsid w:val="00691725"/>
    <w:rsid w:val="0069199E"/>
    <w:rsid w:val="00692144"/>
    <w:rsid w:val="006923EB"/>
    <w:rsid w:val="00692571"/>
    <w:rsid w:val="00692625"/>
    <w:rsid w:val="0069264D"/>
    <w:rsid w:val="0069282F"/>
    <w:rsid w:val="006929B0"/>
    <w:rsid w:val="00692A0A"/>
    <w:rsid w:val="00692ACF"/>
    <w:rsid w:val="00692EB2"/>
    <w:rsid w:val="00692F80"/>
    <w:rsid w:val="00692FF2"/>
    <w:rsid w:val="0069302E"/>
    <w:rsid w:val="006932C2"/>
    <w:rsid w:val="00693496"/>
    <w:rsid w:val="00693571"/>
    <w:rsid w:val="006935BE"/>
    <w:rsid w:val="006935BF"/>
    <w:rsid w:val="0069368D"/>
    <w:rsid w:val="006936AA"/>
    <w:rsid w:val="006936D3"/>
    <w:rsid w:val="00693721"/>
    <w:rsid w:val="006937D9"/>
    <w:rsid w:val="00693F68"/>
    <w:rsid w:val="00694089"/>
    <w:rsid w:val="006941AC"/>
    <w:rsid w:val="006941C8"/>
    <w:rsid w:val="006942AA"/>
    <w:rsid w:val="006942FC"/>
    <w:rsid w:val="006943B8"/>
    <w:rsid w:val="00694656"/>
    <w:rsid w:val="006946C1"/>
    <w:rsid w:val="006949B1"/>
    <w:rsid w:val="00694BEE"/>
    <w:rsid w:val="00694C68"/>
    <w:rsid w:val="00694C89"/>
    <w:rsid w:val="00694FBC"/>
    <w:rsid w:val="00695484"/>
    <w:rsid w:val="00695574"/>
    <w:rsid w:val="006955F9"/>
    <w:rsid w:val="00695930"/>
    <w:rsid w:val="00695DDF"/>
    <w:rsid w:val="00695FB8"/>
    <w:rsid w:val="00696818"/>
    <w:rsid w:val="00696FDE"/>
    <w:rsid w:val="006970C4"/>
    <w:rsid w:val="00697218"/>
    <w:rsid w:val="0069732A"/>
    <w:rsid w:val="006973CA"/>
    <w:rsid w:val="0069755D"/>
    <w:rsid w:val="00697631"/>
    <w:rsid w:val="006977B9"/>
    <w:rsid w:val="006977E5"/>
    <w:rsid w:val="006978E4"/>
    <w:rsid w:val="006979FD"/>
    <w:rsid w:val="00697B89"/>
    <w:rsid w:val="00697C45"/>
    <w:rsid w:val="00697D4D"/>
    <w:rsid w:val="00697EE2"/>
    <w:rsid w:val="006A00E0"/>
    <w:rsid w:val="006A0195"/>
    <w:rsid w:val="006A01FA"/>
    <w:rsid w:val="006A03C1"/>
    <w:rsid w:val="006A05F7"/>
    <w:rsid w:val="006A06F0"/>
    <w:rsid w:val="006A0C30"/>
    <w:rsid w:val="006A0F98"/>
    <w:rsid w:val="006A12BC"/>
    <w:rsid w:val="006A15CA"/>
    <w:rsid w:val="006A15E8"/>
    <w:rsid w:val="006A178B"/>
    <w:rsid w:val="006A17B8"/>
    <w:rsid w:val="006A194E"/>
    <w:rsid w:val="006A1CD1"/>
    <w:rsid w:val="006A231E"/>
    <w:rsid w:val="006A2515"/>
    <w:rsid w:val="006A2950"/>
    <w:rsid w:val="006A2BBC"/>
    <w:rsid w:val="006A2D65"/>
    <w:rsid w:val="006A2EC3"/>
    <w:rsid w:val="006A2F7C"/>
    <w:rsid w:val="006A3290"/>
    <w:rsid w:val="006A32B4"/>
    <w:rsid w:val="006A3585"/>
    <w:rsid w:val="006A392F"/>
    <w:rsid w:val="006A3A02"/>
    <w:rsid w:val="006A3AD7"/>
    <w:rsid w:val="006A3B86"/>
    <w:rsid w:val="006A3CC5"/>
    <w:rsid w:val="006A3D11"/>
    <w:rsid w:val="006A3E14"/>
    <w:rsid w:val="006A3E23"/>
    <w:rsid w:val="006A3EAF"/>
    <w:rsid w:val="006A3EFE"/>
    <w:rsid w:val="006A440D"/>
    <w:rsid w:val="006A451A"/>
    <w:rsid w:val="006A467B"/>
    <w:rsid w:val="006A4719"/>
    <w:rsid w:val="006A4AE8"/>
    <w:rsid w:val="006A4C3E"/>
    <w:rsid w:val="006A4D77"/>
    <w:rsid w:val="006A4F16"/>
    <w:rsid w:val="006A4F29"/>
    <w:rsid w:val="006A532F"/>
    <w:rsid w:val="006A557B"/>
    <w:rsid w:val="006A57D6"/>
    <w:rsid w:val="006A5BC3"/>
    <w:rsid w:val="006A5BFE"/>
    <w:rsid w:val="006A5C2D"/>
    <w:rsid w:val="006A5ED7"/>
    <w:rsid w:val="006A6279"/>
    <w:rsid w:val="006A6500"/>
    <w:rsid w:val="006A6692"/>
    <w:rsid w:val="006A6862"/>
    <w:rsid w:val="006A6B33"/>
    <w:rsid w:val="006A6CA4"/>
    <w:rsid w:val="006A6E85"/>
    <w:rsid w:val="006A70F1"/>
    <w:rsid w:val="006A72BA"/>
    <w:rsid w:val="006A73C4"/>
    <w:rsid w:val="006A73FB"/>
    <w:rsid w:val="006A7401"/>
    <w:rsid w:val="006A742B"/>
    <w:rsid w:val="006A74AB"/>
    <w:rsid w:val="006A753D"/>
    <w:rsid w:val="006A764D"/>
    <w:rsid w:val="006A77D9"/>
    <w:rsid w:val="006A7988"/>
    <w:rsid w:val="006A7BFF"/>
    <w:rsid w:val="006A7DB8"/>
    <w:rsid w:val="006A7E0E"/>
    <w:rsid w:val="006A7E86"/>
    <w:rsid w:val="006A7E95"/>
    <w:rsid w:val="006A7EF1"/>
    <w:rsid w:val="006B007D"/>
    <w:rsid w:val="006B0116"/>
    <w:rsid w:val="006B015B"/>
    <w:rsid w:val="006B01AA"/>
    <w:rsid w:val="006B040C"/>
    <w:rsid w:val="006B056D"/>
    <w:rsid w:val="006B0A41"/>
    <w:rsid w:val="006B0B34"/>
    <w:rsid w:val="006B0E3C"/>
    <w:rsid w:val="006B10C5"/>
    <w:rsid w:val="006B10CC"/>
    <w:rsid w:val="006B10DB"/>
    <w:rsid w:val="006B121E"/>
    <w:rsid w:val="006B143A"/>
    <w:rsid w:val="006B1501"/>
    <w:rsid w:val="006B173C"/>
    <w:rsid w:val="006B1E80"/>
    <w:rsid w:val="006B1F49"/>
    <w:rsid w:val="006B1FBA"/>
    <w:rsid w:val="006B2063"/>
    <w:rsid w:val="006B23CA"/>
    <w:rsid w:val="006B241B"/>
    <w:rsid w:val="006B2438"/>
    <w:rsid w:val="006B246B"/>
    <w:rsid w:val="006B2588"/>
    <w:rsid w:val="006B2CB4"/>
    <w:rsid w:val="006B2D24"/>
    <w:rsid w:val="006B2DEA"/>
    <w:rsid w:val="006B2E8B"/>
    <w:rsid w:val="006B2F49"/>
    <w:rsid w:val="006B30EA"/>
    <w:rsid w:val="006B3148"/>
    <w:rsid w:val="006B323F"/>
    <w:rsid w:val="006B33EB"/>
    <w:rsid w:val="006B349F"/>
    <w:rsid w:val="006B3537"/>
    <w:rsid w:val="006B391E"/>
    <w:rsid w:val="006B3A03"/>
    <w:rsid w:val="006B3B63"/>
    <w:rsid w:val="006B3FD2"/>
    <w:rsid w:val="006B4138"/>
    <w:rsid w:val="006B4246"/>
    <w:rsid w:val="006B42C0"/>
    <w:rsid w:val="006B42D4"/>
    <w:rsid w:val="006B43F8"/>
    <w:rsid w:val="006B47E9"/>
    <w:rsid w:val="006B496C"/>
    <w:rsid w:val="006B4A26"/>
    <w:rsid w:val="006B4B8D"/>
    <w:rsid w:val="006B4ED1"/>
    <w:rsid w:val="006B4FEE"/>
    <w:rsid w:val="006B548D"/>
    <w:rsid w:val="006B554C"/>
    <w:rsid w:val="006B56DA"/>
    <w:rsid w:val="006B585C"/>
    <w:rsid w:val="006B5A54"/>
    <w:rsid w:val="006B5C80"/>
    <w:rsid w:val="006B5D6B"/>
    <w:rsid w:val="006B5FB9"/>
    <w:rsid w:val="006B6018"/>
    <w:rsid w:val="006B6092"/>
    <w:rsid w:val="006B6273"/>
    <w:rsid w:val="006B631D"/>
    <w:rsid w:val="006B65D8"/>
    <w:rsid w:val="006B6AB9"/>
    <w:rsid w:val="006B6C68"/>
    <w:rsid w:val="006B6D20"/>
    <w:rsid w:val="006B6D6B"/>
    <w:rsid w:val="006B6D95"/>
    <w:rsid w:val="006B705C"/>
    <w:rsid w:val="006B711D"/>
    <w:rsid w:val="006B7164"/>
    <w:rsid w:val="006B71FA"/>
    <w:rsid w:val="006B7485"/>
    <w:rsid w:val="006B758B"/>
    <w:rsid w:val="006B7660"/>
    <w:rsid w:val="006B7796"/>
    <w:rsid w:val="006B7C25"/>
    <w:rsid w:val="006B7C3F"/>
    <w:rsid w:val="006B7C9D"/>
    <w:rsid w:val="006B7D94"/>
    <w:rsid w:val="006B7FC4"/>
    <w:rsid w:val="006C01CF"/>
    <w:rsid w:val="006C03FC"/>
    <w:rsid w:val="006C04D5"/>
    <w:rsid w:val="006C05CF"/>
    <w:rsid w:val="006C05D5"/>
    <w:rsid w:val="006C0877"/>
    <w:rsid w:val="006C08E9"/>
    <w:rsid w:val="006C0FEF"/>
    <w:rsid w:val="006C113E"/>
    <w:rsid w:val="006C11B3"/>
    <w:rsid w:val="006C13A7"/>
    <w:rsid w:val="006C15AB"/>
    <w:rsid w:val="006C1643"/>
    <w:rsid w:val="006C1811"/>
    <w:rsid w:val="006C18F6"/>
    <w:rsid w:val="006C191D"/>
    <w:rsid w:val="006C1CB2"/>
    <w:rsid w:val="006C1DE2"/>
    <w:rsid w:val="006C1DEA"/>
    <w:rsid w:val="006C1E31"/>
    <w:rsid w:val="006C210E"/>
    <w:rsid w:val="006C2361"/>
    <w:rsid w:val="006C25CB"/>
    <w:rsid w:val="006C269B"/>
    <w:rsid w:val="006C2797"/>
    <w:rsid w:val="006C2875"/>
    <w:rsid w:val="006C2979"/>
    <w:rsid w:val="006C2984"/>
    <w:rsid w:val="006C2B68"/>
    <w:rsid w:val="006C2D4A"/>
    <w:rsid w:val="006C2EEA"/>
    <w:rsid w:val="006C310E"/>
    <w:rsid w:val="006C3185"/>
    <w:rsid w:val="006C31F4"/>
    <w:rsid w:val="006C31F8"/>
    <w:rsid w:val="006C34D3"/>
    <w:rsid w:val="006C3545"/>
    <w:rsid w:val="006C35D1"/>
    <w:rsid w:val="006C35E7"/>
    <w:rsid w:val="006C37EF"/>
    <w:rsid w:val="006C3B29"/>
    <w:rsid w:val="006C3F1C"/>
    <w:rsid w:val="006C3F44"/>
    <w:rsid w:val="006C3F5F"/>
    <w:rsid w:val="006C4066"/>
    <w:rsid w:val="006C407D"/>
    <w:rsid w:val="006C4172"/>
    <w:rsid w:val="006C458D"/>
    <w:rsid w:val="006C46B1"/>
    <w:rsid w:val="006C476D"/>
    <w:rsid w:val="006C4C65"/>
    <w:rsid w:val="006C4E10"/>
    <w:rsid w:val="006C4F17"/>
    <w:rsid w:val="006C5058"/>
    <w:rsid w:val="006C508F"/>
    <w:rsid w:val="006C50B7"/>
    <w:rsid w:val="006C5127"/>
    <w:rsid w:val="006C53E6"/>
    <w:rsid w:val="006C5514"/>
    <w:rsid w:val="006C55E0"/>
    <w:rsid w:val="006C55E3"/>
    <w:rsid w:val="006C55F3"/>
    <w:rsid w:val="006C56D6"/>
    <w:rsid w:val="006C580C"/>
    <w:rsid w:val="006C5828"/>
    <w:rsid w:val="006C5BA2"/>
    <w:rsid w:val="006C5F16"/>
    <w:rsid w:val="006C6094"/>
    <w:rsid w:val="006C66B6"/>
    <w:rsid w:val="006C6B6D"/>
    <w:rsid w:val="006C6E37"/>
    <w:rsid w:val="006C6F33"/>
    <w:rsid w:val="006C6F63"/>
    <w:rsid w:val="006C71F1"/>
    <w:rsid w:val="006C756A"/>
    <w:rsid w:val="006C769E"/>
    <w:rsid w:val="006C7883"/>
    <w:rsid w:val="006C78B6"/>
    <w:rsid w:val="006C7A73"/>
    <w:rsid w:val="006C7E93"/>
    <w:rsid w:val="006C7F75"/>
    <w:rsid w:val="006C7F98"/>
    <w:rsid w:val="006D00A3"/>
    <w:rsid w:val="006D0332"/>
    <w:rsid w:val="006D05B3"/>
    <w:rsid w:val="006D076D"/>
    <w:rsid w:val="006D09D5"/>
    <w:rsid w:val="006D0AF0"/>
    <w:rsid w:val="006D0AF2"/>
    <w:rsid w:val="006D0AF9"/>
    <w:rsid w:val="006D0B11"/>
    <w:rsid w:val="006D0C11"/>
    <w:rsid w:val="006D0DE0"/>
    <w:rsid w:val="006D0E7A"/>
    <w:rsid w:val="006D1228"/>
    <w:rsid w:val="006D1256"/>
    <w:rsid w:val="006D14B1"/>
    <w:rsid w:val="006D14BD"/>
    <w:rsid w:val="006D15A1"/>
    <w:rsid w:val="006D15CD"/>
    <w:rsid w:val="006D15D8"/>
    <w:rsid w:val="006D181A"/>
    <w:rsid w:val="006D186A"/>
    <w:rsid w:val="006D18C7"/>
    <w:rsid w:val="006D1A2C"/>
    <w:rsid w:val="006D1B2E"/>
    <w:rsid w:val="006D1B60"/>
    <w:rsid w:val="006D1B65"/>
    <w:rsid w:val="006D1C69"/>
    <w:rsid w:val="006D1E6E"/>
    <w:rsid w:val="006D2121"/>
    <w:rsid w:val="006D27FF"/>
    <w:rsid w:val="006D2884"/>
    <w:rsid w:val="006D2ABF"/>
    <w:rsid w:val="006D2AC6"/>
    <w:rsid w:val="006D2BB0"/>
    <w:rsid w:val="006D2CE3"/>
    <w:rsid w:val="006D2D22"/>
    <w:rsid w:val="006D2F8D"/>
    <w:rsid w:val="006D33C6"/>
    <w:rsid w:val="006D3630"/>
    <w:rsid w:val="006D3A73"/>
    <w:rsid w:val="006D3A98"/>
    <w:rsid w:val="006D3CCA"/>
    <w:rsid w:val="006D3D06"/>
    <w:rsid w:val="006D3E2E"/>
    <w:rsid w:val="006D4537"/>
    <w:rsid w:val="006D4643"/>
    <w:rsid w:val="006D481F"/>
    <w:rsid w:val="006D4912"/>
    <w:rsid w:val="006D49F9"/>
    <w:rsid w:val="006D4AA3"/>
    <w:rsid w:val="006D4C66"/>
    <w:rsid w:val="006D4EEE"/>
    <w:rsid w:val="006D4FC2"/>
    <w:rsid w:val="006D5004"/>
    <w:rsid w:val="006D5112"/>
    <w:rsid w:val="006D5197"/>
    <w:rsid w:val="006D5253"/>
    <w:rsid w:val="006D528A"/>
    <w:rsid w:val="006D53C4"/>
    <w:rsid w:val="006D5479"/>
    <w:rsid w:val="006D54F0"/>
    <w:rsid w:val="006D555B"/>
    <w:rsid w:val="006D5767"/>
    <w:rsid w:val="006D5793"/>
    <w:rsid w:val="006D57CD"/>
    <w:rsid w:val="006D59DD"/>
    <w:rsid w:val="006D5B0F"/>
    <w:rsid w:val="006D5E23"/>
    <w:rsid w:val="006D5E5A"/>
    <w:rsid w:val="006D630C"/>
    <w:rsid w:val="006D634F"/>
    <w:rsid w:val="006D6426"/>
    <w:rsid w:val="006D677B"/>
    <w:rsid w:val="006D6AB5"/>
    <w:rsid w:val="006D6D77"/>
    <w:rsid w:val="006D6EE0"/>
    <w:rsid w:val="006D6F93"/>
    <w:rsid w:val="006D6FFD"/>
    <w:rsid w:val="006D70A2"/>
    <w:rsid w:val="006D70F1"/>
    <w:rsid w:val="006D71FC"/>
    <w:rsid w:val="006D726B"/>
    <w:rsid w:val="006D72FF"/>
    <w:rsid w:val="006D73AF"/>
    <w:rsid w:val="006D746A"/>
    <w:rsid w:val="006D7796"/>
    <w:rsid w:val="006D78C7"/>
    <w:rsid w:val="006D7CC8"/>
    <w:rsid w:val="006D7D58"/>
    <w:rsid w:val="006D7D6F"/>
    <w:rsid w:val="006D7EEE"/>
    <w:rsid w:val="006E00B4"/>
    <w:rsid w:val="006E00B7"/>
    <w:rsid w:val="006E050B"/>
    <w:rsid w:val="006E0516"/>
    <w:rsid w:val="006E055F"/>
    <w:rsid w:val="006E059A"/>
    <w:rsid w:val="006E06F7"/>
    <w:rsid w:val="006E08F2"/>
    <w:rsid w:val="006E10BD"/>
    <w:rsid w:val="006E1109"/>
    <w:rsid w:val="006E12BD"/>
    <w:rsid w:val="006E1524"/>
    <w:rsid w:val="006E17D9"/>
    <w:rsid w:val="006E183A"/>
    <w:rsid w:val="006E1A10"/>
    <w:rsid w:val="006E1E18"/>
    <w:rsid w:val="006E1F3A"/>
    <w:rsid w:val="006E1FCB"/>
    <w:rsid w:val="006E2122"/>
    <w:rsid w:val="006E2345"/>
    <w:rsid w:val="006E23BF"/>
    <w:rsid w:val="006E240B"/>
    <w:rsid w:val="006E24BA"/>
    <w:rsid w:val="006E24FC"/>
    <w:rsid w:val="006E2503"/>
    <w:rsid w:val="006E29DA"/>
    <w:rsid w:val="006E2B68"/>
    <w:rsid w:val="006E2BF3"/>
    <w:rsid w:val="006E2DAE"/>
    <w:rsid w:val="006E2EB9"/>
    <w:rsid w:val="006E2ECC"/>
    <w:rsid w:val="006E2F40"/>
    <w:rsid w:val="006E31C3"/>
    <w:rsid w:val="006E31E6"/>
    <w:rsid w:val="006E3251"/>
    <w:rsid w:val="006E3643"/>
    <w:rsid w:val="006E36F8"/>
    <w:rsid w:val="006E3723"/>
    <w:rsid w:val="006E389F"/>
    <w:rsid w:val="006E3A9D"/>
    <w:rsid w:val="006E3BE6"/>
    <w:rsid w:val="006E3CBE"/>
    <w:rsid w:val="006E3CC9"/>
    <w:rsid w:val="006E3DC8"/>
    <w:rsid w:val="006E3E72"/>
    <w:rsid w:val="006E424D"/>
    <w:rsid w:val="006E44B3"/>
    <w:rsid w:val="006E4574"/>
    <w:rsid w:val="006E46FD"/>
    <w:rsid w:val="006E487F"/>
    <w:rsid w:val="006E4BDD"/>
    <w:rsid w:val="006E4D1A"/>
    <w:rsid w:val="006E4EA4"/>
    <w:rsid w:val="006E4EC7"/>
    <w:rsid w:val="006E4F10"/>
    <w:rsid w:val="006E4FF8"/>
    <w:rsid w:val="006E501C"/>
    <w:rsid w:val="006E52A1"/>
    <w:rsid w:val="006E52E0"/>
    <w:rsid w:val="006E5478"/>
    <w:rsid w:val="006E54F2"/>
    <w:rsid w:val="006E5973"/>
    <w:rsid w:val="006E5B2D"/>
    <w:rsid w:val="006E5D83"/>
    <w:rsid w:val="006E5E5D"/>
    <w:rsid w:val="006E60EF"/>
    <w:rsid w:val="006E61FB"/>
    <w:rsid w:val="006E64D3"/>
    <w:rsid w:val="006E6637"/>
    <w:rsid w:val="006E6977"/>
    <w:rsid w:val="006E69B5"/>
    <w:rsid w:val="006E69E3"/>
    <w:rsid w:val="006E69F8"/>
    <w:rsid w:val="006E6AC8"/>
    <w:rsid w:val="006E6AFC"/>
    <w:rsid w:val="006E6B94"/>
    <w:rsid w:val="006E6C02"/>
    <w:rsid w:val="006E6E57"/>
    <w:rsid w:val="006E6F9C"/>
    <w:rsid w:val="006E7139"/>
    <w:rsid w:val="006E7191"/>
    <w:rsid w:val="006E7242"/>
    <w:rsid w:val="006E7326"/>
    <w:rsid w:val="006E74F7"/>
    <w:rsid w:val="006E758F"/>
    <w:rsid w:val="006E75A9"/>
    <w:rsid w:val="006E76D2"/>
    <w:rsid w:val="006E76D7"/>
    <w:rsid w:val="006E77BE"/>
    <w:rsid w:val="006E792F"/>
    <w:rsid w:val="006E7A47"/>
    <w:rsid w:val="006E7AB6"/>
    <w:rsid w:val="006E7B0D"/>
    <w:rsid w:val="006E7BA1"/>
    <w:rsid w:val="006E7C40"/>
    <w:rsid w:val="006E7CBA"/>
    <w:rsid w:val="006F0071"/>
    <w:rsid w:val="006F01EF"/>
    <w:rsid w:val="006F025D"/>
    <w:rsid w:val="006F02A5"/>
    <w:rsid w:val="006F039E"/>
    <w:rsid w:val="006F056E"/>
    <w:rsid w:val="006F0731"/>
    <w:rsid w:val="006F0750"/>
    <w:rsid w:val="006F0765"/>
    <w:rsid w:val="006F0990"/>
    <w:rsid w:val="006F0B3D"/>
    <w:rsid w:val="006F0B52"/>
    <w:rsid w:val="006F0BB6"/>
    <w:rsid w:val="006F0C0A"/>
    <w:rsid w:val="006F0E1B"/>
    <w:rsid w:val="006F0F48"/>
    <w:rsid w:val="006F1135"/>
    <w:rsid w:val="006F13FB"/>
    <w:rsid w:val="006F1615"/>
    <w:rsid w:val="006F163C"/>
    <w:rsid w:val="006F1970"/>
    <w:rsid w:val="006F1B76"/>
    <w:rsid w:val="006F1E4B"/>
    <w:rsid w:val="006F1F6F"/>
    <w:rsid w:val="006F21C0"/>
    <w:rsid w:val="006F245E"/>
    <w:rsid w:val="006F25E9"/>
    <w:rsid w:val="006F2614"/>
    <w:rsid w:val="006F2659"/>
    <w:rsid w:val="006F2721"/>
    <w:rsid w:val="006F2728"/>
    <w:rsid w:val="006F2744"/>
    <w:rsid w:val="006F2E6D"/>
    <w:rsid w:val="006F3091"/>
    <w:rsid w:val="006F33A8"/>
    <w:rsid w:val="006F3436"/>
    <w:rsid w:val="006F3437"/>
    <w:rsid w:val="006F394D"/>
    <w:rsid w:val="006F3A2D"/>
    <w:rsid w:val="006F3AD6"/>
    <w:rsid w:val="006F3D39"/>
    <w:rsid w:val="006F3DA3"/>
    <w:rsid w:val="006F3F45"/>
    <w:rsid w:val="006F3F74"/>
    <w:rsid w:val="006F41C9"/>
    <w:rsid w:val="006F42FD"/>
    <w:rsid w:val="006F4514"/>
    <w:rsid w:val="006F46C5"/>
    <w:rsid w:val="006F49A6"/>
    <w:rsid w:val="006F4CAB"/>
    <w:rsid w:val="006F4CDF"/>
    <w:rsid w:val="006F4CF0"/>
    <w:rsid w:val="006F4E0D"/>
    <w:rsid w:val="006F5041"/>
    <w:rsid w:val="006F51A5"/>
    <w:rsid w:val="006F53EC"/>
    <w:rsid w:val="006F5472"/>
    <w:rsid w:val="006F55D4"/>
    <w:rsid w:val="006F5A4E"/>
    <w:rsid w:val="006F5B65"/>
    <w:rsid w:val="006F5C5D"/>
    <w:rsid w:val="006F5CF8"/>
    <w:rsid w:val="006F5D4E"/>
    <w:rsid w:val="006F5F4A"/>
    <w:rsid w:val="006F6037"/>
    <w:rsid w:val="006F604D"/>
    <w:rsid w:val="006F6151"/>
    <w:rsid w:val="006F6167"/>
    <w:rsid w:val="006F6249"/>
    <w:rsid w:val="006F6332"/>
    <w:rsid w:val="006F646A"/>
    <w:rsid w:val="006F6684"/>
    <w:rsid w:val="006F6694"/>
    <w:rsid w:val="006F66EB"/>
    <w:rsid w:val="006F6831"/>
    <w:rsid w:val="006F6ABF"/>
    <w:rsid w:val="006F6B72"/>
    <w:rsid w:val="006F6BE8"/>
    <w:rsid w:val="006F6C8E"/>
    <w:rsid w:val="006F6D98"/>
    <w:rsid w:val="006F774E"/>
    <w:rsid w:val="006F7774"/>
    <w:rsid w:val="006F7C71"/>
    <w:rsid w:val="006F7C8C"/>
    <w:rsid w:val="0070016F"/>
    <w:rsid w:val="00700518"/>
    <w:rsid w:val="00700BD1"/>
    <w:rsid w:val="00700C3C"/>
    <w:rsid w:val="00700E89"/>
    <w:rsid w:val="00700EAE"/>
    <w:rsid w:val="0070113C"/>
    <w:rsid w:val="00701353"/>
    <w:rsid w:val="00701685"/>
    <w:rsid w:val="00701745"/>
    <w:rsid w:val="00701B08"/>
    <w:rsid w:val="00701E0A"/>
    <w:rsid w:val="00701FD0"/>
    <w:rsid w:val="00701FEC"/>
    <w:rsid w:val="00702072"/>
    <w:rsid w:val="00702082"/>
    <w:rsid w:val="007022EA"/>
    <w:rsid w:val="00702332"/>
    <w:rsid w:val="007025DE"/>
    <w:rsid w:val="007026E4"/>
    <w:rsid w:val="007029AA"/>
    <w:rsid w:val="00702D26"/>
    <w:rsid w:val="00702F6E"/>
    <w:rsid w:val="007030C0"/>
    <w:rsid w:val="0070314C"/>
    <w:rsid w:val="00703256"/>
    <w:rsid w:val="00703289"/>
    <w:rsid w:val="00703375"/>
    <w:rsid w:val="0070347E"/>
    <w:rsid w:val="007035DD"/>
    <w:rsid w:val="007035EA"/>
    <w:rsid w:val="00703650"/>
    <w:rsid w:val="00703A60"/>
    <w:rsid w:val="00703B7A"/>
    <w:rsid w:val="00703C0C"/>
    <w:rsid w:val="00703C8B"/>
    <w:rsid w:val="00703C93"/>
    <w:rsid w:val="00703D08"/>
    <w:rsid w:val="00703D81"/>
    <w:rsid w:val="007044B5"/>
    <w:rsid w:val="00704601"/>
    <w:rsid w:val="0070478D"/>
    <w:rsid w:val="00704A99"/>
    <w:rsid w:val="00704F34"/>
    <w:rsid w:val="00705192"/>
    <w:rsid w:val="00705260"/>
    <w:rsid w:val="0070544A"/>
    <w:rsid w:val="00705821"/>
    <w:rsid w:val="00705B3B"/>
    <w:rsid w:val="00705B70"/>
    <w:rsid w:val="00705BE3"/>
    <w:rsid w:val="00705ED0"/>
    <w:rsid w:val="00705FBC"/>
    <w:rsid w:val="007063C4"/>
    <w:rsid w:val="007063EA"/>
    <w:rsid w:val="0070653F"/>
    <w:rsid w:val="00706734"/>
    <w:rsid w:val="00706A06"/>
    <w:rsid w:val="00706A1C"/>
    <w:rsid w:val="0070702F"/>
    <w:rsid w:val="00707053"/>
    <w:rsid w:val="0070708F"/>
    <w:rsid w:val="0070711E"/>
    <w:rsid w:val="00707145"/>
    <w:rsid w:val="00707211"/>
    <w:rsid w:val="00707398"/>
    <w:rsid w:val="00707698"/>
    <w:rsid w:val="007077A5"/>
    <w:rsid w:val="00707834"/>
    <w:rsid w:val="007078FC"/>
    <w:rsid w:val="00707923"/>
    <w:rsid w:val="00707C90"/>
    <w:rsid w:val="00707D65"/>
    <w:rsid w:val="00707D97"/>
    <w:rsid w:val="00707EE8"/>
    <w:rsid w:val="00707FFA"/>
    <w:rsid w:val="007101B7"/>
    <w:rsid w:val="00710362"/>
    <w:rsid w:val="0071045B"/>
    <w:rsid w:val="00710621"/>
    <w:rsid w:val="007109FA"/>
    <w:rsid w:val="00710AB6"/>
    <w:rsid w:val="00710F4F"/>
    <w:rsid w:val="0071151D"/>
    <w:rsid w:val="007115BB"/>
    <w:rsid w:val="00711618"/>
    <w:rsid w:val="00711838"/>
    <w:rsid w:val="007118C3"/>
    <w:rsid w:val="00711EA9"/>
    <w:rsid w:val="007125C7"/>
    <w:rsid w:val="00712667"/>
    <w:rsid w:val="007127C1"/>
    <w:rsid w:val="00712801"/>
    <w:rsid w:val="00712A11"/>
    <w:rsid w:val="00712A5B"/>
    <w:rsid w:val="00712AE8"/>
    <w:rsid w:val="00712B98"/>
    <w:rsid w:val="00712C04"/>
    <w:rsid w:val="00712C51"/>
    <w:rsid w:val="00712CBF"/>
    <w:rsid w:val="00712CCA"/>
    <w:rsid w:val="00712D0F"/>
    <w:rsid w:val="00712EAA"/>
    <w:rsid w:val="00712ED5"/>
    <w:rsid w:val="00712F38"/>
    <w:rsid w:val="00712FCF"/>
    <w:rsid w:val="007131A6"/>
    <w:rsid w:val="0071327E"/>
    <w:rsid w:val="007133B8"/>
    <w:rsid w:val="00713430"/>
    <w:rsid w:val="00713540"/>
    <w:rsid w:val="007135AE"/>
    <w:rsid w:val="007139B5"/>
    <w:rsid w:val="00713A44"/>
    <w:rsid w:val="00713E54"/>
    <w:rsid w:val="00713F9F"/>
    <w:rsid w:val="0071407E"/>
    <w:rsid w:val="00714286"/>
    <w:rsid w:val="007142E2"/>
    <w:rsid w:val="00714698"/>
    <w:rsid w:val="007149EA"/>
    <w:rsid w:val="00714A60"/>
    <w:rsid w:val="00714CD3"/>
    <w:rsid w:val="00714DEC"/>
    <w:rsid w:val="0071517A"/>
    <w:rsid w:val="0071525A"/>
    <w:rsid w:val="007152BC"/>
    <w:rsid w:val="007153AF"/>
    <w:rsid w:val="00715467"/>
    <w:rsid w:val="00715551"/>
    <w:rsid w:val="00715928"/>
    <w:rsid w:val="00715CFA"/>
    <w:rsid w:val="00715F5F"/>
    <w:rsid w:val="00715F7A"/>
    <w:rsid w:val="00716045"/>
    <w:rsid w:val="0071604F"/>
    <w:rsid w:val="007160C9"/>
    <w:rsid w:val="00716160"/>
    <w:rsid w:val="007162F9"/>
    <w:rsid w:val="00716329"/>
    <w:rsid w:val="0071635E"/>
    <w:rsid w:val="0071646B"/>
    <w:rsid w:val="007164C7"/>
    <w:rsid w:val="0071672C"/>
    <w:rsid w:val="00716932"/>
    <w:rsid w:val="007169AD"/>
    <w:rsid w:val="00716DDC"/>
    <w:rsid w:val="00716FC3"/>
    <w:rsid w:val="00717065"/>
    <w:rsid w:val="007172F8"/>
    <w:rsid w:val="00717322"/>
    <w:rsid w:val="00717395"/>
    <w:rsid w:val="0071743A"/>
    <w:rsid w:val="00717612"/>
    <w:rsid w:val="00717651"/>
    <w:rsid w:val="0071771F"/>
    <w:rsid w:val="00717727"/>
    <w:rsid w:val="00717867"/>
    <w:rsid w:val="00717A73"/>
    <w:rsid w:val="00717B3D"/>
    <w:rsid w:val="00717BD8"/>
    <w:rsid w:val="00720004"/>
    <w:rsid w:val="00720174"/>
    <w:rsid w:val="007201E4"/>
    <w:rsid w:val="00720996"/>
    <w:rsid w:val="00720B90"/>
    <w:rsid w:val="00720CFD"/>
    <w:rsid w:val="00720D45"/>
    <w:rsid w:val="00720F00"/>
    <w:rsid w:val="00720F20"/>
    <w:rsid w:val="00721165"/>
    <w:rsid w:val="00721375"/>
    <w:rsid w:val="007213B2"/>
    <w:rsid w:val="00721572"/>
    <w:rsid w:val="0072159D"/>
    <w:rsid w:val="00721613"/>
    <w:rsid w:val="007219F7"/>
    <w:rsid w:val="00721C3A"/>
    <w:rsid w:val="00721DFA"/>
    <w:rsid w:val="00721FBA"/>
    <w:rsid w:val="007221C9"/>
    <w:rsid w:val="007222B9"/>
    <w:rsid w:val="007222F1"/>
    <w:rsid w:val="007223AA"/>
    <w:rsid w:val="0072245B"/>
    <w:rsid w:val="0072251C"/>
    <w:rsid w:val="007225D8"/>
    <w:rsid w:val="0072271B"/>
    <w:rsid w:val="00722A57"/>
    <w:rsid w:val="00722B5A"/>
    <w:rsid w:val="00722B86"/>
    <w:rsid w:val="00722C28"/>
    <w:rsid w:val="0072308E"/>
    <w:rsid w:val="0072332B"/>
    <w:rsid w:val="007233C0"/>
    <w:rsid w:val="0072343E"/>
    <w:rsid w:val="00723979"/>
    <w:rsid w:val="00723D28"/>
    <w:rsid w:val="00723D70"/>
    <w:rsid w:val="00723FB1"/>
    <w:rsid w:val="00723FF6"/>
    <w:rsid w:val="0072404D"/>
    <w:rsid w:val="00724171"/>
    <w:rsid w:val="007242B6"/>
    <w:rsid w:val="007242BE"/>
    <w:rsid w:val="00724355"/>
    <w:rsid w:val="00724677"/>
    <w:rsid w:val="0072472A"/>
    <w:rsid w:val="00724796"/>
    <w:rsid w:val="00724860"/>
    <w:rsid w:val="00724F24"/>
    <w:rsid w:val="007250E3"/>
    <w:rsid w:val="00725304"/>
    <w:rsid w:val="00725406"/>
    <w:rsid w:val="0072556B"/>
    <w:rsid w:val="0072567B"/>
    <w:rsid w:val="00725747"/>
    <w:rsid w:val="007257FE"/>
    <w:rsid w:val="007259FB"/>
    <w:rsid w:val="00725D7B"/>
    <w:rsid w:val="00725E69"/>
    <w:rsid w:val="0072628A"/>
    <w:rsid w:val="007263A6"/>
    <w:rsid w:val="0072640E"/>
    <w:rsid w:val="0072647E"/>
    <w:rsid w:val="0072681F"/>
    <w:rsid w:val="00726872"/>
    <w:rsid w:val="00726DA0"/>
    <w:rsid w:val="00726DC4"/>
    <w:rsid w:val="00726E1D"/>
    <w:rsid w:val="00726F25"/>
    <w:rsid w:val="00726FC7"/>
    <w:rsid w:val="00727026"/>
    <w:rsid w:val="00727058"/>
    <w:rsid w:val="0072714B"/>
    <w:rsid w:val="007271A1"/>
    <w:rsid w:val="0072733F"/>
    <w:rsid w:val="007275AF"/>
    <w:rsid w:val="007275B3"/>
    <w:rsid w:val="00727936"/>
    <w:rsid w:val="00727AE4"/>
    <w:rsid w:val="00727B3F"/>
    <w:rsid w:val="00727BA6"/>
    <w:rsid w:val="00727C0A"/>
    <w:rsid w:val="00727CCC"/>
    <w:rsid w:val="00727DE4"/>
    <w:rsid w:val="00727EC3"/>
    <w:rsid w:val="00727F8B"/>
    <w:rsid w:val="00727FFB"/>
    <w:rsid w:val="007300D7"/>
    <w:rsid w:val="007301C3"/>
    <w:rsid w:val="0073026D"/>
    <w:rsid w:val="007304AD"/>
    <w:rsid w:val="007304B1"/>
    <w:rsid w:val="0073088F"/>
    <w:rsid w:val="007309DF"/>
    <w:rsid w:val="00730A16"/>
    <w:rsid w:val="00730B28"/>
    <w:rsid w:val="00730C40"/>
    <w:rsid w:val="00730E43"/>
    <w:rsid w:val="00730F3F"/>
    <w:rsid w:val="0073119B"/>
    <w:rsid w:val="007311AB"/>
    <w:rsid w:val="007311EF"/>
    <w:rsid w:val="00731363"/>
    <w:rsid w:val="0073137C"/>
    <w:rsid w:val="00731550"/>
    <w:rsid w:val="00731613"/>
    <w:rsid w:val="00731639"/>
    <w:rsid w:val="007316FC"/>
    <w:rsid w:val="00731888"/>
    <w:rsid w:val="00731BF5"/>
    <w:rsid w:val="00731C28"/>
    <w:rsid w:val="00731C52"/>
    <w:rsid w:val="00731E8E"/>
    <w:rsid w:val="00731EEC"/>
    <w:rsid w:val="007320D5"/>
    <w:rsid w:val="00732631"/>
    <w:rsid w:val="007327CE"/>
    <w:rsid w:val="0073298E"/>
    <w:rsid w:val="00732AA9"/>
    <w:rsid w:val="00732B3D"/>
    <w:rsid w:val="00732BE1"/>
    <w:rsid w:val="00732D5B"/>
    <w:rsid w:val="00732ED3"/>
    <w:rsid w:val="00732F1A"/>
    <w:rsid w:val="00732F2D"/>
    <w:rsid w:val="00732F5C"/>
    <w:rsid w:val="00732FD3"/>
    <w:rsid w:val="00733551"/>
    <w:rsid w:val="007339DC"/>
    <w:rsid w:val="007339FC"/>
    <w:rsid w:val="00733A0D"/>
    <w:rsid w:val="00733A4A"/>
    <w:rsid w:val="00733EFE"/>
    <w:rsid w:val="00733F07"/>
    <w:rsid w:val="00733F0D"/>
    <w:rsid w:val="00734076"/>
    <w:rsid w:val="0073416C"/>
    <w:rsid w:val="00734264"/>
    <w:rsid w:val="007342C6"/>
    <w:rsid w:val="007343CA"/>
    <w:rsid w:val="007343F3"/>
    <w:rsid w:val="00734622"/>
    <w:rsid w:val="0073471B"/>
    <w:rsid w:val="0073477E"/>
    <w:rsid w:val="00734887"/>
    <w:rsid w:val="00734966"/>
    <w:rsid w:val="00734EC5"/>
    <w:rsid w:val="0073520C"/>
    <w:rsid w:val="00735230"/>
    <w:rsid w:val="00735692"/>
    <w:rsid w:val="00735A27"/>
    <w:rsid w:val="00735B41"/>
    <w:rsid w:val="00735C5B"/>
    <w:rsid w:val="00735C62"/>
    <w:rsid w:val="00735C6B"/>
    <w:rsid w:val="00735CC1"/>
    <w:rsid w:val="00735D68"/>
    <w:rsid w:val="00735F07"/>
    <w:rsid w:val="00735FF1"/>
    <w:rsid w:val="007361AD"/>
    <w:rsid w:val="007361B2"/>
    <w:rsid w:val="0073625C"/>
    <w:rsid w:val="007362D2"/>
    <w:rsid w:val="0073637F"/>
    <w:rsid w:val="007363C1"/>
    <w:rsid w:val="00736542"/>
    <w:rsid w:val="0073668B"/>
    <w:rsid w:val="007366D9"/>
    <w:rsid w:val="0073671F"/>
    <w:rsid w:val="00736801"/>
    <w:rsid w:val="0073690D"/>
    <w:rsid w:val="00736AB2"/>
    <w:rsid w:val="00736EF0"/>
    <w:rsid w:val="00737032"/>
    <w:rsid w:val="007370C2"/>
    <w:rsid w:val="0073710E"/>
    <w:rsid w:val="00737137"/>
    <w:rsid w:val="00737206"/>
    <w:rsid w:val="007372B6"/>
    <w:rsid w:val="00737355"/>
    <w:rsid w:val="00737463"/>
    <w:rsid w:val="00737483"/>
    <w:rsid w:val="00737556"/>
    <w:rsid w:val="0073764C"/>
    <w:rsid w:val="00737696"/>
    <w:rsid w:val="00737730"/>
    <w:rsid w:val="00737851"/>
    <w:rsid w:val="00737A23"/>
    <w:rsid w:val="00737B94"/>
    <w:rsid w:val="00737C5D"/>
    <w:rsid w:val="00737CD4"/>
    <w:rsid w:val="00737EEC"/>
    <w:rsid w:val="00740221"/>
    <w:rsid w:val="00740551"/>
    <w:rsid w:val="007408DB"/>
    <w:rsid w:val="0074098F"/>
    <w:rsid w:val="00740B48"/>
    <w:rsid w:val="00740B53"/>
    <w:rsid w:val="00740BA3"/>
    <w:rsid w:val="00740DE2"/>
    <w:rsid w:val="00741010"/>
    <w:rsid w:val="0074111B"/>
    <w:rsid w:val="00741193"/>
    <w:rsid w:val="00741290"/>
    <w:rsid w:val="0074129F"/>
    <w:rsid w:val="007415AC"/>
    <w:rsid w:val="00741B25"/>
    <w:rsid w:val="00741B64"/>
    <w:rsid w:val="00741F18"/>
    <w:rsid w:val="0074216B"/>
    <w:rsid w:val="00742376"/>
    <w:rsid w:val="00742384"/>
    <w:rsid w:val="0074240C"/>
    <w:rsid w:val="0074241F"/>
    <w:rsid w:val="00742494"/>
    <w:rsid w:val="00742538"/>
    <w:rsid w:val="00742694"/>
    <w:rsid w:val="007426C7"/>
    <w:rsid w:val="00742924"/>
    <w:rsid w:val="00742A56"/>
    <w:rsid w:val="00742AD3"/>
    <w:rsid w:val="00743188"/>
    <w:rsid w:val="00743734"/>
    <w:rsid w:val="0074390F"/>
    <w:rsid w:val="00743AD0"/>
    <w:rsid w:val="00743B94"/>
    <w:rsid w:val="00743C63"/>
    <w:rsid w:val="00743D00"/>
    <w:rsid w:val="00743E5A"/>
    <w:rsid w:val="00743ECB"/>
    <w:rsid w:val="00744111"/>
    <w:rsid w:val="00744336"/>
    <w:rsid w:val="00744406"/>
    <w:rsid w:val="0074446C"/>
    <w:rsid w:val="0074481C"/>
    <w:rsid w:val="00744897"/>
    <w:rsid w:val="00744925"/>
    <w:rsid w:val="00744949"/>
    <w:rsid w:val="00744C9D"/>
    <w:rsid w:val="00744F39"/>
    <w:rsid w:val="007451E0"/>
    <w:rsid w:val="00745313"/>
    <w:rsid w:val="007453B9"/>
    <w:rsid w:val="007456ED"/>
    <w:rsid w:val="0074570C"/>
    <w:rsid w:val="00745715"/>
    <w:rsid w:val="0074592F"/>
    <w:rsid w:val="007459C2"/>
    <w:rsid w:val="00745A10"/>
    <w:rsid w:val="00745A15"/>
    <w:rsid w:val="00745CEC"/>
    <w:rsid w:val="00745D52"/>
    <w:rsid w:val="00745E42"/>
    <w:rsid w:val="00745E60"/>
    <w:rsid w:val="00745EA4"/>
    <w:rsid w:val="00745F14"/>
    <w:rsid w:val="00745F15"/>
    <w:rsid w:val="00745F75"/>
    <w:rsid w:val="007460DB"/>
    <w:rsid w:val="0074610A"/>
    <w:rsid w:val="00746199"/>
    <w:rsid w:val="00746A1E"/>
    <w:rsid w:val="00746B28"/>
    <w:rsid w:val="00746B9B"/>
    <w:rsid w:val="00746BDC"/>
    <w:rsid w:val="00746C12"/>
    <w:rsid w:val="00746CA8"/>
    <w:rsid w:val="00746CF8"/>
    <w:rsid w:val="00746E40"/>
    <w:rsid w:val="00746E5E"/>
    <w:rsid w:val="00746EC1"/>
    <w:rsid w:val="0074739F"/>
    <w:rsid w:val="007473D0"/>
    <w:rsid w:val="00747550"/>
    <w:rsid w:val="00747734"/>
    <w:rsid w:val="00747E9E"/>
    <w:rsid w:val="00747FC0"/>
    <w:rsid w:val="00750044"/>
    <w:rsid w:val="00750045"/>
    <w:rsid w:val="007500C6"/>
    <w:rsid w:val="0075018F"/>
    <w:rsid w:val="00750388"/>
    <w:rsid w:val="00750595"/>
    <w:rsid w:val="00750668"/>
    <w:rsid w:val="007506BE"/>
    <w:rsid w:val="0075093C"/>
    <w:rsid w:val="00750A2B"/>
    <w:rsid w:val="00750DD1"/>
    <w:rsid w:val="00751335"/>
    <w:rsid w:val="0075136D"/>
    <w:rsid w:val="0075146A"/>
    <w:rsid w:val="00751614"/>
    <w:rsid w:val="00751801"/>
    <w:rsid w:val="00751827"/>
    <w:rsid w:val="007518AE"/>
    <w:rsid w:val="00751A57"/>
    <w:rsid w:val="00751C98"/>
    <w:rsid w:val="00751CDF"/>
    <w:rsid w:val="00751EF1"/>
    <w:rsid w:val="00751F97"/>
    <w:rsid w:val="00752002"/>
    <w:rsid w:val="0075212A"/>
    <w:rsid w:val="007524DD"/>
    <w:rsid w:val="00752AA5"/>
    <w:rsid w:val="00752B90"/>
    <w:rsid w:val="00752F24"/>
    <w:rsid w:val="00752F62"/>
    <w:rsid w:val="00752FA0"/>
    <w:rsid w:val="0075347B"/>
    <w:rsid w:val="0075364B"/>
    <w:rsid w:val="007539F3"/>
    <w:rsid w:val="00753B64"/>
    <w:rsid w:val="00753C8C"/>
    <w:rsid w:val="00753D41"/>
    <w:rsid w:val="00753D75"/>
    <w:rsid w:val="00753E91"/>
    <w:rsid w:val="00754088"/>
    <w:rsid w:val="00754113"/>
    <w:rsid w:val="007541AA"/>
    <w:rsid w:val="007541AF"/>
    <w:rsid w:val="00754356"/>
    <w:rsid w:val="007546CC"/>
    <w:rsid w:val="007548E5"/>
    <w:rsid w:val="00754943"/>
    <w:rsid w:val="00754AE9"/>
    <w:rsid w:val="00754BDB"/>
    <w:rsid w:val="00754BE9"/>
    <w:rsid w:val="00754BEF"/>
    <w:rsid w:val="00754C34"/>
    <w:rsid w:val="00754CE4"/>
    <w:rsid w:val="00754D3F"/>
    <w:rsid w:val="00754D91"/>
    <w:rsid w:val="00754DA5"/>
    <w:rsid w:val="00754F88"/>
    <w:rsid w:val="00755293"/>
    <w:rsid w:val="007554C9"/>
    <w:rsid w:val="007555CE"/>
    <w:rsid w:val="00755947"/>
    <w:rsid w:val="00755AB2"/>
    <w:rsid w:val="00755DA1"/>
    <w:rsid w:val="00755E40"/>
    <w:rsid w:val="00755EC3"/>
    <w:rsid w:val="00755F53"/>
    <w:rsid w:val="00755F55"/>
    <w:rsid w:val="0075601B"/>
    <w:rsid w:val="00756429"/>
    <w:rsid w:val="007565A9"/>
    <w:rsid w:val="007565B8"/>
    <w:rsid w:val="00756636"/>
    <w:rsid w:val="0075686C"/>
    <w:rsid w:val="00756A4E"/>
    <w:rsid w:val="00756AFB"/>
    <w:rsid w:val="00756CF5"/>
    <w:rsid w:val="00756E45"/>
    <w:rsid w:val="00756EAB"/>
    <w:rsid w:val="00756EE1"/>
    <w:rsid w:val="00756FB6"/>
    <w:rsid w:val="00757492"/>
    <w:rsid w:val="0075753E"/>
    <w:rsid w:val="0075782D"/>
    <w:rsid w:val="0075789E"/>
    <w:rsid w:val="0075796D"/>
    <w:rsid w:val="00757AD5"/>
    <w:rsid w:val="00757BB7"/>
    <w:rsid w:val="00757E99"/>
    <w:rsid w:val="00757EC3"/>
    <w:rsid w:val="0076007A"/>
    <w:rsid w:val="007600D8"/>
    <w:rsid w:val="0076030B"/>
    <w:rsid w:val="0076054F"/>
    <w:rsid w:val="00760A09"/>
    <w:rsid w:val="00760C30"/>
    <w:rsid w:val="00760CF2"/>
    <w:rsid w:val="00760DAF"/>
    <w:rsid w:val="00761032"/>
    <w:rsid w:val="0076128F"/>
    <w:rsid w:val="007613AA"/>
    <w:rsid w:val="007613D3"/>
    <w:rsid w:val="0076145A"/>
    <w:rsid w:val="007615F4"/>
    <w:rsid w:val="00761BD8"/>
    <w:rsid w:val="00761D55"/>
    <w:rsid w:val="00761F2B"/>
    <w:rsid w:val="0076203C"/>
    <w:rsid w:val="0076244C"/>
    <w:rsid w:val="0076277D"/>
    <w:rsid w:val="007627CE"/>
    <w:rsid w:val="00762897"/>
    <w:rsid w:val="00762A4B"/>
    <w:rsid w:val="00762C7C"/>
    <w:rsid w:val="00762D9B"/>
    <w:rsid w:val="00763149"/>
    <w:rsid w:val="0076323C"/>
    <w:rsid w:val="0076325A"/>
    <w:rsid w:val="007633B5"/>
    <w:rsid w:val="007633C3"/>
    <w:rsid w:val="00763406"/>
    <w:rsid w:val="00763414"/>
    <w:rsid w:val="00763500"/>
    <w:rsid w:val="00763B1E"/>
    <w:rsid w:val="00763BCF"/>
    <w:rsid w:val="00763EEC"/>
    <w:rsid w:val="00764230"/>
    <w:rsid w:val="00764327"/>
    <w:rsid w:val="00764403"/>
    <w:rsid w:val="00764421"/>
    <w:rsid w:val="00764661"/>
    <w:rsid w:val="007647A5"/>
    <w:rsid w:val="0076482F"/>
    <w:rsid w:val="00764877"/>
    <w:rsid w:val="0076492A"/>
    <w:rsid w:val="00764A1E"/>
    <w:rsid w:val="00764ADF"/>
    <w:rsid w:val="00764C93"/>
    <w:rsid w:val="00764E37"/>
    <w:rsid w:val="00764E92"/>
    <w:rsid w:val="00764FEA"/>
    <w:rsid w:val="0076516D"/>
    <w:rsid w:val="00765414"/>
    <w:rsid w:val="00765448"/>
    <w:rsid w:val="007654BD"/>
    <w:rsid w:val="0076550A"/>
    <w:rsid w:val="00765670"/>
    <w:rsid w:val="00765B65"/>
    <w:rsid w:val="00765C38"/>
    <w:rsid w:val="00765D51"/>
    <w:rsid w:val="00765ECA"/>
    <w:rsid w:val="00765F20"/>
    <w:rsid w:val="007660B6"/>
    <w:rsid w:val="00766166"/>
    <w:rsid w:val="00766253"/>
    <w:rsid w:val="007663B3"/>
    <w:rsid w:val="00766537"/>
    <w:rsid w:val="00766610"/>
    <w:rsid w:val="00766927"/>
    <w:rsid w:val="0076696D"/>
    <w:rsid w:val="0076698B"/>
    <w:rsid w:val="00766995"/>
    <w:rsid w:val="00766A8B"/>
    <w:rsid w:val="00766CC6"/>
    <w:rsid w:val="00766DF4"/>
    <w:rsid w:val="007671CF"/>
    <w:rsid w:val="007671F8"/>
    <w:rsid w:val="0076725D"/>
    <w:rsid w:val="0076767C"/>
    <w:rsid w:val="007678BB"/>
    <w:rsid w:val="0076793C"/>
    <w:rsid w:val="00767D45"/>
    <w:rsid w:val="00767DCE"/>
    <w:rsid w:val="00770125"/>
    <w:rsid w:val="0077067E"/>
    <w:rsid w:val="00770723"/>
    <w:rsid w:val="00770B5A"/>
    <w:rsid w:val="00770C7F"/>
    <w:rsid w:val="00770DFE"/>
    <w:rsid w:val="00770FD0"/>
    <w:rsid w:val="007710B3"/>
    <w:rsid w:val="007710C0"/>
    <w:rsid w:val="007712E5"/>
    <w:rsid w:val="007713C8"/>
    <w:rsid w:val="007714E7"/>
    <w:rsid w:val="00771561"/>
    <w:rsid w:val="00771601"/>
    <w:rsid w:val="007717EE"/>
    <w:rsid w:val="0077187A"/>
    <w:rsid w:val="007718C8"/>
    <w:rsid w:val="00771A9E"/>
    <w:rsid w:val="00771B0E"/>
    <w:rsid w:val="00771E7D"/>
    <w:rsid w:val="00772068"/>
    <w:rsid w:val="007722AD"/>
    <w:rsid w:val="007728F4"/>
    <w:rsid w:val="00772A89"/>
    <w:rsid w:val="00772BDF"/>
    <w:rsid w:val="00772CCB"/>
    <w:rsid w:val="00772CDC"/>
    <w:rsid w:val="00772EB3"/>
    <w:rsid w:val="00772EE8"/>
    <w:rsid w:val="0077307B"/>
    <w:rsid w:val="007730B8"/>
    <w:rsid w:val="007732C5"/>
    <w:rsid w:val="007733C7"/>
    <w:rsid w:val="0077389E"/>
    <w:rsid w:val="00773954"/>
    <w:rsid w:val="00773989"/>
    <w:rsid w:val="00773A50"/>
    <w:rsid w:val="00773A80"/>
    <w:rsid w:val="00773B66"/>
    <w:rsid w:val="00773DDE"/>
    <w:rsid w:val="00773E13"/>
    <w:rsid w:val="00773F8C"/>
    <w:rsid w:val="00774053"/>
    <w:rsid w:val="007741A8"/>
    <w:rsid w:val="00774682"/>
    <w:rsid w:val="0077470E"/>
    <w:rsid w:val="00774B47"/>
    <w:rsid w:val="00774CE3"/>
    <w:rsid w:val="00774E48"/>
    <w:rsid w:val="00774E8D"/>
    <w:rsid w:val="00774EC9"/>
    <w:rsid w:val="00774FE3"/>
    <w:rsid w:val="00775064"/>
    <w:rsid w:val="007754EE"/>
    <w:rsid w:val="00775590"/>
    <w:rsid w:val="007756C7"/>
    <w:rsid w:val="0077587B"/>
    <w:rsid w:val="007758B3"/>
    <w:rsid w:val="00775BD3"/>
    <w:rsid w:val="00775DB4"/>
    <w:rsid w:val="007764CF"/>
    <w:rsid w:val="007769F4"/>
    <w:rsid w:val="00776A67"/>
    <w:rsid w:val="00776C11"/>
    <w:rsid w:val="00776CD2"/>
    <w:rsid w:val="00776F48"/>
    <w:rsid w:val="00776F4C"/>
    <w:rsid w:val="00777202"/>
    <w:rsid w:val="007773D9"/>
    <w:rsid w:val="007774D9"/>
    <w:rsid w:val="007775D5"/>
    <w:rsid w:val="00777DFE"/>
    <w:rsid w:val="00777F3B"/>
    <w:rsid w:val="007801BB"/>
    <w:rsid w:val="007803E3"/>
    <w:rsid w:val="007806C6"/>
    <w:rsid w:val="007807D3"/>
    <w:rsid w:val="00780A6F"/>
    <w:rsid w:val="00780B26"/>
    <w:rsid w:val="00780B6B"/>
    <w:rsid w:val="00780D88"/>
    <w:rsid w:val="00780D97"/>
    <w:rsid w:val="00780DDE"/>
    <w:rsid w:val="00780E86"/>
    <w:rsid w:val="007811E2"/>
    <w:rsid w:val="0078132D"/>
    <w:rsid w:val="007813E5"/>
    <w:rsid w:val="00781564"/>
    <w:rsid w:val="007815CB"/>
    <w:rsid w:val="00781648"/>
    <w:rsid w:val="0078184D"/>
    <w:rsid w:val="00781AA6"/>
    <w:rsid w:val="00781CA9"/>
    <w:rsid w:val="00781EE2"/>
    <w:rsid w:val="0078214E"/>
    <w:rsid w:val="0078220B"/>
    <w:rsid w:val="00782225"/>
    <w:rsid w:val="0078238E"/>
    <w:rsid w:val="007823BA"/>
    <w:rsid w:val="007823F0"/>
    <w:rsid w:val="007823F7"/>
    <w:rsid w:val="00782583"/>
    <w:rsid w:val="0078259F"/>
    <w:rsid w:val="007825A2"/>
    <w:rsid w:val="00782A61"/>
    <w:rsid w:val="00782C62"/>
    <w:rsid w:val="00782E78"/>
    <w:rsid w:val="00783041"/>
    <w:rsid w:val="00783066"/>
    <w:rsid w:val="00783491"/>
    <w:rsid w:val="007835F8"/>
    <w:rsid w:val="00783801"/>
    <w:rsid w:val="007839A1"/>
    <w:rsid w:val="007839BB"/>
    <w:rsid w:val="00783A03"/>
    <w:rsid w:val="00783BAF"/>
    <w:rsid w:val="00783D14"/>
    <w:rsid w:val="00783D28"/>
    <w:rsid w:val="00783D8E"/>
    <w:rsid w:val="00783EAD"/>
    <w:rsid w:val="007840C7"/>
    <w:rsid w:val="007841B8"/>
    <w:rsid w:val="00784235"/>
    <w:rsid w:val="00784242"/>
    <w:rsid w:val="0078428D"/>
    <w:rsid w:val="00784354"/>
    <w:rsid w:val="007843F4"/>
    <w:rsid w:val="00784542"/>
    <w:rsid w:val="007848ED"/>
    <w:rsid w:val="00784907"/>
    <w:rsid w:val="00784AD5"/>
    <w:rsid w:val="00784BE2"/>
    <w:rsid w:val="00784E49"/>
    <w:rsid w:val="0078541B"/>
    <w:rsid w:val="007857FE"/>
    <w:rsid w:val="00785976"/>
    <w:rsid w:val="00785BC4"/>
    <w:rsid w:val="00785CDD"/>
    <w:rsid w:val="00785D89"/>
    <w:rsid w:val="00785DDA"/>
    <w:rsid w:val="00786027"/>
    <w:rsid w:val="007860A5"/>
    <w:rsid w:val="00786415"/>
    <w:rsid w:val="00786534"/>
    <w:rsid w:val="00786649"/>
    <w:rsid w:val="007867FA"/>
    <w:rsid w:val="0078692D"/>
    <w:rsid w:val="007869C5"/>
    <w:rsid w:val="007869EA"/>
    <w:rsid w:val="00786AFB"/>
    <w:rsid w:val="00786B3B"/>
    <w:rsid w:val="00786CE6"/>
    <w:rsid w:val="00786D0E"/>
    <w:rsid w:val="0078744E"/>
    <w:rsid w:val="0078761B"/>
    <w:rsid w:val="0078764D"/>
    <w:rsid w:val="00787A24"/>
    <w:rsid w:val="00787AA4"/>
    <w:rsid w:val="00787AA7"/>
    <w:rsid w:val="00787CA9"/>
    <w:rsid w:val="007901E3"/>
    <w:rsid w:val="00790201"/>
    <w:rsid w:val="007904B2"/>
    <w:rsid w:val="007904D8"/>
    <w:rsid w:val="007908F9"/>
    <w:rsid w:val="00790B5B"/>
    <w:rsid w:val="00790B8E"/>
    <w:rsid w:val="00790BC1"/>
    <w:rsid w:val="00790EEA"/>
    <w:rsid w:val="007910DA"/>
    <w:rsid w:val="0079119A"/>
    <w:rsid w:val="007913AA"/>
    <w:rsid w:val="007913CD"/>
    <w:rsid w:val="0079140D"/>
    <w:rsid w:val="007919B1"/>
    <w:rsid w:val="00791AF1"/>
    <w:rsid w:val="00791BA4"/>
    <w:rsid w:val="00791D41"/>
    <w:rsid w:val="00791EF3"/>
    <w:rsid w:val="00791F87"/>
    <w:rsid w:val="00791FA3"/>
    <w:rsid w:val="0079201E"/>
    <w:rsid w:val="00792406"/>
    <w:rsid w:val="00792481"/>
    <w:rsid w:val="00792552"/>
    <w:rsid w:val="00792681"/>
    <w:rsid w:val="007928FB"/>
    <w:rsid w:val="00792DBF"/>
    <w:rsid w:val="00792E69"/>
    <w:rsid w:val="00793147"/>
    <w:rsid w:val="0079315C"/>
    <w:rsid w:val="0079317E"/>
    <w:rsid w:val="00793314"/>
    <w:rsid w:val="00793320"/>
    <w:rsid w:val="00793518"/>
    <w:rsid w:val="007937B5"/>
    <w:rsid w:val="007937E2"/>
    <w:rsid w:val="0079396A"/>
    <w:rsid w:val="00793B06"/>
    <w:rsid w:val="00793B41"/>
    <w:rsid w:val="00793B5B"/>
    <w:rsid w:val="00793C8D"/>
    <w:rsid w:val="00793E20"/>
    <w:rsid w:val="00793E33"/>
    <w:rsid w:val="00793F39"/>
    <w:rsid w:val="00793F87"/>
    <w:rsid w:val="00793FD3"/>
    <w:rsid w:val="00794230"/>
    <w:rsid w:val="0079424C"/>
    <w:rsid w:val="00794315"/>
    <w:rsid w:val="00794425"/>
    <w:rsid w:val="00794596"/>
    <w:rsid w:val="00794674"/>
    <w:rsid w:val="0079469D"/>
    <w:rsid w:val="00794722"/>
    <w:rsid w:val="007948E8"/>
    <w:rsid w:val="00794A91"/>
    <w:rsid w:val="00794DA8"/>
    <w:rsid w:val="00794DD1"/>
    <w:rsid w:val="00794F1A"/>
    <w:rsid w:val="00795304"/>
    <w:rsid w:val="0079537A"/>
    <w:rsid w:val="0079553E"/>
    <w:rsid w:val="00795554"/>
    <w:rsid w:val="007955E2"/>
    <w:rsid w:val="00795802"/>
    <w:rsid w:val="00795A28"/>
    <w:rsid w:val="00795C3C"/>
    <w:rsid w:val="00795E6F"/>
    <w:rsid w:val="00795FAE"/>
    <w:rsid w:val="00796011"/>
    <w:rsid w:val="00796043"/>
    <w:rsid w:val="00796390"/>
    <w:rsid w:val="0079649F"/>
    <w:rsid w:val="00796AA3"/>
    <w:rsid w:val="00796CD9"/>
    <w:rsid w:val="00796D1F"/>
    <w:rsid w:val="00796D80"/>
    <w:rsid w:val="00796F99"/>
    <w:rsid w:val="00797146"/>
    <w:rsid w:val="00797208"/>
    <w:rsid w:val="00797375"/>
    <w:rsid w:val="007977D8"/>
    <w:rsid w:val="00797A8F"/>
    <w:rsid w:val="00797B73"/>
    <w:rsid w:val="00797E5D"/>
    <w:rsid w:val="00797EFF"/>
    <w:rsid w:val="00797FDC"/>
    <w:rsid w:val="007A0033"/>
    <w:rsid w:val="007A00D5"/>
    <w:rsid w:val="007A00F2"/>
    <w:rsid w:val="007A0318"/>
    <w:rsid w:val="007A06E9"/>
    <w:rsid w:val="007A0737"/>
    <w:rsid w:val="007A074A"/>
    <w:rsid w:val="007A07B9"/>
    <w:rsid w:val="007A09A9"/>
    <w:rsid w:val="007A0BBB"/>
    <w:rsid w:val="007A0C16"/>
    <w:rsid w:val="007A0D18"/>
    <w:rsid w:val="007A0DB2"/>
    <w:rsid w:val="007A0E3B"/>
    <w:rsid w:val="007A0E93"/>
    <w:rsid w:val="007A0F98"/>
    <w:rsid w:val="007A1393"/>
    <w:rsid w:val="007A15DB"/>
    <w:rsid w:val="007A1622"/>
    <w:rsid w:val="007A16CF"/>
    <w:rsid w:val="007A1762"/>
    <w:rsid w:val="007A18E5"/>
    <w:rsid w:val="007A1967"/>
    <w:rsid w:val="007A1A4D"/>
    <w:rsid w:val="007A1ACE"/>
    <w:rsid w:val="007A1B5D"/>
    <w:rsid w:val="007A1B6C"/>
    <w:rsid w:val="007A1C6F"/>
    <w:rsid w:val="007A1C80"/>
    <w:rsid w:val="007A1DE4"/>
    <w:rsid w:val="007A1EC4"/>
    <w:rsid w:val="007A217F"/>
    <w:rsid w:val="007A22D5"/>
    <w:rsid w:val="007A2314"/>
    <w:rsid w:val="007A241E"/>
    <w:rsid w:val="007A2645"/>
    <w:rsid w:val="007A2746"/>
    <w:rsid w:val="007A28A3"/>
    <w:rsid w:val="007A28DC"/>
    <w:rsid w:val="007A2987"/>
    <w:rsid w:val="007A2A3C"/>
    <w:rsid w:val="007A2CFA"/>
    <w:rsid w:val="007A2D23"/>
    <w:rsid w:val="007A3040"/>
    <w:rsid w:val="007A3042"/>
    <w:rsid w:val="007A30CA"/>
    <w:rsid w:val="007A32EB"/>
    <w:rsid w:val="007A339F"/>
    <w:rsid w:val="007A33F3"/>
    <w:rsid w:val="007A38DE"/>
    <w:rsid w:val="007A38E8"/>
    <w:rsid w:val="007A398D"/>
    <w:rsid w:val="007A3A5F"/>
    <w:rsid w:val="007A3BFC"/>
    <w:rsid w:val="007A3D96"/>
    <w:rsid w:val="007A43BE"/>
    <w:rsid w:val="007A4875"/>
    <w:rsid w:val="007A488F"/>
    <w:rsid w:val="007A4BD8"/>
    <w:rsid w:val="007A4BEF"/>
    <w:rsid w:val="007A4C4D"/>
    <w:rsid w:val="007A4FE5"/>
    <w:rsid w:val="007A503D"/>
    <w:rsid w:val="007A519C"/>
    <w:rsid w:val="007A5243"/>
    <w:rsid w:val="007A52BD"/>
    <w:rsid w:val="007A52CF"/>
    <w:rsid w:val="007A53F3"/>
    <w:rsid w:val="007A567F"/>
    <w:rsid w:val="007A5A18"/>
    <w:rsid w:val="007A5A63"/>
    <w:rsid w:val="007A5B54"/>
    <w:rsid w:val="007A5BA3"/>
    <w:rsid w:val="007A5C74"/>
    <w:rsid w:val="007A5E5A"/>
    <w:rsid w:val="007A5F28"/>
    <w:rsid w:val="007A608F"/>
    <w:rsid w:val="007A61B2"/>
    <w:rsid w:val="007A62B6"/>
    <w:rsid w:val="007A65A0"/>
    <w:rsid w:val="007A65EB"/>
    <w:rsid w:val="007A67FD"/>
    <w:rsid w:val="007A691C"/>
    <w:rsid w:val="007A692E"/>
    <w:rsid w:val="007A6A2A"/>
    <w:rsid w:val="007A6AEF"/>
    <w:rsid w:val="007A6AF9"/>
    <w:rsid w:val="007A6C1B"/>
    <w:rsid w:val="007A6CAF"/>
    <w:rsid w:val="007A6E4E"/>
    <w:rsid w:val="007A6ECC"/>
    <w:rsid w:val="007A6F9B"/>
    <w:rsid w:val="007A6F9C"/>
    <w:rsid w:val="007A70F9"/>
    <w:rsid w:val="007A7140"/>
    <w:rsid w:val="007A776B"/>
    <w:rsid w:val="007A78B3"/>
    <w:rsid w:val="007A7936"/>
    <w:rsid w:val="007A7A96"/>
    <w:rsid w:val="007A7AC5"/>
    <w:rsid w:val="007A7B56"/>
    <w:rsid w:val="007A7CA1"/>
    <w:rsid w:val="007A7DD8"/>
    <w:rsid w:val="007A7F4E"/>
    <w:rsid w:val="007B005D"/>
    <w:rsid w:val="007B00D9"/>
    <w:rsid w:val="007B01FE"/>
    <w:rsid w:val="007B05AC"/>
    <w:rsid w:val="007B0600"/>
    <w:rsid w:val="007B066C"/>
    <w:rsid w:val="007B098F"/>
    <w:rsid w:val="007B0A52"/>
    <w:rsid w:val="007B0CFF"/>
    <w:rsid w:val="007B0F64"/>
    <w:rsid w:val="007B114E"/>
    <w:rsid w:val="007B120B"/>
    <w:rsid w:val="007B12C9"/>
    <w:rsid w:val="007B1322"/>
    <w:rsid w:val="007B13D1"/>
    <w:rsid w:val="007B1599"/>
    <w:rsid w:val="007B160F"/>
    <w:rsid w:val="007B16A4"/>
    <w:rsid w:val="007B18D9"/>
    <w:rsid w:val="007B1906"/>
    <w:rsid w:val="007B192E"/>
    <w:rsid w:val="007B19A1"/>
    <w:rsid w:val="007B19B1"/>
    <w:rsid w:val="007B1AD2"/>
    <w:rsid w:val="007B1AF2"/>
    <w:rsid w:val="007B1CCA"/>
    <w:rsid w:val="007B1F65"/>
    <w:rsid w:val="007B20E5"/>
    <w:rsid w:val="007B231C"/>
    <w:rsid w:val="007B23F0"/>
    <w:rsid w:val="007B25D7"/>
    <w:rsid w:val="007B2791"/>
    <w:rsid w:val="007B29C0"/>
    <w:rsid w:val="007B2B5C"/>
    <w:rsid w:val="007B3162"/>
    <w:rsid w:val="007B321A"/>
    <w:rsid w:val="007B3394"/>
    <w:rsid w:val="007B3562"/>
    <w:rsid w:val="007B35BA"/>
    <w:rsid w:val="007B36CD"/>
    <w:rsid w:val="007B3838"/>
    <w:rsid w:val="007B387B"/>
    <w:rsid w:val="007B406F"/>
    <w:rsid w:val="007B4273"/>
    <w:rsid w:val="007B432D"/>
    <w:rsid w:val="007B4864"/>
    <w:rsid w:val="007B487A"/>
    <w:rsid w:val="007B4956"/>
    <w:rsid w:val="007B4957"/>
    <w:rsid w:val="007B497B"/>
    <w:rsid w:val="007B4A66"/>
    <w:rsid w:val="007B518A"/>
    <w:rsid w:val="007B52C5"/>
    <w:rsid w:val="007B5376"/>
    <w:rsid w:val="007B54A8"/>
    <w:rsid w:val="007B5628"/>
    <w:rsid w:val="007B5793"/>
    <w:rsid w:val="007B5E5D"/>
    <w:rsid w:val="007B5F5D"/>
    <w:rsid w:val="007B5FE1"/>
    <w:rsid w:val="007B6227"/>
    <w:rsid w:val="007B6791"/>
    <w:rsid w:val="007B6856"/>
    <w:rsid w:val="007B6A69"/>
    <w:rsid w:val="007B6CD8"/>
    <w:rsid w:val="007B6E80"/>
    <w:rsid w:val="007B6ED4"/>
    <w:rsid w:val="007B6F09"/>
    <w:rsid w:val="007B6F5D"/>
    <w:rsid w:val="007B72F7"/>
    <w:rsid w:val="007B7306"/>
    <w:rsid w:val="007B7337"/>
    <w:rsid w:val="007B73E8"/>
    <w:rsid w:val="007B7436"/>
    <w:rsid w:val="007B76CD"/>
    <w:rsid w:val="007B79CC"/>
    <w:rsid w:val="007B7A93"/>
    <w:rsid w:val="007B7C8D"/>
    <w:rsid w:val="007B7D94"/>
    <w:rsid w:val="007B7E5F"/>
    <w:rsid w:val="007C0083"/>
    <w:rsid w:val="007C00E2"/>
    <w:rsid w:val="007C030A"/>
    <w:rsid w:val="007C05A7"/>
    <w:rsid w:val="007C05D7"/>
    <w:rsid w:val="007C05E9"/>
    <w:rsid w:val="007C06DA"/>
    <w:rsid w:val="007C0730"/>
    <w:rsid w:val="007C0B70"/>
    <w:rsid w:val="007C0CE0"/>
    <w:rsid w:val="007C0D6B"/>
    <w:rsid w:val="007C0F3E"/>
    <w:rsid w:val="007C1045"/>
    <w:rsid w:val="007C1091"/>
    <w:rsid w:val="007C13CD"/>
    <w:rsid w:val="007C1529"/>
    <w:rsid w:val="007C153C"/>
    <w:rsid w:val="007C184B"/>
    <w:rsid w:val="007C1C9F"/>
    <w:rsid w:val="007C1FEC"/>
    <w:rsid w:val="007C2028"/>
    <w:rsid w:val="007C26C1"/>
    <w:rsid w:val="007C275D"/>
    <w:rsid w:val="007C27CD"/>
    <w:rsid w:val="007C28E4"/>
    <w:rsid w:val="007C29F6"/>
    <w:rsid w:val="007C2B71"/>
    <w:rsid w:val="007C2C16"/>
    <w:rsid w:val="007C2CE2"/>
    <w:rsid w:val="007C2DAB"/>
    <w:rsid w:val="007C2ECD"/>
    <w:rsid w:val="007C30F7"/>
    <w:rsid w:val="007C3279"/>
    <w:rsid w:val="007C330E"/>
    <w:rsid w:val="007C3471"/>
    <w:rsid w:val="007C35CF"/>
    <w:rsid w:val="007C37F0"/>
    <w:rsid w:val="007C384A"/>
    <w:rsid w:val="007C39EE"/>
    <w:rsid w:val="007C3A3B"/>
    <w:rsid w:val="007C3A7D"/>
    <w:rsid w:val="007C3C38"/>
    <w:rsid w:val="007C3E07"/>
    <w:rsid w:val="007C3EFB"/>
    <w:rsid w:val="007C3F3B"/>
    <w:rsid w:val="007C401A"/>
    <w:rsid w:val="007C41F9"/>
    <w:rsid w:val="007C420A"/>
    <w:rsid w:val="007C4216"/>
    <w:rsid w:val="007C43AE"/>
    <w:rsid w:val="007C49F1"/>
    <w:rsid w:val="007C4C41"/>
    <w:rsid w:val="007C4D70"/>
    <w:rsid w:val="007C4DD3"/>
    <w:rsid w:val="007C52BC"/>
    <w:rsid w:val="007C531F"/>
    <w:rsid w:val="007C532B"/>
    <w:rsid w:val="007C5381"/>
    <w:rsid w:val="007C539D"/>
    <w:rsid w:val="007C5479"/>
    <w:rsid w:val="007C5682"/>
    <w:rsid w:val="007C578D"/>
    <w:rsid w:val="007C582F"/>
    <w:rsid w:val="007C594E"/>
    <w:rsid w:val="007C5DFF"/>
    <w:rsid w:val="007C5FFE"/>
    <w:rsid w:val="007C6197"/>
    <w:rsid w:val="007C6290"/>
    <w:rsid w:val="007C62B2"/>
    <w:rsid w:val="007C6787"/>
    <w:rsid w:val="007C69BE"/>
    <w:rsid w:val="007C69DC"/>
    <w:rsid w:val="007C6BD2"/>
    <w:rsid w:val="007C6C70"/>
    <w:rsid w:val="007C6FBF"/>
    <w:rsid w:val="007C70C5"/>
    <w:rsid w:val="007C728A"/>
    <w:rsid w:val="007C73F3"/>
    <w:rsid w:val="007C7424"/>
    <w:rsid w:val="007C75B1"/>
    <w:rsid w:val="007C7657"/>
    <w:rsid w:val="007C7867"/>
    <w:rsid w:val="007C799E"/>
    <w:rsid w:val="007C7C3E"/>
    <w:rsid w:val="007C7CF5"/>
    <w:rsid w:val="007C7D41"/>
    <w:rsid w:val="007D02F3"/>
    <w:rsid w:val="007D0374"/>
    <w:rsid w:val="007D03D3"/>
    <w:rsid w:val="007D05C9"/>
    <w:rsid w:val="007D05D7"/>
    <w:rsid w:val="007D05E7"/>
    <w:rsid w:val="007D0704"/>
    <w:rsid w:val="007D08A3"/>
    <w:rsid w:val="007D09CB"/>
    <w:rsid w:val="007D0A58"/>
    <w:rsid w:val="007D0ADF"/>
    <w:rsid w:val="007D0B1F"/>
    <w:rsid w:val="007D0CF5"/>
    <w:rsid w:val="007D0D4E"/>
    <w:rsid w:val="007D0DE9"/>
    <w:rsid w:val="007D1131"/>
    <w:rsid w:val="007D11F9"/>
    <w:rsid w:val="007D144D"/>
    <w:rsid w:val="007D1810"/>
    <w:rsid w:val="007D187D"/>
    <w:rsid w:val="007D18ED"/>
    <w:rsid w:val="007D1A28"/>
    <w:rsid w:val="007D1B5D"/>
    <w:rsid w:val="007D1BA6"/>
    <w:rsid w:val="007D1CB2"/>
    <w:rsid w:val="007D1D00"/>
    <w:rsid w:val="007D1D0C"/>
    <w:rsid w:val="007D1E45"/>
    <w:rsid w:val="007D22C0"/>
    <w:rsid w:val="007D2334"/>
    <w:rsid w:val="007D257B"/>
    <w:rsid w:val="007D26CC"/>
    <w:rsid w:val="007D2734"/>
    <w:rsid w:val="007D28AA"/>
    <w:rsid w:val="007D2ADE"/>
    <w:rsid w:val="007D2C7A"/>
    <w:rsid w:val="007D2CC3"/>
    <w:rsid w:val="007D2D2A"/>
    <w:rsid w:val="007D2DA2"/>
    <w:rsid w:val="007D2E4C"/>
    <w:rsid w:val="007D3069"/>
    <w:rsid w:val="007D3872"/>
    <w:rsid w:val="007D3983"/>
    <w:rsid w:val="007D3FE6"/>
    <w:rsid w:val="007D44BD"/>
    <w:rsid w:val="007D46D6"/>
    <w:rsid w:val="007D4750"/>
    <w:rsid w:val="007D4858"/>
    <w:rsid w:val="007D489C"/>
    <w:rsid w:val="007D4D5B"/>
    <w:rsid w:val="007D4D9A"/>
    <w:rsid w:val="007D505F"/>
    <w:rsid w:val="007D50AB"/>
    <w:rsid w:val="007D51EF"/>
    <w:rsid w:val="007D5210"/>
    <w:rsid w:val="007D5304"/>
    <w:rsid w:val="007D55F3"/>
    <w:rsid w:val="007D55FF"/>
    <w:rsid w:val="007D567F"/>
    <w:rsid w:val="007D5CB6"/>
    <w:rsid w:val="007D5ED5"/>
    <w:rsid w:val="007D5FA3"/>
    <w:rsid w:val="007D6085"/>
    <w:rsid w:val="007D6104"/>
    <w:rsid w:val="007D62DA"/>
    <w:rsid w:val="007D649E"/>
    <w:rsid w:val="007D6AA4"/>
    <w:rsid w:val="007D6B63"/>
    <w:rsid w:val="007D6C16"/>
    <w:rsid w:val="007D6C34"/>
    <w:rsid w:val="007D7071"/>
    <w:rsid w:val="007D71EA"/>
    <w:rsid w:val="007D720B"/>
    <w:rsid w:val="007D762C"/>
    <w:rsid w:val="007D7787"/>
    <w:rsid w:val="007D7908"/>
    <w:rsid w:val="007D79FF"/>
    <w:rsid w:val="007D7EB0"/>
    <w:rsid w:val="007D7F10"/>
    <w:rsid w:val="007D7F12"/>
    <w:rsid w:val="007D7F6C"/>
    <w:rsid w:val="007D7FBB"/>
    <w:rsid w:val="007D7FE3"/>
    <w:rsid w:val="007E0259"/>
    <w:rsid w:val="007E04AB"/>
    <w:rsid w:val="007E0580"/>
    <w:rsid w:val="007E09E5"/>
    <w:rsid w:val="007E0B98"/>
    <w:rsid w:val="007E0C2B"/>
    <w:rsid w:val="007E0F4C"/>
    <w:rsid w:val="007E101B"/>
    <w:rsid w:val="007E1082"/>
    <w:rsid w:val="007E10CA"/>
    <w:rsid w:val="007E1135"/>
    <w:rsid w:val="007E116E"/>
    <w:rsid w:val="007E1210"/>
    <w:rsid w:val="007E1229"/>
    <w:rsid w:val="007E12CE"/>
    <w:rsid w:val="007E144B"/>
    <w:rsid w:val="007E15E8"/>
    <w:rsid w:val="007E177D"/>
    <w:rsid w:val="007E1819"/>
    <w:rsid w:val="007E18A4"/>
    <w:rsid w:val="007E1C4B"/>
    <w:rsid w:val="007E20C6"/>
    <w:rsid w:val="007E217C"/>
    <w:rsid w:val="007E21A9"/>
    <w:rsid w:val="007E23A3"/>
    <w:rsid w:val="007E2885"/>
    <w:rsid w:val="007E295B"/>
    <w:rsid w:val="007E29C0"/>
    <w:rsid w:val="007E2AF1"/>
    <w:rsid w:val="007E2B5D"/>
    <w:rsid w:val="007E2DCF"/>
    <w:rsid w:val="007E2E08"/>
    <w:rsid w:val="007E2FD7"/>
    <w:rsid w:val="007E336D"/>
    <w:rsid w:val="007E36B8"/>
    <w:rsid w:val="007E3897"/>
    <w:rsid w:val="007E3961"/>
    <w:rsid w:val="007E3E1A"/>
    <w:rsid w:val="007E3F43"/>
    <w:rsid w:val="007E415C"/>
    <w:rsid w:val="007E42A8"/>
    <w:rsid w:val="007E4417"/>
    <w:rsid w:val="007E4822"/>
    <w:rsid w:val="007E48CF"/>
    <w:rsid w:val="007E49A7"/>
    <w:rsid w:val="007E4CBA"/>
    <w:rsid w:val="007E4E18"/>
    <w:rsid w:val="007E5039"/>
    <w:rsid w:val="007E5101"/>
    <w:rsid w:val="007E53AE"/>
    <w:rsid w:val="007E53E1"/>
    <w:rsid w:val="007E5521"/>
    <w:rsid w:val="007E5702"/>
    <w:rsid w:val="007E590E"/>
    <w:rsid w:val="007E5A3C"/>
    <w:rsid w:val="007E5C7F"/>
    <w:rsid w:val="007E5E3B"/>
    <w:rsid w:val="007E6011"/>
    <w:rsid w:val="007E60BF"/>
    <w:rsid w:val="007E6212"/>
    <w:rsid w:val="007E62EA"/>
    <w:rsid w:val="007E63C7"/>
    <w:rsid w:val="007E65AA"/>
    <w:rsid w:val="007E65D9"/>
    <w:rsid w:val="007E65E7"/>
    <w:rsid w:val="007E6600"/>
    <w:rsid w:val="007E68C6"/>
    <w:rsid w:val="007E6945"/>
    <w:rsid w:val="007E69AC"/>
    <w:rsid w:val="007E6EA0"/>
    <w:rsid w:val="007E6F13"/>
    <w:rsid w:val="007E6F4D"/>
    <w:rsid w:val="007E6FF3"/>
    <w:rsid w:val="007E7184"/>
    <w:rsid w:val="007E71BA"/>
    <w:rsid w:val="007E73F0"/>
    <w:rsid w:val="007E73FB"/>
    <w:rsid w:val="007E7417"/>
    <w:rsid w:val="007E7561"/>
    <w:rsid w:val="007E76DF"/>
    <w:rsid w:val="007E76E6"/>
    <w:rsid w:val="007E7829"/>
    <w:rsid w:val="007E790B"/>
    <w:rsid w:val="007E7ED5"/>
    <w:rsid w:val="007E7F11"/>
    <w:rsid w:val="007F064D"/>
    <w:rsid w:val="007F07E9"/>
    <w:rsid w:val="007F0C44"/>
    <w:rsid w:val="007F0F07"/>
    <w:rsid w:val="007F0F1B"/>
    <w:rsid w:val="007F0F3E"/>
    <w:rsid w:val="007F128C"/>
    <w:rsid w:val="007F1380"/>
    <w:rsid w:val="007F1423"/>
    <w:rsid w:val="007F15A6"/>
    <w:rsid w:val="007F160D"/>
    <w:rsid w:val="007F176C"/>
    <w:rsid w:val="007F1850"/>
    <w:rsid w:val="007F1CD3"/>
    <w:rsid w:val="007F1FE0"/>
    <w:rsid w:val="007F2066"/>
    <w:rsid w:val="007F230E"/>
    <w:rsid w:val="007F23A5"/>
    <w:rsid w:val="007F268F"/>
    <w:rsid w:val="007F2750"/>
    <w:rsid w:val="007F2780"/>
    <w:rsid w:val="007F287F"/>
    <w:rsid w:val="007F2896"/>
    <w:rsid w:val="007F28A2"/>
    <w:rsid w:val="007F2AB9"/>
    <w:rsid w:val="007F2B72"/>
    <w:rsid w:val="007F2C90"/>
    <w:rsid w:val="007F2D42"/>
    <w:rsid w:val="007F2F12"/>
    <w:rsid w:val="007F2F74"/>
    <w:rsid w:val="007F30EB"/>
    <w:rsid w:val="007F3630"/>
    <w:rsid w:val="007F394C"/>
    <w:rsid w:val="007F3E25"/>
    <w:rsid w:val="007F3FB6"/>
    <w:rsid w:val="007F403A"/>
    <w:rsid w:val="007F404E"/>
    <w:rsid w:val="007F40C3"/>
    <w:rsid w:val="007F4443"/>
    <w:rsid w:val="007F49A0"/>
    <w:rsid w:val="007F4A7C"/>
    <w:rsid w:val="007F4ACD"/>
    <w:rsid w:val="007F4B19"/>
    <w:rsid w:val="007F4C0A"/>
    <w:rsid w:val="007F4CC2"/>
    <w:rsid w:val="007F4EB7"/>
    <w:rsid w:val="007F4EF4"/>
    <w:rsid w:val="007F5332"/>
    <w:rsid w:val="007F5599"/>
    <w:rsid w:val="007F58AA"/>
    <w:rsid w:val="007F59D3"/>
    <w:rsid w:val="007F5BAA"/>
    <w:rsid w:val="007F5BDA"/>
    <w:rsid w:val="007F5CB7"/>
    <w:rsid w:val="007F5D53"/>
    <w:rsid w:val="007F5DFC"/>
    <w:rsid w:val="007F61E6"/>
    <w:rsid w:val="007F6462"/>
    <w:rsid w:val="007F66B3"/>
    <w:rsid w:val="007F683A"/>
    <w:rsid w:val="007F6B30"/>
    <w:rsid w:val="007F6D41"/>
    <w:rsid w:val="007F6EF9"/>
    <w:rsid w:val="007F6F40"/>
    <w:rsid w:val="007F70D6"/>
    <w:rsid w:val="007F7211"/>
    <w:rsid w:val="007F7242"/>
    <w:rsid w:val="007F7254"/>
    <w:rsid w:val="007F745C"/>
    <w:rsid w:val="007F762E"/>
    <w:rsid w:val="007F7634"/>
    <w:rsid w:val="007F773D"/>
    <w:rsid w:val="007F77EB"/>
    <w:rsid w:val="007F7848"/>
    <w:rsid w:val="007F7CCB"/>
    <w:rsid w:val="007F7E53"/>
    <w:rsid w:val="007F7E5A"/>
    <w:rsid w:val="007F7E84"/>
    <w:rsid w:val="007F7ECB"/>
    <w:rsid w:val="0080007E"/>
    <w:rsid w:val="00800084"/>
    <w:rsid w:val="008002F3"/>
    <w:rsid w:val="008002F9"/>
    <w:rsid w:val="008007BD"/>
    <w:rsid w:val="008007C5"/>
    <w:rsid w:val="00800AED"/>
    <w:rsid w:val="00800BC9"/>
    <w:rsid w:val="00800D4A"/>
    <w:rsid w:val="00800FB9"/>
    <w:rsid w:val="00801371"/>
    <w:rsid w:val="008013A5"/>
    <w:rsid w:val="00801546"/>
    <w:rsid w:val="00801596"/>
    <w:rsid w:val="008015CD"/>
    <w:rsid w:val="008016FD"/>
    <w:rsid w:val="00801831"/>
    <w:rsid w:val="0080192C"/>
    <w:rsid w:val="0080228B"/>
    <w:rsid w:val="00802452"/>
    <w:rsid w:val="00802682"/>
    <w:rsid w:val="008026B2"/>
    <w:rsid w:val="008028B6"/>
    <w:rsid w:val="00802BCB"/>
    <w:rsid w:val="00802F09"/>
    <w:rsid w:val="0080306B"/>
    <w:rsid w:val="00803338"/>
    <w:rsid w:val="00803534"/>
    <w:rsid w:val="0080356D"/>
    <w:rsid w:val="008035BA"/>
    <w:rsid w:val="00803884"/>
    <w:rsid w:val="00803CA2"/>
    <w:rsid w:val="00803D5F"/>
    <w:rsid w:val="00803DD4"/>
    <w:rsid w:val="008041F2"/>
    <w:rsid w:val="008044FA"/>
    <w:rsid w:val="008045D3"/>
    <w:rsid w:val="0080464D"/>
    <w:rsid w:val="0080477A"/>
    <w:rsid w:val="00804D90"/>
    <w:rsid w:val="008050C2"/>
    <w:rsid w:val="0080517E"/>
    <w:rsid w:val="00805196"/>
    <w:rsid w:val="00805540"/>
    <w:rsid w:val="00805E91"/>
    <w:rsid w:val="00805F90"/>
    <w:rsid w:val="0080614A"/>
    <w:rsid w:val="0080637D"/>
    <w:rsid w:val="008063BD"/>
    <w:rsid w:val="00806481"/>
    <w:rsid w:val="00806576"/>
    <w:rsid w:val="008065E6"/>
    <w:rsid w:val="00806633"/>
    <w:rsid w:val="0080667F"/>
    <w:rsid w:val="00806691"/>
    <w:rsid w:val="0080669E"/>
    <w:rsid w:val="008066DA"/>
    <w:rsid w:val="0080687D"/>
    <w:rsid w:val="00806A30"/>
    <w:rsid w:val="00806A61"/>
    <w:rsid w:val="00806B0D"/>
    <w:rsid w:val="00806B23"/>
    <w:rsid w:val="00806EC2"/>
    <w:rsid w:val="00806F2B"/>
    <w:rsid w:val="00807382"/>
    <w:rsid w:val="008075F3"/>
    <w:rsid w:val="00807928"/>
    <w:rsid w:val="00807A27"/>
    <w:rsid w:val="00807ABA"/>
    <w:rsid w:val="00807CD3"/>
    <w:rsid w:val="00807D0D"/>
    <w:rsid w:val="00807D5C"/>
    <w:rsid w:val="00807E3B"/>
    <w:rsid w:val="0081011E"/>
    <w:rsid w:val="00810139"/>
    <w:rsid w:val="008103AB"/>
    <w:rsid w:val="008104F2"/>
    <w:rsid w:val="008104FA"/>
    <w:rsid w:val="00810516"/>
    <w:rsid w:val="00810616"/>
    <w:rsid w:val="008106D0"/>
    <w:rsid w:val="00810796"/>
    <w:rsid w:val="00810B4F"/>
    <w:rsid w:val="00810BE8"/>
    <w:rsid w:val="00810D3B"/>
    <w:rsid w:val="00810D61"/>
    <w:rsid w:val="00810D63"/>
    <w:rsid w:val="00810F77"/>
    <w:rsid w:val="00811193"/>
    <w:rsid w:val="00811304"/>
    <w:rsid w:val="0081133C"/>
    <w:rsid w:val="00811478"/>
    <w:rsid w:val="008114C6"/>
    <w:rsid w:val="008117D0"/>
    <w:rsid w:val="008119BC"/>
    <w:rsid w:val="00811AF9"/>
    <w:rsid w:val="00811B50"/>
    <w:rsid w:val="00811DC7"/>
    <w:rsid w:val="00811FAB"/>
    <w:rsid w:val="00811FDB"/>
    <w:rsid w:val="008120AA"/>
    <w:rsid w:val="008121CC"/>
    <w:rsid w:val="008123E4"/>
    <w:rsid w:val="00812428"/>
    <w:rsid w:val="00812644"/>
    <w:rsid w:val="00812831"/>
    <w:rsid w:val="0081293F"/>
    <w:rsid w:val="00812953"/>
    <w:rsid w:val="008129D1"/>
    <w:rsid w:val="00812C0C"/>
    <w:rsid w:val="00812C77"/>
    <w:rsid w:val="00812CFA"/>
    <w:rsid w:val="008131B3"/>
    <w:rsid w:val="00813469"/>
    <w:rsid w:val="008138A6"/>
    <w:rsid w:val="00813963"/>
    <w:rsid w:val="00813B88"/>
    <w:rsid w:val="00813BAE"/>
    <w:rsid w:val="00813E34"/>
    <w:rsid w:val="00813E8C"/>
    <w:rsid w:val="008140E6"/>
    <w:rsid w:val="008141D6"/>
    <w:rsid w:val="008144B2"/>
    <w:rsid w:val="008148F4"/>
    <w:rsid w:val="00814DD3"/>
    <w:rsid w:val="00814E26"/>
    <w:rsid w:val="00814EEF"/>
    <w:rsid w:val="00814FCE"/>
    <w:rsid w:val="0081502B"/>
    <w:rsid w:val="00815329"/>
    <w:rsid w:val="008155CE"/>
    <w:rsid w:val="008155FB"/>
    <w:rsid w:val="00815682"/>
    <w:rsid w:val="00815702"/>
    <w:rsid w:val="008158EC"/>
    <w:rsid w:val="00815960"/>
    <w:rsid w:val="00815AAF"/>
    <w:rsid w:val="00815AFC"/>
    <w:rsid w:val="00815C21"/>
    <w:rsid w:val="008161E5"/>
    <w:rsid w:val="0081628A"/>
    <w:rsid w:val="008164CD"/>
    <w:rsid w:val="00816672"/>
    <w:rsid w:val="008167A4"/>
    <w:rsid w:val="00816970"/>
    <w:rsid w:val="00816A73"/>
    <w:rsid w:val="00816C02"/>
    <w:rsid w:val="00816EB0"/>
    <w:rsid w:val="00816EB8"/>
    <w:rsid w:val="0081715D"/>
    <w:rsid w:val="00817208"/>
    <w:rsid w:val="00817222"/>
    <w:rsid w:val="008177C1"/>
    <w:rsid w:val="0081784B"/>
    <w:rsid w:val="00817C83"/>
    <w:rsid w:val="00817C94"/>
    <w:rsid w:val="00817CDC"/>
    <w:rsid w:val="00817F37"/>
    <w:rsid w:val="00820105"/>
    <w:rsid w:val="008201FD"/>
    <w:rsid w:val="00820465"/>
    <w:rsid w:val="00820A22"/>
    <w:rsid w:val="00820ABB"/>
    <w:rsid w:val="00820B46"/>
    <w:rsid w:val="00821191"/>
    <w:rsid w:val="00821337"/>
    <w:rsid w:val="008213A1"/>
    <w:rsid w:val="00821492"/>
    <w:rsid w:val="008214E7"/>
    <w:rsid w:val="0082161F"/>
    <w:rsid w:val="0082165F"/>
    <w:rsid w:val="0082182B"/>
    <w:rsid w:val="00821878"/>
    <w:rsid w:val="00821B22"/>
    <w:rsid w:val="00821B2F"/>
    <w:rsid w:val="00821B56"/>
    <w:rsid w:val="00821BF4"/>
    <w:rsid w:val="00821F53"/>
    <w:rsid w:val="00822273"/>
    <w:rsid w:val="008223E7"/>
    <w:rsid w:val="00822439"/>
    <w:rsid w:val="00822454"/>
    <w:rsid w:val="00822469"/>
    <w:rsid w:val="008224DD"/>
    <w:rsid w:val="008226A7"/>
    <w:rsid w:val="00822C04"/>
    <w:rsid w:val="0082315D"/>
    <w:rsid w:val="00823270"/>
    <w:rsid w:val="008232CA"/>
    <w:rsid w:val="0082336D"/>
    <w:rsid w:val="008236BF"/>
    <w:rsid w:val="008237CB"/>
    <w:rsid w:val="008238AA"/>
    <w:rsid w:val="00823B92"/>
    <w:rsid w:val="00823C7B"/>
    <w:rsid w:val="008241A0"/>
    <w:rsid w:val="008241B3"/>
    <w:rsid w:val="00824247"/>
    <w:rsid w:val="008243C3"/>
    <w:rsid w:val="0082456B"/>
    <w:rsid w:val="0082466C"/>
    <w:rsid w:val="00824732"/>
    <w:rsid w:val="008247DE"/>
    <w:rsid w:val="008248D1"/>
    <w:rsid w:val="00824D2E"/>
    <w:rsid w:val="00824E5A"/>
    <w:rsid w:val="008250F8"/>
    <w:rsid w:val="00825498"/>
    <w:rsid w:val="0082576C"/>
    <w:rsid w:val="00825821"/>
    <w:rsid w:val="00825825"/>
    <w:rsid w:val="00825A6A"/>
    <w:rsid w:val="00825C57"/>
    <w:rsid w:val="00825CFE"/>
    <w:rsid w:val="00825E9F"/>
    <w:rsid w:val="0082646A"/>
    <w:rsid w:val="008266DD"/>
    <w:rsid w:val="0082670F"/>
    <w:rsid w:val="008267E1"/>
    <w:rsid w:val="00826884"/>
    <w:rsid w:val="008268BB"/>
    <w:rsid w:val="00826939"/>
    <w:rsid w:val="00826987"/>
    <w:rsid w:val="00826BC5"/>
    <w:rsid w:val="00827176"/>
    <w:rsid w:val="00827364"/>
    <w:rsid w:val="0082752D"/>
    <w:rsid w:val="00827908"/>
    <w:rsid w:val="008279BE"/>
    <w:rsid w:val="00830178"/>
    <w:rsid w:val="008303AF"/>
    <w:rsid w:val="00830672"/>
    <w:rsid w:val="008306D7"/>
    <w:rsid w:val="00830A00"/>
    <w:rsid w:val="00830AD1"/>
    <w:rsid w:val="00830E47"/>
    <w:rsid w:val="00831007"/>
    <w:rsid w:val="008310B7"/>
    <w:rsid w:val="008313E8"/>
    <w:rsid w:val="00831797"/>
    <w:rsid w:val="008317BA"/>
    <w:rsid w:val="008317ED"/>
    <w:rsid w:val="00831983"/>
    <w:rsid w:val="008319A5"/>
    <w:rsid w:val="00831A57"/>
    <w:rsid w:val="00831B5C"/>
    <w:rsid w:val="00831EB5"/>
    <w:rsid w:val="00832035"/>
    <w:rsid w:val="0083220B"/>
    <w:rsid w:val="0083222A"/>
    <w:rsid w:val="0083225F"/>
    <w:rsid w:val="008322C2"/>
    <w:rsid w:val="00832377"/>
    <w:rsid w:val="00832425"/>
    <w:rsid w:val="0083266B"/>
    <w:rsid w:val="008326D7"/>
    <w:rsid w:val="00832858"/>
    <w:rsid w:val="0083289A"/>
    <w:rsid w:val="008329D6"/>
    <w:rsid w:val="00832A68"/>
    <w:rsid w:val="00832ACF"/>
    <w:rsid w:val="00832FD6"/>
    <w:rsid w:val="00833139"/>
    <w:rsid w:val="00833215"/>
    <w:rsid w:val="0083360C"/>
    <w:rsid w:val="00833646"/>
    <w:rsid w:val="008337AE"/>
    <w:rsid w:val="00833902"/>
    <w:rsid w:val="00833A97"/>
    <w:rsid w:val="00833C31"/>
    <w:rsid w:val="00833D83"/>
    <w:rsid w:val="00833E3B"/>
    <w:rsid w:val="00834138"/>
    <w:rsid w:val="008341F4"/>
    <w:rsid w:val="008344D6"/>
    <w:rsid w:val="00834690"/>
    <w:rsid w:val="0083480B"/>
    <w:rsid w:val="00834856"/>
    <w:rsid w:val="008349DA"/>
    <w:rsid w:val="008349F4"/>
    <w:rsid w:val="00834AB7"/>
    <w:rsid w:val="00834BAB"/>
    <w:rsid w:val="00834CD6"/>
    <w:rsid w:val="00834D32"/>
    <w:rsid w:val="00834E3B"/>
    <w:rsid w:val="00834F17"/>
    <w:rsid w:val="0083515F"/>
    <w:rsid w:val="00835257"/>
    <w:rsid w:val="008354AB"/>
    <w:rsid w:val="0083568C"/>
    <w:rsid w:val="00835A5D"/>
    <w:rsid w:val="00835A78"/>
    <w:rsid w:val="00835B2F"/>
    <w:rsid w:val="00835BDE"/>
    <w:rsid w:val="00835C96"/>
    <w:rsid w:val="00835E31"/>
    <w:rsid w:val="00835EF7"/>
    <w:rsid w:val="00835FF7"/>
    <w:rsid w:val="008360C3"/>
    <w:rsid w:val="008368C3"/>
    <w:rsid w:val="00836C12"/>
    <w:rsid w:val="00836C4C"/>
    <w:rsid w:val="00836CE5"/>
    <w:rsid w:val="00836D84"/>
    <w:rsid w:val="00836DAD"/>
    <w:rsid w:val="00837401"/>
    <w:rsid w:val="0083752D"/>
    <w:rsid w:val="00837534"/>
    <w:rsid w:val="008375C5"/>
    <w:rsid w:val="00837809"/>
    <w:rsid w:val="00837957"/>
    <w:rsid w:val="00837C60"/>
    <w:rsid w:val="00837D32"/>
    <w:rsid w:val="00837D75"/>
    <w:rsid w:val="00837D9A"/>
    <w:rsid w:val="00837F27"/>
    <w:rsid w:val="00840289"/>
    <w:rsid w:val="008403D7"/>
    <w:rsid w:val="008405A2"/>
    <w:rsid w:val="008405D4"/>
    <w:rsid w:val="008406A6"/>
    <w:rsid w:val="00840AEF"/>
    <w:rsid w:val="00840D72"/>
    <w:rsid w:val="00840DE3"/>
    <w:rsid w:val="00841170"/>
    <w:rsid w:val="00841195"/>
    <w:rsid w:val="008412B8"/>
    <w:rsid w:val="008412BD"/>
    <w:rsid w:val="00841610"/>
    <w:rsid w:val="00841702"/>
    <w:rsid w:val="00841722"/>
    <w:rsid w:val="0084184A"/>
    <w:rsid w:val="00841E7B"/>
    <w:rsid w:val="00841F84"/>
    <w:rsid w:val="00842006"/>
    <w:rsid w:val="008425FF"/>
    <w:rsid w:val="0084267F"/>
    <w:rsid w:val="008427CF"/>
    <w:rsid w:val="008429E8"/>
    <w:rsid w:val="00842CC1"/>
    <w:rsid w:val="00843093"/>
    <w:rsid w:val="008434DA"/>
    <w:rsid w:val="00843583"/>
    <w:rsid w:val="0084363A"/>
    <w:rsid w:val="00843892"/>
    <w:rsid w:val="00843AC0"/>
    <w:rsid w:val="00843BAB"/>
    <w:rsid w:val="00843BB0"/>
    <w:rsid w:val="00843CB8"/>
    <w:rsid w:val="00843D50"/>
    <w:rsid w:val="00843E34"/>
    <w:rsid w:val="0084424C"/>
    <w:rsid w:val="00844339"/>
    <w:rsid w:val="00844480"/>
    <w:rsid w:val="00844530"/>
    <w:rsid w:val="00844538"/>
    <w:rsid w:val="008445AA"/>
    <w:rsid w:val="00844613"/>
    <w:rsid w:val="0084477F"/>
    <w:rsid w:val="00844C7E"/>
    <w:rsid w:val="00844D45"/>
    <w:rsid w:val="00844E27"/>
    <w:rsid w:val="00844E59"/>
    <w:rsid w:val="00844F1C"/>
    <w:rsid w:val="00844F3B"/>
    <w:rsid w:val="00844F90"/>
    <w:rsid w:val="0084503F"/>
    <w:rsid w:val="008450B2"/>
    <w:rsid w:val="008451E9"/>
    <w:rsid w:val="00845241"/>
    <w:rsid w:val="00845256"/>
    <w:rsid w:val="008454CD"/>
    <w:rsid w:val="00845555"/>
    <w:rsid w:val="008455A5"/>
    <w:rsid w:val="0084564D"/>
    <w:rsid w:val="008456B3"/>
    <w:rsid w:val="0084576A"/>
    <w:rsid w:val="0084576B"/>
    <w:rsid w:val="00845ABD"/>
    <w:rsid w:val="00845B67"/>
    <w:rsid w:val="00845D4D"/>
    <w:rsid w:val="00845DC1"/>
    <w:rsid w:val="00845E8B"/>
    <w:rsid w:val="00845EE3"/>
    <w:rsid w:val="008463A8"/>
    <w:rsid w:val="008463DC"/>
    <w:rsid w:val="00846474"/>
    <w:rsid w:val="00846589"/>
    <w:rsid w:val="00846615"/>
    <w:rsid w:val="0084668D"/>
    <w:rsid w:val="00846867"/>
    <w:rsid w:val="008468D2"/>
    <w:rsid w:val="0084697F"/>
    <w:rsid w:val="008469E3"/>
    <w:rsid w:val="00846B88"/>
    <w:rsid w:val="00846E15"/>
    <w:rsid w:val="00846F41"/>
    <w:rsid w:val="0084717E"/>
    <w:rsid w:val="00847429"/>
    <w:rsid w:val="00847494"/>
    <w:rsid w:val="00847675"/>
    <w:rsid w:val="00847879"/>
    <w:rsid w:val="00847AE8"/>
    <w:rsid w:val="00847AEC"/>
    <w:rsid w:val="00847E23"/>
    <w:rsid w:val="00847E3E"/>
    <w:rsid w:val="00847FF4"/>
    <w:rsid w:val="00850141"/>
    <w:rsid w:val="00850148"/>
    <w:rsid w:val="00850458"/>
    <w:rsid w:val="0085050F"/>
    <w:rsid w:val="0085071C"/>
    <w:rsid w:val="008507FF"/>
    <w:rsid w:val="00850812"/>
    <w:rsid w:val="008508AB"/>
    <w:rsid w:val="0085096C"/>
    <w:rsid w:val="00850AB3"/>
    <w:rsid w:val="00850C39"/>
    <w:rsid w:val="00850F00"/>
    <w:rsid w:val="00851198"/>
    <w:rsid w:val="00851381"/>
    <w:rsid w:val="0085147C"/>
    <w:rsid w:val="008515AF"/>
    <w:rsid w:val="008515FC"/>
    <w:rsid w:val="008518BB"/>
    <w:rsid w:val="00851918"/>
    <w:rsid w:val="00851968"/>
    <w:rsid w:val="00851ABF"/>
    <w:rsid w:val="00851BD1"/>
    <w:rsid w:val="00851BF7"/>
    <w:rsid w:val="00851D33"/>
    <w:rsid w:val="00851F8F"/>
    <w:rsid w:val="00852052"/>
    <w:rsid w:val="008520D4"/>
    <w:rsid w:val="0085219D"/>
    <w:rsid w:val="0085225F"/>
    <w:rsid w:val="008522A0"/>
    <w:rsid w:val="0085232A"/>
    <w:rsid w:val="0085238A"/>
    <w:rsid w:val="0085239C"/>
    <w:rsid w:val="008523BD"/>
    <w:rsid w:val="0085259D"/>
    <w:rsid w:val="0085260E"/>
    <w:rsid w:val="0085262A"/>
    <w:rsid w:val="0085263F"/>
    <w:rsid w:val="00852881"/>
    <w:rsid w:val="008528D3"/>
    <w:rsid w:val="00852A41"/>
    <w:rsid w:val="00852AF0"/>
    <w:rsid w:val="008531D1"/>
    <w:rsid w:val="0085323D"/>
    <w:rsid w:val="008532EB"/>
    <w:rsid w:val="008534E5"/>
    <w:rsid w:val="00853791"/>
    <w:rsid w:val="008537F3"/>
    <w:rsid w:val="008538AD"/>
    <w:rsid w:val="00853B28"/>
    <w:rsid w:val="00853DDA"/>
    <w:rsid w:val="00853DF3"/>
    <w:rsid w:val="00853DFD"/>
    <w:rsid w:val="00853E79"/>
    <w:rsid w:val="00853EC1"/>
    <w:rsid w:val="00853F02"/>
    <w:rsid w:val="00854316"/>
    <w:rsid w:val="00854373"/>
    <w:rsid w:val="008544B6"/>
    <w:rsid w:val="008546B6"/>
    <w:rsid w:val="00854945"/>
    <w:rsid w:val="00854AFE"/>
    <w:rsid w:val="00854BE6"/>
    <w:rsid w:val="00854D67"/>
    <w:rsid w:val="00855157"/>
    <w:rsid w:val="00855191"/>
    <w:rsid w:val="008555C1"/>
    <w:rsid w:val="00855743"/>
    <w:rsid w:val="008558E9"/>
    <w:rsid w:val="00855D19"/>
    <w:rsid w:val="00855DA6"/>
    <w:rsid w:val="00855FF2"/>
    <w:rsid w:val="00856019"/>
    <w:rsid w:val="00856120"/>
    <w:rsid w:val="008562C9"/>
    <w:rsid w:val="008562CC"/>
    <w:rsid w:val="00856368"/>
    <w:rsid w:val="0085649B"/>
    <w:rsid w:val="008564AB"/>
    <w:rsid w:val="00856966"/>
    <w:rsid w:val="00856F05"/>
    <w:rsid w:val="008570FF"/>
    <w:rsid w:val="008571FE"/>
    <w:rsid w:val="00857480"/>
    <w:rsid w:val="008574F7"/>
    <w:rsid w:val="00857B0B"/>
    <w:rsid w:val="00857B4A"/>
    <w:rsid w:val="00857D97"/>
    <w:rsid w:val="00857FEB"/>
    <w:rsid w:val="00860079"/>
    <w:rsid w:val="008601AD"/>
    <w:rsid w:val="0086022B"/>
    <w:rsid w:val="0086038C"/>
    <w:rsid w:val="008605D9"/>
    <w:rsid w:val="0086073E"/>
    <w:rsid w:val="00860838"/>
    <w:rsid w:val="00860B92"/>
    <w:rsid w:val="00861054"/>
    <w:rsid w:val="008610CC"/>
    <w:rsid w:val="0086128C"/>
    <w:rsid w:val="0086160B"/>
    <w:rsid w:val="008617A3"/>
    <w:rsid w:val="00861952"/>
    <w:rsid w:val="008619A5"/>
    <w:rsid w:val="00862261"/>
    <w:rsid w:val="008623A7"/>
    <w:rsid w:val="008623EE"/>
    <w:rsid w:val="0086250A"/>
    <w:rsid w:val="00862553"/>
    <w:rsid w:val="008628A3"/>
    <w:rsid w:val="00862A0C"/>
    <w:rsid w:val="00862AB9"/>
    <w:rsid w:val="00862E2D"/>
    <w:rsid w:val="0086303F"/>
    <w:rsid w:val="00863067"/>
    <w:rsid w:val="008633AB"/>
    <w:rsid w:val="008633CE"/>
    <w:rsid w:val="00863433"/>
    <w:rsid w:val="00863580"/>
    <w:rsid w:val="008635E6"/>
    <w:rsid w:val="0086366B"/>
    <w:rsid w:val="008637EB"/>
    <w:rsid w:val="00863B11"/>
    <w:rsid w:val="00863B9C"/>
    <w:rsid w:val="00863E85"/>
    <w:rsid w:val="00863ED4"/>
    <w:rsid w:val="00863F64"/>
    <w:rsid w:val="00863FE6"/>
    <w:rsid w:val="00864283"/>
    <w:rsid w:val="008645C3"/>
    <w:rsid w:val="008646C8"/>
    <w:rsid w:val="008647EE"/>
    <w:rsid w:val="008649D0"/>
    <w:rsid w:val="00864B17"/>
    <w:rsid w:val="00864B24"/>
    <w:rsid w:val="00864BB2"/>
    <w:rsid w:val="00864BF1"/>
    <w:rsid w:val="00864C80"/>
    <w:rsid w:val="008651E4"/>
    <w:rsid w:val="0086537E"/>
    <w:rsid w:val="008654B3"/>
    <w:rsid w:val="008656BF"/>
    <w:rsid w:val="00865733"/>
    <w:rsid w:val="00865890"/>
    <w:rsid w:val="00865D02"/>
    <w:rsid w:val="00866104"/>
    <w:rsid w:val="0086611A"/>
    <w:rsid w:val="008662E2"/>
    <w:rsid w:val="0086641B"/>
    <w:rsid w:val="00866703"/>
    <w:rsid w:val="0086686F"/>
    <w:rsid w:val="00866871"/>
    <w:rsid w:val="0086693C"/>
    <w:rsid w:val="00866A8F"/>
    <w:rsid w:val="00866BA2"/>
    <w:rsid w:val="00866BB5"/>
    <w:rsid w:val="00866CBE"/>
    <w:rsid w:val="00866E32"/>
    <w:rsid w:val="00866F6F"/>
    <w:rsid w:val="0086712F"/>
    <w:rsid w:val="0086734B"/>
    <w:rsid w:val="00867568"/>
    <w:rsid w:val="00867602"/>
    <w:rsid w:val="00867712"/>
    <w:rsid w:val="00867A49"/>
    <w:rsid w:val="00867DA0"/>
    <w:rsid w:val="00867F78"/>
    <w:rsid w:val="00867FAE"/>
    <w:rsid w:val="008700AA"/>
    <w:rsid w:val="0087019D"/>
    <w:rsid w:val="008702AA"/>
    <w:rsid w:val="00870611"/>
    <w:rsid w:val="00870700"/>
    <w:rsid w:val="0087075E"/>
    <w:rsid w:val="00870900"/>
    <w:rsid w:val="00870AA6"/>
    <w:rsid w:val="00870BBE"/>
    <w:rsid w:val="00870BFD"/>
    <w:rsid w:val="00870D2F"/>
    <w:rsid w:val="00870F88"/>
    <w:rsid w:val="008710C8"/>
    <w:rsid w:val="008710D3"/>
    <w:rsid w:val="0087147C"/>
    <w:rsid w:val="0087157C"/>
    <w:rsid w:val="008715DC"/>
    <w:rsid w:val="008717D0"/>
    <w:rsid w:val="00871813"/>
    <w:rsid w:val="0087181A"/>
    <w:rsid w:val="008718D3"/>
    <w:rsid w:val="008718D6"/>
    <w:rsid w:val="00871B39"/>
    <w:rsid w:val="00871B91"/>
    <w:rsid w:val="00871C95"/>
    <w:rsid w:val="00871CED"/>
    <w:rsid w:val="00871F64"/>
    <w:rsid w:val="00871FC7"/>
    <w:rsid w:val="008722DC"/>
    <w:rsid w:val="008723C4"/>
    <w:rsid w:val="00872484"/>
    <w:rsid w:val="008727EE"/>
    <w:rsid w:val="0087292F"/>
    <w:rsid w:val="00872992"/>
    <w:rsid w:val="00872B3A"/>
    <w:rsid w:val="00872B6B"/>
    <w:rsid w:val="00872B89"/>
    <w:rsid w:val="00873043"/>
    <w:rsid w:val="00873361"/>
    <w:rsid w:val="0087357D"/>
    <w:rsid w:val="008739C1"/>
    <w:rsid w:val="00873EC9"/>
    <w:rsid w:val="00873F1C"/>
    <w:rsid w:val="00873F9C"/>
    <w:rsid w:val="00874125"/>
    <w:rsid w:val="00874573"/>
    <w:rsid w:val="008748AC"/>
    <w:rsid w:val="0087497C"/>
    <w:rsid w:val="00874BA7"/>
    <w:rsid w:val="00874BD0"/>
    <w:rsid w:val="0087522D"/>
    <w:rsid w:val="0087538F"/>
    <w:rsid w:val="008755EB"/>
    <w:rsid w:val="00875BED"/>
    <w:rsid w:val="00875F4A"/>
    <w:rsid w:val="00875F93"/>
    <w:rsid w:val="0087623C"/>
    <w:rsid w:val="008763C7"/>
    <w:rsid w:val="008763F0"/>
    <w:rsid w:val="00876539"/>
    <w:rsid w:val="00876694"/>
    <w:rsid w:val="00876889"/>
    <w:rsid w:val="008769F2"/>
    <w:rsid w:val="00876A5F"/>
    <w:rsid w:val="00876C3A"/>
    <w:rsid w:val="00876D4C"/>
    <w:rsid w:val="00876EC9"/>
    <w:rsid w:val="00876EF1"/>
    <w:rsid w:val="00876FE6"/>
    <w:rsid w:val="00877007"/>
    <w:rsid w:val="00877425"/>
    <w:rsid w:val="008776ED"/>
    <w:rsid w:val="008777DD"/>
    <w:rsid w:val="008779DC"/>
    <w:rsid w:val="00877A4E"/>
    <w:rsid w:val="00877CAD"/>
    <w:rsid w:val="00877CAE"/>
    <w:rsid w:val="00877CF7"/>
    <w:rsid w:val="00877D0B"/>
    <w:rsid w:val="00880139"/>
    <w:rsid w:val="00880322"/>
    <w:rsid w:val="00880544"/>
    <w:rsid w:val="008806CA"/>
    <w:rsid w:val="008807A0"/>
    <w:rsid w:val="00880CCF"/>
    <w:rsid w:val="00880E77"/>
    <w:rsid w:val="008814A1"/>
    <w:rsid w:val="0088157F"/>
    <w:rsid w:val="00881664"/>
    <w:rsid w:val="00881A2A"/>
    <w:rsid w:val="00881A45"/>
    <w:rsid w:val="00881B5E"/>
    <w:rsid w:val="00881B7D"/>
    <w:rsid w:val="00881BE0"/>
    <w:rsid w:val="00881BE3"/>
    <w:rsid w:val="008820F2"/>
    <w:rsid w:val="0088214B"/>
    <w:rsid w:val="0088216C"/>
    <w:rsid w:val="00882571"/>
    <w:rsid w:val="00882819"/>
    <w:rsid w:val="008829C1"/>
    <w:rsid w:val="00882C25"/>
    <w:rsid w:val="00882D0B"/>
    <w:rsid w:val="00882D35"/>
    <w:rsid w:val="00882E0A"/>
    <w:rsid w:val="008830B7"/>
    <w:rsid w:val="00883200"/>
    <w:rsid w:val="00883398"/>
    <w:rsid w:val="00883AA4"/>
    <w:rsid w:val="00883E58"/>
    <w:rsid w:val="00883F73"/>
    <w:rsid w:val="00883FAA"/>
    <w:rsid w:val="0088459D"/>
    <w:rsid w:val="008845A0"/>
    <w:rsid w:val="008845FA"/>
    <w:rsid w:val="00884BE2"/>
    <w:rsid w:val="00884D04"/>
    <w:rsid w:val="00884D1E"/>
    <w:rsid w:val="00884EC8"/>
    <w:rsid w:val="00885016"/>
    <w:rsid w:val="008851AB"/>
    <w:rsid w:val="008851F2"/>
    <w:rsid w:val="00885237"/>
    <w:rsid w:val="0088534E"/>
    <w:rsid w:val="008853B8"/>
    <w:rsid w:val="008853EC"/>
    <w:rsid w:val="00885625"/>
    <w:rsid w:val="00885669"/>
    <w:rsid w:val="00885779"/>
    <w:rsid w:val="00885C31"/>
    <w:rsid w:val="00885CA4"/>
    <w:rsid w:val="00885E6C"/>
    <w:rsid w:val="00885EA3"/>
    <w:rsid w:val="00886076"/>
    <w:rsid w:val="00886970"/>
    <w:rsid w:val="00886A1C"/>
    <w:rsid w:val="00886BB0"/>
    <w:rsid w:val="00886E25"/>
    <w:rsid w:val="00886EE3"/>
    <w:rsid w:val="00886F92"/>
    <w:rsid w:val="00887070"/>
    <w:rsid w:val="00887105"/>
    <w:rsid w:val="00887429"/>
    <w:rsid w:val="00887468"/>
    <w:rsid w:val="008876D4"/>
    <w:rsid w:val="008879DF"/>
    <w:rsid w:val="00887A0E"/>
    <w:rsid w:val="008900C0"/>
    <w:rsid w:val="00890235"/>
    <w:rsid w:val="00890240"/>
    <w:rsid w:val="00890433"/>
    <w:rsid w:val="0089053E"/>
    <w:rsid w:val="0089059C"/>
    <w:rsid w:val="00890643"/>
    <w:rsid w:val="00890C11"/>
    <w:rsid w:val="00890E7C"/>
    <w:rsid w:val="00890F4A"/>
    <w:rsid w:val="00891273"/>
    <w:rsid w:val="00891313"/>
    <w:rsid w:val="0089143C"/>
    <w:rsid w:val="00891506"/>
    <w:rsid w:val="008916FA"/>
    <w:rsid w:val="008917B9"/>
    <w:rsid w:val="008917C2"/>
    <w:rsid w:val="00891A57"/>
    <w:rsid w:val="00891C84"/>
    <w:rsid w:val="00891DD5"/>
    <w:rsid w:val="00891EFC"/>
    <w:rsid w:val="008920A1"/>
    <w:rsid w:val="00892136"/>
    <w:rsid w:val="00892139"/>
    <w:rsid w:val="0089270D"/>
    <w:rsid w:val="0089296A"/>
    <w:rsid w:val="00892F15"/>
    <w:rsid w:val="00892F6E"/>
    <w:rsid w:val="00893059"/>
    <w:rsid w:val="008932BF"/>
    <w:rsid w:val="008934A3"/>
    <w:rsid w:val="008935DC"/>
    <w:rsid w:val="008937AA"/>
    <w:rsid w:val="00893A20"/>
    <w:rsid w:val="00893CE8"/>
    <w:rsid w:val="00893E61"/>
    <w:rsid w:val="008940D3"/>
    <w:rsid w:val="00894100"/>
    <w:rsid w:val="00894152"/>
    <w:rsid w:val="00894188"/>
    <w:rsid w:val="008943CE"/>
    <w:rsid w:val="00894570"/>
    <w:rsid w:val="0089469C"/>
    <w:rsid w:val="00894837"/>
    <w:rsid w:val="00894B72"/>
    <w:rsid w:val="00894CC5"/>
    <w:rsid w:val="00894CE4"/>
    <w:rsid w:val="00894D2A"/>
    <w:rsid w:val="00894FDE"/>
    <w:rsid w:val="00895017"/>
    <w:rsid w:val="00895067"/>
    <w:rsid w:val="00895072"/>
    <w:rsid w:val="008952FF"/>
    <w:rsid w:val="008956E6"/>
    <w:rsid w:val="0089581B"/>
    <w:rsid w:val="00895835"/>
    <w:rsid w:val="008958E3"/>
    <w:rsid w:val="00895957"/>
    <w:rsid w:val="008959B9"/>
    <w:rsid w:val="008959DC"/>
    <w:rsid w:val="00895CC0"/>
    <w:rsid w:val="00895E26"/>
    <w:rsid w:val="0089610F"/>
    <w:rsid w:val="008961F7"/>
    <w:rsid w:val="008969A0"/>
    <w:rsid w:val="008969C9"/>
    <w:rsid w:val="00896AB5"/>
    <w:rsid w:val="00896DD9"/>
    <w:rsid w:val="00896E2E"/>
    <w:rsid w:val="00897067"/>
    <w:rsid w:val="00897147"/>
    <w:rsid w:val="00897268"/>
    <w:rsid w:val="0089731E"/>
    <w:rsid w:val="0089736D"/>
    <w:rsid w:val="00897591"/>
    <w:rsid w:val="0089771C"/>
    <w:rsid w:val="0089774A"/>
    <w:rsid w:val="00897817"/>
    <w:rsid w:val="00897881"/>
    <w:rsid w:val="00897A8D"/>
    <w:rsid w:val="00897C65"/>
    <w:rsid w:val="008A0166"/>
    <w:rsid w:val="008A0292"/>
    <w:rsid w:val="008A04FC"/>
    <w:rsid w:val="008A074E"/>
    <w:rsid w:val="008A07CD"/>
    <w:rsid w:val="008A09D8"/>
    <w:rsid w:val="008A0BC3"/>
    <w:rsid w:val="008A0BEE"/>
    <w:rsid w:val="008A0C84"/>
    <w:rsid w:val="008A0EB8"/>
    <w:rsid w:val="008A106A"/>
    <w:rsid w:val="008A1890"/>
    <w:rsid w:val="008A18FB"/>
    <w:rsid w:val="008A1D85"/>
    <w:rsid w:val="008A1F41"/>
    <w:rsid w:val="008A200E"/>
    <w:rsid w:val="008A2041"/>
    <w:rsid w:val="008A209E"/>
    <w:rsid w:val="008A2501"/>
    <w:rsid w:val="008A2946"/>
    <w:rsid w:val="008A2CCB"/>
    <w:rsid w:val="008A2DAA"/>
    <w:rsid w:val="008A2E7F"/>
    <w:rsid w:val="008A30D1"/>
    <w:rsid w:val="008A33DF"/>
    <w:rsid w:val="008A3544"/>
    <w:rsid w:val="008A35A2"/>
    <w:rsid w:val="008A360B"/>
    <w:rsid w:val="008A3616"/>
    <w:rsid w:val="008A36AC"/>
    <w:rsid w:val="008A36C9"/>
    <w:rsid w:val="008A39A2"/>
    <w:rsid w:val="008A3A15"/>
    <w:rsid w:val="008A3C0E"/>
    <w:rsid w:val="008A3DF9"/>
    <w:rsid w:val="008A3F0E"/>
    <w:rsid w:val="008A3FB4"/>
    <w:rsid w:val="008A40B1"/>
    <w:rsid w:val="008A4107"/>
    <w:rsid w:val="008A41E2"/>
    <w:rsid w:val="008A43E7"/>
    <w:rsid w:val="008A47F7"/>
    <w:rsid w:val="008A48D8"/>
    <w:rsid w:val="008A4A97"/>
    <w:rsid w:val="008A4D28"/>
    <w:rsid w:val="008A4E0D"/>
    <w:rsid w:val="008A501B"/>
    <w:rsid w:val="008A50FB"/>
    <w:rsid w:val="008A5147"/>
    <w:rsid w:val="008A51B1"/>
    <w:rsid w:val="008A53D8"/>
    <w:rsid w:val="008A5711"/>
    <w:rsid w:val="008A571A"/>
    <w:rsid w:val="008A5888"/>
    <w:rsid w:val="008A5926"/>
    <w:rsid w:val="008A5A9D"/>
    <w:rsid w:val="008A5ADE"/>
    <w:rsid w:val="008A5B47"/>
    <w:rsid w:val="008A60D4"/>
    <w:rsid w:val="008A60ED"/>
    <w:rsid w:val="008A6226"/>
    <w:rsid w:val="008A63E3"/>
    <w:rsid w:val="008A658B"/>
    <w:rsid w:val="008A66B0"/>
    <w:rsid w:val="008A67B4"/>
    <w:rsid w:val="008A67D7"/>
    <w:rsid w:val="008A6A26"/>
    <w:rsid w:val="008A6A5B"/>
    <w:rsid w:val="008A6AB7"/>
    <w:rsid w:val="008A6C74"/>
    <w:rsid w:val="008A6F29"/>
    <w:rsid w:val="008A7221"/>
    <w:rsid w:val="008A7346"/>
    <w:rsid w:val="008A7417"/>
    <w:rsid w:val="008A7469"/>
    <w:rsid w:val="008A7497"/>
    <w:rsid w:val="008A7560"/>
    <w:rsid w:val="008A763B"/>
    <w:rsid w:val="008A77A9"/>
    <w:rsid w:val="008A78BE"/>
    <w:rsid w:val="008A7C31"/>
    <w:rsid w:val="008A7D6C"/>
    <w:rsid w:val="008B006B"/>
    <w:rsid w:val="008B010D"/>
    <w:rsid w:val="008B019F"/>
    <w:rsid w:val="008B0251"/>
    <w:rsid w:val="008B03AD"/>
    <w:rsid w:val="008B0424"/>
    <w:rsid w:val="008B0988"/>
    <w:rsid w:val="008B0AE9"/>
    <w:rsid w:val="008B0AF9"/>
    <w:rsid w:val="008B0BA1"/>
    <w:rsid w:val="008B0BA5"/>
    <w:rsid w:val="008B0BA9"/>
    <w:rsid w:val="008B0D4B"/>
    <w:rsid w:val="008B106C"/>
    <w:rsid w:val="008B1341"/>
    <w:rsid w:val="008B1354"/>
    <w:rsid w:val="008B16DB"/>
    <w:rsid w:val="008B17F5"/>
    <w:rsid w:val="008B1AFF"/>
    <w:rsid w:val="008B1C4E"/>
    <w:rsid w:val="008B1EF5"/>
    <w:rsid w:val="008B2145"/>
    <w:rsid w:val="008B249B"/>
    <w:rsid w:val="008B253F"/>
    <w:rsid w:val="008B26FF"/>
    <w:rsid w:val="008B2755"/>
    <w:rsid w:val="008B27DE"/>
    <w:rsid w:val="008B2893"/>
    <w:rsid w:val="008B2961"/>
    <w:rsid w:val="008B29B9"/>
    <w:rsid w:val="008B2C6D"/>
    <w:rsid w:val="008B2CD9"/>
    <w:rsid w:val="008B2D02"/>
    <w:rsid w:val="008B2E38"/>
    <w:rsid w:val="008B2E82"/>
    <w:rsid w:val="008B2F97"/>
    <w:rsid w:val="008B30A6"/>
    <w:rsid w:val="008B3185"/>
    <w:rsid w:val="008B329E"/>
    <w:rsid w:val="008B3391"/>
    <w:rsid w:val="008B355B"/>
    <w:rsid w:val="008B365C"/>
    <w:rsid w:val="008B3754"/>
    <w:rsid w:val="008B3801"/>
    <w:rsid w:val="008B384A"/>
    <w:rsid w:val="008B38D8"/>
    <w:rsid w:val="008B38DB"/>
    <w:rsid w:val="008B3ACE"/>
    <w:rsid w:val="008B41AA"/>
    <w:rsid w:val="008B42ED"/>
    <w:rsid w:val="008B443C"/>
    <w:rsid w:val="008B470E"/>
    <w:rsid w:val="008B4A43"/>
    <w:rsid w:val="008B4C55"/>
    <w:rsid w:val="008B4FAB"/>
    <w:rsid w:val="008B50EC"/>
    <w:rsid w:val="008B51C4"/>
    <w:rsid w:val="008B531B"/>
    <w:rsid w:val="008B5478"/>
    <w:rsid w:val="008B54E6"/>
    <w:rsid w:val="008B5662"/>
    <w:rsid w:val="008B5715"/>
    <w:rsid w:val="008B5984"/>
    <w:rsid w:val="008B5C40"/>
    <w:rsid w:val="008B5F60"/>
    <w:rsid w:val="008B614C"/>
    <w:rsid w:val="008B618D"/>
    <w:rsid w:val="008B6316"/>
    <w:rsid w:val="008B632D"/>
    <w:rsid w:val="008B632F"/>
    <w:rsid w:val="008B64AF"/>
    <w:rsid w:val="008B6539"/>
    <w:rsid w:val="008B6791"/>
    <w:rsid w:val="008B6822"/>
    <w:rsid w:val="008B6873"/>
    <w:rsid w:val="008B6876"/>
    <w:rsid w:val="008B6CD2"/>
    <w:rsid w:val="008B6E3C"/>
    <w:rsid w:val="008B6EEA"/>
    <w:rsid w:val="008B7039"/>
    <w:rsid w:val="008B72AF"/>
    <w:rsid w:val="008B737E"/>
    <w:rsid w:val="008B7393"/>
    <w:rsid w:val="008B7403"/>
    <w:rsid w:val="008B7487"/>
    <w:rsid w:val="008B7532"/>
    <w:rsid w:val="008B7888"/>
    <w:rsid w:val="008B7A3E"/>
    <w:rsid w:val="008B7AB6"/>
    <w:rsid w:val="008B7C37"/>
    <w:rsid w:val="008B7D76"/>
    <w:rsid w:val="008B7DD9"/>
    <w:rsid w:val="008B7E3D"/>
    <w:rsid w:val="008B7F30"/>
    <w:rsid w:val="008C004C"/>
    <w:rsid w:val="008C00B4"/>
    <w:rsid w:val="008C01E5"/>
    <w:rsid w:val="008C021C"/>
    <w:rsid w:val="008C0231"/>
    <w:rsid w:val="008C023A"/>
    <w:rsid w:val="008C02D1"/>
    <w:rsid w:val="008C04ED"/>
    <w:rsid w:val="008C07F3"/>
    <w:rsid w:val="008C0916"/>
    <w:rsid w:val="008C0B85"/>
    <w:rsid w:val="008C0BF3"/>
    <w:rsid w:val="008C0CF6"/>
    <w:rsid w:val="008C0DEB"/>
    <w:rsid w:val="008C0E43"/>
    <w:rsid w:val="008C0E59"/>
    <w:rsid w:val="008C0F55"/>
    <w:rsid w:val="008C1018"/>
    <w:rsid w:val="008C108F"/>
    <w:rsid w:val="008C125D"/>
    <w:rsid w:val="008C12EB"/>
    <w:rsid w:val="008C1303"/>
    <w:rsid w:val="008C156A"/>
    <w:rsid w:val="008C15BB"/>
    <w:rsid w:val="008C163D"/>
    <w:rsid w:val="008C187C"/>
    <w:rsid w:val="008C196F"/>
    <w:rsid w:val="008C1A8C"/>
    <w:rsid w:val="008C205D"/>
    <w:rsid w:val="008C21A2"/>
    <w:rsid w:val="008C23A9"/>
    <w:rsid w:val="008C2418"/>
    <w:rsid w:val="008C2423"/>
    <w:rsid w:val="008C26C9"/>
    <w:rsid w:val="008C28C8"/>
    <w:rsid w:val="008C28D6"/>
    <w:rsid w:val="008C2BF0"/>
    <w:rsid w:val="008C2DC0"/>
    <w:rsid w:val="008C2E4E"/>
    <w:rsid w:val="008C2F07"/>
    <w:rsid w:val="008C2FCB"/>
    <w:rsid w:val="008C31B7"/>
    <w:rsid w:val="008C327B"/>
    <w:rsid w:val="008C32A0"/>
    <w:rsid w:val="008C379B"/>
    <w:rsid w:val="008C39FF"/>
    <w:rsid w:val="008C3A2A"/>
    <w:rsid w:val="008C3E78"/>
    <w:rsid w:val="008C4069"/>
    <w:rsid w:val="008C4457"/>
    <w:rsid w:val="008C4490"/>
    <w:rsid w:val="008C4672"/>
    <w:rsid w:val="008C4767"/>
    <w:rsid w:val="008C4AAE"/>
    <w:rsid w:val="008C4CB2"/>
    <w:rsid w:val="008C4E52"/>
    <w:rsid w:val="008C503F"/>
    <w:rsid w:val="008C50A1"/>
    <w:rsid w:val="008C50CB"/>
    <w:rsid w:val="008C51F0"/>
    <w:rsid w:val="008C5229"/>
    <w:rsid w:val="008C528C"/>
    <w:rsid w:val="008C5557"/>
    <w:rsid w:val="008C5708"/>
    <w:rsid w:val="008C5712"/>
    <w:rsid w:val="008C5765"/>
    <w:rsid w:val="008C5B65"/>
    <w:rsid w:val="008C5CAE"/>
    <w:rsid w:val="008C5DB1"/>
    <w:rsid w:val="008C5E03"/>
    <w:rsid w:val="008C600C"/>
    <w:rsid w:val="008C62B7"/>
    <w:rsid w:val="008C6449"/>
    <w:rsid w:val="008C6487"/>
    <w:rsid w:val="008C652F"/>
    <w:rsid w:val="008C6690"/>
    <w:rsid w:val="008C67E7"/>
    <w:rsid w:val="008C68F5"/>
    <w:rsid w:val="008C692D"/>
    <w:rsid w:val="008C6B7A"/>
    <w:rsid w:val="008C73A3"/>
    <w:rsid w:val="008C74A0"/>
    <w:rsid w:val="008C7770"/>
    <w:rsid w:val="008C797A"/>
    <w:rsid w:val="008C797C"/>
    <w:rsid w:val="008C79A3"/>
    <w:rsid w:val="008C7AF8"/>
    <w:rsid w:val="008C7B88"/>
    <w:rsid w:val="008C7EB2"/>
    <w:rsid w:val="008D0131"/>
    <w:rsid w:val="008D020B"/>
    <w:rsid w:val="008D03AA"/>
    <w:rsid w:val="008D0441"/>
    <w:rsid w:val="008D0482"/>
    <w:rsid w:val="008D04A5"/>
    <w:rsid w:val="008D07A8"/>
    <w:rsid w:val="008D0805"/>
    <w:rsid w:val="008D09C8"/>
    <w:rsid w:val="008D0A5C"/>
    <w:rsid w:val="008D0A8A"/>
    <w:rsid w:val="008D0AD2"/>
    <w:rsid w:val="008D1156"/>
    <w:rsid w:val="008D1172"/>
    <w:rsid w:val="008D11AB"/>
    <w:rsid w:val="008D139F"/>
    <w:rsid w:val="008D1433"/>
    <w:rsid w:val="008D1443"/>
    <w:rsid w:val="008D1776"/>
    <w:rsid w:val="008D19B2"/>
    <w:rsid w:val="008D19BB"/>
    <w:rsid w:val="008D19F2"/>
    <w:rsid w:val="008D1A01"/>
    <w:rsid w:val="008D1C39"/>
    <w:rsid w:val="008D1D68"/>
    <w:rsid w:val="008D210F"/>
    <w:rsid w:val="008D22D3"/>
    <w:rsid w:val="008D2388"/>
    <w:rsid w:val="008D253A"/>
    <w:rsid w:val="008D262A"/>
    <w:rsid w:val="008D265B"/>
    <w:rsid w:val="008D2705"/>
    <w:rsid w:val="008D275D"/>
    <w:rsid w:val="008D2BCD"/>
    <w:rsid w:val="008D2CF1"/>
    <w:rsid w:val="008D2EE5"/>
    <w:rsid w:val="008D3013"/>
    <w:rsid w:val="008D334F"/>
    <w:rsid w:val="008D3377"/>
    <w:rsid w:val="008D341D"/>
    <w:rsid w:val="008D3604"/>
    <w:rsid w:val="008D364C"/>
    <w:rsid w:val="008D36B1"/>
    <w:rsid w:val="008D36DF"/>
    <w:rsid w:val="008D3902"/>
    <w:rsid w:val="008D3A19"/>
    <w:rsid w:val="008D3EF4"/>
    <w:rsid w:val="008D401F"/>
    <w:rsid w:val="008D4198"/>
    <w:rsid w:val="008D49CF"/>
    <w:rsid w:val="008D4B59"/>
    <w:rsid w:val="008D4E0B"/>
    <w:rsid w:val="008D4E7C"/>
    <w:rsid w:val="008D514B"/>
    <w:rsid w:val="008D537A"/>
    <w:rsid w:val="008D556F"/>
    <w:rsid w:val="008D5611"/>
    <w:rsid w:val="008D5622"/>
    <w:rsid w:val="008D5935"/>
    <w:rsid w:val="008D59F6"/>
    <w:rsid w:val="008D5AF0"/>
    <w:rsid w:val="008D5F40"/>
    <w:rsid w:val="008D611D"/>
    <w:rsid w:val="008D62C4"/>
    <w:rsid w:val="008D664F"/>
    <w:rsid w:val="008D6A34"/>
    <w:rsid w:val="008D6B60"/>
    <w:rsid w:val="008D6B92"/>
    <w:rsid w:val="008D6BA7"/>
    <w:rsid w:val="008D6CE4"/>
    <w:rsid w:val="008D6F1F"/>
    <w:rsid w:val="008D6F49"/>
    <w:rsid w:val="008D70C2"/>
    <w:rsid w:val="008D7159"/>
    <w:rsid w:val="008D721A"/>
    <w:rsid w:val="008D72C7"/>
    <w:rsid w:val="008D735D"/>
    <w:rsid w:val="008D749E"/>
    <w:rsid w:val="008D76EB"/>
    <w:rsid w:val="008D7A3A"/>
    <w:rsid w:val="008D7AB8"/>
    <w:rsid w:val="008D7BC2"/>
    <w:rsid w:val="008D7C5A"/>
    <w:rsid w:val="008D7D03"/>
    <w:rsid w:val="008D7F1A"/>
    <w:rsid w:val="008D7F9B"/>
    <w:rsid w:val="008E02DB"/>
    <w:rsid w:val="008E02F5"/>
    <w:rsid w:val="008E033E"/>
    <w:rsid w:val="008E03C6"/>
    <w:rsid w:val="008E0495"/>
    <w:rsid w:val="008E0872"/>
    <w:rsid w:val="008E0C60"/>
    <w:rsid w:val="008E0E31"/>
    <w:rsid w:val="008E0E3A"/>
    <w:rsid w:val="008E0F1F"/>
    <w:rsid w:val="008E10E0"/>
    <w:rsid w:val="008E1271"/>
    <w:rsid w:val="008E141A"/>
    <w:rsid w:val="008E1537"/>
    <w:rsid w:val="008E158F"/>
    <w:rsid w:val="008E1680"/>
    <w:rsid w:val="008E172B"/>
    <w:rsid w:val="008E1928"/>
    <w:rsid w:val="008E1C0A"/>
    <w:rsid w:val="008E1CA8"/>
    <w:rsid w:val="008E22AE"/>
    <w:rsid w:val="008E2574"/>
    <w:rsid w:val="008E2597"/>
    <w:rsid w:val="008E25CE"/>
    <w:rsid w:val="008E25ED"/>
    <w:rsid w:val="008E25F2"/>
    <w:rsid w:val="008E26E3"/>
    <w:rsid w:val="008E29D6"/>
    <w:rsid w:val="008E2BEA"/>
    <w:rsid w:val="008E2C16"/>
    <w:rsid w:val="008E2CBD"/>
    <w:rsid w:val="008E2D7D"/>
    <w:rsid w:val="008E2E01"/>
    <w:rsid w:val="008E30C1"/>
    <w:rsid w:val="008E31B9"/>
    <w:rsid w:val="008E31C9"/>
    <w:rsid w:val="008E3663"/>
    <w:rsid w:val="008E36E4"/>
    <w:rsid w:val="008E37B7"/>
    <w:rsid w:val="008E37ED"/>
    <w:rsid w:val="008E3971"/>
    <w:rsid w:val="008E3B3E"/>
    <w:rsid w:val="008E3B9E"/>
    <w:rsid w:val="008E40A8"/>
    <w:rsid w:val="008E4294"/>
    <w:rsid w:val="008E4334"/>
    <w:rsid w:val="008E47D6"/>
    <w:rsid w:val="008E495F"/>
    <w:rsid w:val="008E4A43"/>
    <w:rsid w:val="008E4AE1"/>
    <w:rsid w:val="008E4C43"/>
    <w:rsid w:val="008E4D5E"/>
    <w:rsid w:val="008E4E0F"/>
    <w:rsid w:val="008E4F02"/>
    <w:rsid w:val="008E5316"/>
    <w:rsid w:val="008E538E"/>
    <w:rsid w:val="008E54B1"/>
    <w:rsid w:val="008E5647"/>
    <w:rsid w:val="008E5727"/>
    <w:rsid w:val="008E5780"/>
    <w:rsid w:val="008E593F"/>
    <w:rsid w:val="008E59E7"/>
    <w:rsid w:val="008E5A23"/>
    <w:rsid w:val="008E5A6F"/>
    <w:rsid w:val="008E5C65"/>
    <w:rsid w:val="008E5C91"/>
    <w:rsid w:val="008E5E6E"/>
    <w:rsid w:val="008E5F59"/>
    <w:rsid w:val="008E5F7C"/>
    <w:rsid w:val="008E605A"/>
    <w:rsid w:val="008E610D"/>
    <w:rsid w:val="008E6145"/>
    <w:rsid w:val="008E61A0"/>
    <w:rsid w:val="008E6307"/>
    <w:rsid w:val="008E6318"/>
    <w:rsid w:val="008E638B"/>
    <w:rsid w:val="008E63C6"/>
    <w:rsid w:val="008E640D"/>
    <w:rsid w:val="008E648F"/>
    <w:rsid w:val="008E64E7"/>
    <w:rsid w:val="008E653F"/>
    <w:rsid w:val="008E65D4"/>
    <w:rsid w:val="008E6624"/>
    <w:rsid w:val="008E6666"/>
    <w:rsid w:val="008E66CF"/>
    <w:rsid w:val="008E6873"/>
    <w:rsid w:val="008E6DB6"/>
    <w:rsid w:val="008E6E90"/>
    <w:rsid w:val="008E72B4"/>
    <w:rsid w:val="008E7342"/>
    <w:rsid w:val="008E7AB4"/>
    <w:rsid w:val="008E7ABA"/>
    <w:rsid w:val="008E7B37"/>
    <w:rsid w:val="008E7C49"/>
    <w:rsid w:val="008E7C54"/>
    <w:rsid w:val="008E7E13"/>
    <w:rsid w:val="008E7F23"/>
    <w:rsid w:val="008E7FDB"/>
    <w:rsid w:val="008F0384"/>
    <w:rsid w:val="008F0496"/>
    <w:rsid w:val="008F0777"/>
    <w:rsid w:val="008F095C"/>
    <w:rsid w:val="008F0A93"/>
    <w:rsid w:val="008F0AC5"/>
    <w:rsid w:val="008F0BA8"/>
    <w:rsid w:val="008F0CE5"/>
    <w:rsid w:val="008F0E8A"/>
    <w:rsid w:val="008F0EB1"/>
    <w:rsid w:val="008F0EF2"/>
    <w:rsid w:val="008F1194"/>
    <w:rsid w:val="008F1581"/>
    <w:rsid w:val="008F16C8"/>
    <w:rsid w:val="008F16FB"/>
    <w:rsid w:val="008F171D"/>
    <w:rsid w:val="008F17F7"/>
    <w:rsid w:val="008F1A68"/>
    <w:rsid w:val="008F1A6E"/>
    <w:rsid w:val="008F1AED"/>
    <w:rsid w:val="008F1CA1"/>
    <w:rsid w:val="008F1E46"/>
    <w:rsid w:val="008F1EFF"/>
    <w:rsid w:val="008F1F5C"/>
    <w:rsid w:val="008F1FB7"/>
    <w:rsid w:val="008F20D4"/>
    <w:rsid w:val="008F21AA"/>
    <w:rsid w:val="008F2329"/>
    <w:rsid w:val="008F23CD"/>
    <w:rsid w:val="008F2449"/>
    <w:rsid w:val="008F27A2"/>
    <w:rsid w:val="008F2846"/>
    <w:rsid w:val="008F2915"/>
    <w:rsid w:val="008F2AF5"/>
    <w:rsid w:val="008F2DAF"/>
    <w:rsid w:val="008F2EE2"/>
    <w:rsid w:val="008F371D"/>
    <w:rsid w:val="008F38B9"/>
    <w:rsid w:val="008F3937"/>
    <w:rsid w:val="008F3A40"/>
    <w:rsid w:val="008F3B26"/>
    <w:rsid w:val="008F3B5D"/>
    <w:rsid w:val="008F3C69"/>
    <w:rsid w:val="008F3CEF"/>
    <w:rsid w:val="008F4014"/>
    <w:rsid w:val="008F4216"/>
    <w:rsid w:val="008F43A8"/>
    <w:rsid w:val="008F43CF"/>
    <w:rsid w:val="008F443F"/>
    <w:rsid w:val="008F448A"/>
    <w:rsid w:val="008F4610"/>
    <w:rsid w:val="008F4617"/>
    <w:rsid w:val="008F46F6"/>
    <w:rsid w:val="008F4B97"/>
    <w:rsid w:val="008F4BD9"/>
    <w:rsid w:val="008F4E93"/>
    <w:rsid w:val="008F51C1"/>
    <w:rsid w:val="008F5531"/>
    <w:rsid w:val="008F57B8"/>
    <w:rsid w:val="008F57EB"/>
    <w:rsid w:val="008F5A22"/>
    <w:rsid w:val="008F5D3C"/>
    <w:rsid w:val="008F5D9A"/>
    <w:rsid w:val="008F5E90"/>
    <w:rsid w:val="008F5F69"/>
    <w:rsid w:val="008F5FDD"/>
    <w:rsid w:val="008F62C2"/>
    <w:rsid w:val="008F62FB"/>
    <w:rsid w:val="008F63DE"/>
    <w:rsid w:val="008F6873"/>
    <w:rsid w:val="008F687D"/>
    <w:rsid w:val="008F68A5"/>
    <w:rsid w:val="008F692A"/>
    <w:rsid w:val="008F69B8"/>
    <w:rsid w:val="008F6D25"/>
    <w:rsid w:val="008F6E07"/>
    <w:rsid w:val="008F707D"/>
    <w:rsid w:val="008F7131"/>
    <w:rsid w:val="008F71DE"/>
    <w:rsid w:val="008F73B4"/>
    <w:rsid w:val="008F7408"/>
    <w:rsid w:val="008F751F"/>
    <w:rsid w:val="008F7601"/>
    <w:rsid w:val="008F775F"/>
    <w:rsid w:val="008F78F7"/>
    <w:rsid w:val="008F7AB8"/>
    <w:rsid w:val="008F7B08"/>
    <w:rsid w:val="008F7B7F"/>
    <w:rsid w:val="00900066"/>
    <w:rsid w:val="009001D2"/>
    <w:rsid w:val="00900434"/>
    <w:rsid w:val="009006DF"/>
    <w:rsid w:val="0090090C"/>
    <w:rsid w:val="00900916"/>
    <w:rsid w:val="009009B7"/>
    <w:rsid w:val="00900A3C"/>
    <w:rsid w:val="00900F42"/>
    <w:rsid w:val="009012FB"/>
    <w:rsid w:val="009016D6"/>
    <w:rsid w:val="00901767"/>
    <w:rsid w:val="009017AC"/>
    <w:rsid w:val="009018C2"/>
    <w:rsid w:val="009019D9"/>
    <w:rsid w:val="00901DDE"/>
    <w:rsid w:val="00901DF3"/>
    <w:rsid w:val="00901E2F"/>
    <w:rsid w:val="00902203"/>
    <w:rsid w:val="00902395"/>
    <w:rsid w:val="0090271C"/>
    <w:rsid w:val="009028B4"/>
    <w:rsid w:val="0090292E"/>
    <w:rsid w:val="009029A6"/>
    <w:rsid w:val="00902A4E"/>
    <w:rsid w:val="00902B27"/>
    <w:rsid w:val="00902BC5"/>
    <w:rsid w:val="00902C1D"/>
    <w:rsid w:val="00902CE5"/>
    <w:rsid w:val="00902EC5"/>
    <w:rsid w:val="009033D1"/>
    <w:rsid w:val="009033FC"/>
    <w:rsid w:val="00903775"/>
    <w:rsid w:val="009037B5"/>
    <w:rsid w:val="009039CF"/>
    <w:rsid w:val="00903A69"/>
    <w:rsid w:val="00903C89"/>
    <w:rsid w:val="00903E5E"/>
    <w:rsid w:val="00903FF4"/>
    <w:rsid w:val="00904175"/>
    <w:rsid w:val="009041C6"/>
    <w:rsid w:val="009043B3"/>
    <w:rsid w:val="00904536"/>
    <w:rsid w:val="009045E3"/>
    <w:rsid w:val="00904A5B"/>
    <w:rsid w:val="00904B7C"/>
    <w:rsid w:val="00904BDC"/>
    <w:rsid w:val="00904D0E"/>
    <w:rsid w:val="00905033"/>
    <w:rsid w:val="0090520E"/>
    <w:rsid w:val="009052D3"/>
    <w:rsid w:val="0090553A"/>
    <w:rsid w:val="0090562D"/>
    <w:rsid w:val="00905E70"/>
    <w:rsid w:val="00905E75"/>
    <w:rsid w:val="00905F3A"/>
    <w:rsid w:val="00906028"/>
    <w:rsid w:val="0090632A"/>
    <w:rsid w:val="00906430"/>
    <w:rsid w:val="00906626"/>
    <w:rsid w:val="00906714"/>
    <w:rsid w:val="00906C90"/>
    <w:rsid w:val="00906D32"/>
    <w:rsid w:val="00906DBE"/>
    <w:rsid w:val="00906DD4"/>
    <w:rsid w:val="00906E66"/>
    <w:rsid w:val="00906FC7"/>
    <w:rsid w:val="0090737C"/>
    <w:rsid w:val="009073A7"/>
    <w:rsid w:val="0090763C"/>
    <w:rsid w:val="0090764D"/>
    <w:rsid w:val="009076E5"/>
    <w:rsid w:val="00907909"/>
    <w:rsid w:val="00907B76"/>
    <w:rsid w:val="00907B7B"/>
    <w:rsid w:val="00907D26"/>
    <w:rsid w:val="00907E74"/>
    <w:rsid w:val="009100B5"/>
    <w:rsid w:val="00910183"/>
    <w:rsid w:val="009104B0"/>
    <w:rsid w:val="00910566"/>
    <w:rsid w:val="009106E0"/>
    <w:rsid w:val="009106E8"/>
    <w:rsid w:val="0091095E"/>
    <w:rsid w:val="00910A36"/>
    <w:rsid w:val="00910A8A"/>
    <w:rsid w:val="00910E1F"/>
    <w:rsid w:val="00910E91"/>
    <w:rsid w:val="00910FCB"/>
    <w:rsid w:val="00911397"/>
    <w:rsid w:val="009114E9"/>
    <w:rsid w:val="009114FB"/>
    <w:rsid w:val="00911510"/>
    <w:rsid w:val="009118AC"/>
    <w:rsid w:val="0091190B"/>
    <w:rsid w:val="009119A5"/>
    <w:rsid w:val="00911AB3"/>
    <w:rsid w:val="00911B77"/>
    <w:rsid w:val="00911C88"/>
    <w:rsid w:val="00911D01"/>
    <w:rsid w:val="00911F1E"/>
    <w:rsid w:val="00912018"/>
    <w:rsid w:val="0091223B"/>
    <w:rsid w:val="009122AF"/>
    <w:rsid w:val="00912522"/>
    <w:rsid w:val="009127F6"/>
    <w:rsid w:val="00912809"/>
    <w:rsid w:val="00912A4E"/>
    <w:rsid w:val="00912ACB"/>
    <w:rsid w:val="00912B69"/>
    <w:rsid w:val="00912CFA"/>
    <w:rsid w:val="009131E2"/>
    <w:rsid w:val="009131FD"/>
    <w:rsid w:val="00913689"/>
    <w:rsid w:val="0091368A"/>
    <w:rsid w:val="009136FB"/>
    <w:rsid w:val="00913AE6"/>
    <w:rsid w:val="00913C70"/>
    <w:rsid w:val="00913DE8"/>
    <w:rsid w:val="00913E41"/>
    <w:rsid w:val="00913F17"/>
    <w:rsid w:val="00914096"/>
    <w:rsid w:val="0091418E"/>
    <w:rsid w:val="00914309"/>
    <w:rsid w:val="0091458B"/>
    <w:rsid w:val="009145DA"/>
    <w:rsid w:val="009146C9"/>
    <w:rsid w:val="009146CC"/>
    <w:rsid w:val="009146E6"/>
    <w:rsid w:val="00914757"/>
    <w:rsid w:val="00914806"/>
    <w:rsid w:val="009149E9"/>
    <w:rsid w:val="0091507A"/>
    <w:rsid w:val="009153CA"/>
    <w:rsid w:val="0091546E"/>
    <w:rsid w:val="0091559E"/>
    <w:rsid w:val="00915901"/>
    <w:rsid w:val="00915AC3"/>
    <w:rsid w:val="00915B8E"/>
    <w:rsid w:val="00915CB7"/>
    <w:rsid w:val="00915E99"/>
    <w:rsid w:val="00915EC3"/>
    <w:rsid w:val="00915F3E"/>
    <w:rsid w:val="00915F89"/>
    <w:rsid w:val="009160EF"/>
    <w:rsid w:val="00916196"/>
    <w:rsid w:val="009164F3"/>
    <w:rsid w:val="009167A1"/>
    <w:rsid w:val="00916883"/>
    <w:rsid w:val="009168B7"/>
    <w:rsid w:val="00916A90"/>
    <w:rsid w:val="00916C95"/>
    <w:rsid w:val="00916DA6"/>
    <w:rsid w:val="00916EB5"/>
    <w:rsid w:val="00916FE3"/>
    <w:rsid w:val="00917078"/>
    <w:rsid w:val="00917138"/>
    <w:rsid w:val="009171A2"/>
    <w:rsid w:val="009171E2"/>
    <w:rsid w:val="00917657"/>
    <w:rsid w:val="00917730"/>
    <w:rsid w:val="00917806"/>
    <w:rsid w:val="009179B6"/>
    <w:rsid w:val="00917C02"/>
    <w:rsid w:val="00917C05"/>
    <w:rsid w:val="00917CA8"/>
    <w:rsid w:val="00917D0C"/>
    <w:rsid w:val="00917E81"/>
    <w:rsid w:val="009200D0"/>
    <w:rsid w:val="00920113"/>
    <w:rsid w:val="009201DC"/>
    <w:rsid w:val="009202B3"/>
    <w:rsid w:val="009205F2"/>
    <w:rsid w:val="00920836"/>
    <w:rsid w:val="00920B6E"/>
    <w:rsid w:val="00920BB5"/>
    <w:rsid w:val="00920BE7"/>
    <w:rsid w:val="0092110B"/>
    <w:rsid w:val="009211CD"/>
    <w:rsid w:val="00921744"/>
    <w:rsid w:val="0092179D"/>
    <w:rsid w:val="009217F6"/>
    <w:rsid w:val="0092190A"/>
    <w:rsid w:val="00921917"/>
    <w:rsid w:val="00921950"/>
    <w:rsid w:val="009219BA"/>
    <w:rsid w:val="00921B62"/>
    <w:rsid w:val="00921C31"/>
    <w:rsid w:val="00921EC2"/>
    <w:rsid w:val="0092201F"/>
    <w:rsid w:val="00922314"/>
    <w:rsid w:val="0092287F"/>
    <w:rsid w:val="00922952"/>
    <w:rsid w:val="00922B78"/>
    <w:rsid w:val="00922C1B"/>
    <w:rsid w:val="00922CC3"/>
    <w:rsid w:val="00922D0A"/>
    <w:rsid w:val="00922E68"/>
    <w:rsid w:val="00922EE0"/>
    <w:rsid w:val="0092305E"/>
    <w:rsid w:val="00923251"/>
    <w:rsid w:val="009232AC"/>
    <w:rsid w:val="009232F5"/>
    <w:rsid w:val="00923861"/>
    <w:rsid w:val="009238B1"/>
    <w:rsid w:val="0092395E"/>
    <w:rsid w:val="00923A4E"/>
    <w:rsid w:val="00923B94"/>
    <w:rsid w:val="00923C1A"/>
    <w:rsid w:val="00923FEC"/>
    <w:rsid w:val="009240C8"/>
    <w:rsid w:val="00924147"/>
    <w:rsid w:val="009242D1"/>
    <w:rsid w:val="009244EA"/>
    <w:rsid w:val="0092451A"/>
    <w:rsid w:val="00924779"/>
    <w:rsid w:val="00924A49"/>
    <w:rsid w:val="00924B13"/>
    <w:rsid w:val="00924B25"/>
    <w:rsid w:val="00924D1B"/>
    <w:rsid w:val="00924D51"/>
    <w:rsid w:val="00924DEF"/>
    <w:rsid w:val="00924E24"/>
    <w:rsid w:val="00924F07"/>
    <w:rsid w:val="009250B4"/>
    <w:rsid w:val="009250DB"/>
    <w:rsid w:val="00925182"/>
    <w:rsid w:val="009253A1"/>
    <w:rsid w:val="0092558A"/>
    <w:rsid w:val="009256C8"/>
    <w:rsid w:val="0092571F"/>
    <w:rsid w:val="009257F6"/>
    <w:rsid w:val="009259D6"/>
    <w:rsid w:val="00925B3F"/>
    <w:rsid w:val="00925CF4"/>
    <w:rsid w:val="00925F60"/>
    <w:rsid w:val="00925FB8"/>
    <w:rsid w:val="009260F3"/>
    <w:rsid w:val="00926387"/>
    <w:rsid w:val="009264C8"/>
    <w:rsid w:val="00926616"/>
    <w:rsid w:val="009266D0"/>
    <w:rsid w:val="00926FAC"/>
    <w:rsid w:val="0092701F"/>
    <w:rsid w:val="0092709D"/>
    <w:rsid w:val="009273FA"/>
    <w:rsid w:val="00927582"/>
    <w:rsid w:val="00927693"/>
    <w:rsid w:val="00927A6A"/>
    <w:rsid w:val="00927A93"/>
    <w:rsid w:val="00927B6B"/>
    <w:rsid w:val="00927C52"/>
    <w:rsid w:val="00927CAA"/>
    <w:rsid w:val="00927D20"/>
    <w:rsid w:val="00927E7A"/>
    <w:rsid w:val="0093002C"/>
    <w:rsid w:val="009300DC"/>
    <w:rsid w:val="009300F2"/>
    <w:rsid w:val="00930130"/>
    <w:rsid w:val="009301C3"/>
    <w:rsid w:val="0093031B"/>
    <w:rsid w:val="0093050E"/>
    <w:rsid w:val="00930948"/>
    <w:rsid w:val="009309C4"/>
    <w:rsid w:val="00930B41"/>
    <w:rsid w:val="00930BB3"/>
    <w:rsid w:val="00930C4B"/>
    <w:rsid w:val="00930C81"/>
    <w:rsid w:val="00930E37"/>
    <w:rsid w:val="00930F66"/>
    <w:rsid w:val="00931249"/>
    <w:rsid w:val="009313F3"/>
    <w:rsid w:val="0093142A"/>
    <w:rsid w:val="0093170D"/>
    <w:rsid w:val="0093180D"/>
    <w:rsid w:val="00931AAE"/>
    <w:rsid w:val="00931AB4"/>
    <w:rsid w:val="00931E57"/>
    <w:rsid w:val="00931F47"/>
    <w:rsid w:val="00932080"/>
    <w:rsid w:val="009321ED"/>
    <w:rsid w:val="00932209"/>
    <w:rsid w:val="009322B5"/>
    <w:rsid w:val="00932304"/>
    <w:rsid w:val="009327FE"/>
    <w:rsid w:val="009328C6"/>
    <w:rsid w:val="0093292F"/>
    <w:rsid w:val="00932B4D"/>
    <w:rsid w:val="00932E9B"/>
    <w:rsid w:val="00932EDF"/>
    <w:rsid w:val="00932F5E"/>
    <w:rsid w:val="009330D3"/>
    <w:rsid w:val="00933285"/>
    <w:rsid w:val="009334D9"/>
    <w:rsid w:val="0093353C"/>
    <w:rsid w:val="00933613"/>
    <w:rsid w:val="00933993"/>
    <w:rsid w:val="00933EE1"/>
    <w:rsid w:val="00933F03"/>
    <w:rsid w:val="00933F24"/>
    <w:rsid w:val="0093420D"/>
    <w:rsid w:val="0093471F"/>
    <w:rsid w:val="00934740"/>
    <w:rsid w:val="00934D68"/>
    <w:rsid w:val="00934D6F"/>
    <w:rsid w:val="00934E7C"/>
    <w:rsid w:val="00934F4B"/>
    <w:rsid w:val="009350E8"/>
    <w:rsid w:val="00935224"/>
    <w:rsid w:val="009355F7"/>
    <w:rsid w:val="00935627"/>
    <w:rsid w:val="00935807"/>
    <w:rsid w:val="009358AB"/>
    <w:rsid w:val="00935D2E"/>
    <w:rsid w:val="00935E0D"/>
    <w:rsid w:val="00936052"/>
    <w:rsid w:val="00936058"/>
    <w:rsid w:val="0093610F"/>
    <w:rsid w:val="00936283"/>
    <w:rsid w:val="00936308"/>
    <w:rsid w:val="009363DC"/>
    <w:rsid w:val="0093694C"/>
    <w:rsid w:val="00936A30"/>
    <w:rsid w:val="00936C59"/>
    <w:rsid w:val="00936FE0"/>
    <w:rsid w:val="00937000"/>
    <w:rsid w:val="009370CF"/>
    <w:rsid w:val="00937133"/>
    <w:rsid w:val="009372B5"/>
    <w:rsid w:val="009372D4"/>
    <w:rsid w:val="00937336"/>
    <w:rsid w:val="00937514"/>
    <w:rsid w:val="00937577"/>
    <w:rsid w:val="009375D3"/>
    <w:rsid w:val="00937703"/>
    <w:rsid w:val="00937837"/>
    <w:rsid w:val="00937B66"/>
    <w:rsid w:val="00937E17"/>
    <w:rsid w:val="00937E4B"/>
    <w:rsid w:val="00937E77"/>
    <w:rsid w:val="00937F11"/>
    <w:rsid w:val="00937F57"/>
    <w:rsid w:val="009400E4"/>
    <w:rsid w:val="0094018A"/>
    <w:rsid w:val="009405E3"/>
    <w:rsid w:val="00940716"/>
    <w:rsid w:val="00940746"/>
    <w:rsid w:val="00940942"/>
    <w:rsid w:val="00940EA6"/>
    <w:rsid w:val="00940EBD"/>
    <w:rsid w:val="00940FCC"/>
    <w:rsid w:val="00941022"/>
    <w:rsid w:val="00941029"/>
    <w:rsid w:val="00941151"/>
    <w:rsid w:val="0094129C"/>
    <w:rsid w:val="00941681"/>
    <w:rsid w:val="009418E3"/>
    <w:rsid w:val="00941A62"/>
    <w:rsid w:val="00941AFC"/>
    <w:rsid w:val="00941C0A"/>
    <w:rsid w:val="00941D5A"/>
    <w:rsid w:val="00941DEC"/>
    <w:rsid w:val="00941E39"/>
    <w:rsid w:val="00941FF9"/>
    <w:rsid w:val="009420DA"/>
    <w:rsid w:val="00942374"/>
    <w:rsid w:val="009423CD"/>
    <w:rsid w:val="0094288D"/>
    <w:rsid w:val="009428EF"/>
    <w:rsid w:val="00942B5D"/>
    <w:rsid w:val="00942D63"/>
    <w:rsid w:val="00942E13"/>
    <w:rsid w:val="00942E50"/>
    <w:rsid w:val="009431F6"/>
    <w:rsid w:val="009434CC"/>
    <w:rsid w:val="00943954"/>
    <w:rsid w:val="00943C07"/>
    <w:rsid w:val="00943CD8"/>
    <w:rsid w:val="00943E67"/>
    <w:rsid w:val="009440BE"/>
    <w:rsid w:val="009440CC"/>
    <w:rsid w:val="009443F4"/>
    <w:rsid w:val="009444CE"/>
    <w:rsid w:val="009444FD"/>
    <w:rsid w:val="0094450E"/>
    <w:rsid w:val="00944583"/>
    <w:rsid w:val="00944710"/>
    <w:rsid w:val="009447A9"/>
    <w:rsid w:val="009447FC"/>
    <w:rsid w:val="00944833"/>
    <w:rsid w:val="00944AB8"/>
    <w:rsid w:val="00944C9B"/>
    <w:rsid w:val="00944FBF"/>
    <w:rsid w:val="009451CF"/>
    <w:rsid w:val="00945498"/>
    <w:rsid w:val="00945688"/>
    <w:rsid w:val="00945863"/>
    <w:rsid w:val="009458F1"/>
    <w:rsid w:val="009459F4"/>
    <w:rsid w:val="00945B4A"/>
    <w:rsid w:val="00945D00"/>
    <w:rsid w:val="00945DD7"/>
    <w:rsid w:val="00945F3D"/>
    <w:rsid w:val="009461FD"/>
    <w:rsid w:val="009463EE"/>
    <w:rsid w:val="009465F0"/>
    <w:rsid w:val="00946607"/>
    <w:rsid w:val="0094663F"/>
    <w:rsid w:val="009468BD"/>
    <w:rsid w:val="009469BC"/>
    <w:rsid w:val="00946A1E"/>
    <w:rsid w:val="00946BB1"/>
    <w:rsid w:val="00946BE6"/>
    <w:rsid w:val="00946C19"/>
    <w:rsid w:val="00946C33"/>
    <w:rsid w:val="00946DE0"/>
    <w:rsid w:val="00946E27"/>
    <w:rsid w:val="00947243"/>
    <w:rsid w:val="0094760D"/>
    <w:rsid w:val="009477BB"/>
    <w:rsid w:val="009478D0"/>
    <w:rsid w:val="00947C61"/>
    <w:rsid w:val="00947DBE"/>
    <w:rsid w:val="009500DE"/>
    <w:rsid w:val="00950317"/>
    <w:rsid w:val="00950594"/>
    <w:rsid w:val="00950677"/>
    <w:rsid w:val="009507CE"/>
    <w:rsid w:val="0095086E"/>
    <w:rsid w:val="00950B2E"/>
    <w:rsid w:val="00950C3F"/>
    <w:rsid w:val="00950DB5"/>
    <w:rsid w:val="00950E53"/>
    <w:rsid w:val="00950F03"/>
    <w:rsid w:val="00950FBA"/>
    <w:rsid w:val="0095120C"/>
    <w:rsid w:val="00951239"/>
    <w:rsid w:val="00951260"/>
    <w:rsid w:val="00951473"/>
    <w:rsid w:val="0095171E"/>
    <w:rsid w:val="0095174E"/>
    <w:rsid w:val="009518A3"/>
    <w:rsid w:val="009518D4"/>
    <w:rsid w:val="009518DE"/>
    <w:rsid w:val="00951B68"/>
    <w:rsid w:val="00951EDA"/>
    <w:rsid w:val="00952206"/>
    <w:rsid w:val="00952355"/>
    <w:rsid w:val="009523D2"/>
    <w:rsid w:val="009527EE"/>
    <w:rsid w:val="0095287E"/>
    <w:rsid w:val="009529B2"/>
    <w:rsid w:val="00953065"/>
    <w:rsid w:val="009533B4"/>
    <w:rsid w:val="0095381E"/>
    <w:rsid w:val="00953A24"/>
    <w:rsid w:val="00953CAF"/>
    <w:rsid w:val="00953D64"/>
    <w:rsid w:val="00953DAE"/>
    <w:rsid w:val="00953DB6"/>
    <w:rsid w:val="0095427C"/>
    <w:rsid w:val="00954441"/>
    <w:rsid w:val="0095446B"/>
    <w:rsid w:val="0095462F"/>
    <w:rsid w:val="0095472C"/>
    <w:rsid w:val="0095485A"/>
    <w:rsid w:val="009548C4"/>
    <w:rsid w:val="00954907"/>
    <w:rsid w:val="0095498C"/>
    <w:rsid w:val="00954B9D"/>
    <w:rsid w:val="00954BA9"/>
    <w:rsid w:val="00954CC6"/>
    <w:rsid w:val="00954DA8"/>
    <w:rsid w:val="00954F61"/>
    <w:rsid w:val="00955086"/>
    <w:rsid w:val="00955147"/>
    <w:rsid w:val="00955481"/>
    <w:rsid w:val="009555C5"/>
    <w:rsid w:val="0095572F"/>
    <w:rsid w:val="00955737"/>
    <w:rsid w:val="009559E9"/>
    <w:rsid w:val="009559F1"/>
    <w:rsid w:val="00955A4A"/>
    <w:rsid w:val="00955B29"/>
    <w:rsid w:val="00955C19"/>
    <w:rsid w:val="00955E42"/>
    <w:rsid w:val="00956044"/>
    <w:rsid w:val="0095632A"/>
    <w:rsid w:val="009564D2"/>
    <w:rsid w:val="009565EF"/>
    <w:rsid w:val="00956653"/>
    <w:rsid w:val="00956713"/>
    <w:rsid w:val="009567CD"/>
    <w:rsid w:val="00956804"/>
    <w:rsid w:val="00956813"/>
    <w:rsid w:val="00956908"/>
    <w:rsid w:val="009569AD"/>
    <w:rsid w:val="009569C6"/>
    <w:rsid w:val="00956A5B"/>
    <w:rsid w:val="00956C51"/>
    <w:rsid w:val="00956D3C"/>
    <w:rsid w:val="00956D46"/>
    <w:rsid w:val="00956F18"/>
    <w:rsid w:val="00957098"/>
    <w:rsid w:val="0095727D"/>
    <w:rsid w:val="00957423"/>
    <w:rsid w:val="00957451"/>
    <w:rsid w:val="00957640"/>
    <w:rsid w:val="009576DF"/>
    <w:rsid w:val="00957810"/>
    <w:rsid w:val="00957878"/>
    <w:rsid w:val="00957931"/>
    <w:rsid w:val="00957A81"/>
    <w:rsid w:val="00957CD9"/>
    <w:rsid w:val="00957D80"/>
    <w:rsid w:val="00957DF9"/>
    <w:rsid w:val="00957E10"/>
    <w:rsid w:val="00957FAD"/>
    <w:rsid w:val="00957FDE"/>
    <w:rsid w:val="0096013D"/>
    <w:rsid w:val="00960159"/>
    <w:rsid w:val="0096019B"/>
    <w:rsid w:val="009601F5"/>
    <w:rsid w:val="0096047E"/>
    <w:rsid w:val="009605E3"/>
    <w:rsid w:val="009608A9"/>
    <w:rsid w:val="00960E2B"/>
    <w:rsid w:val="00960E80"/>
    <w:rsid w:val="00960EAE"/>
    <w:rsid w:val="00960F98"/>
    <w:rsid w:val="009610B8"/>
    <w:rsid w:val="009611B1"/>
    <w:rsid w:val="00961202"/>
    <w:rsid w:val="00961408"/>
    <w:rsid w:val="009614D3"/>
    <w:rsid w:val="009614FB"/>
    <w:rsid w:val="00961576"/>
    <w:rsid w:val="009619DA"/>
    <w:rsid w:val="00961AE3"/>
    <w:rsid w:val="00961B82"/>
    <w:rsid w:val="00961D5A"/>
    <w:rsid w:val="00961F2C"/>
    <w:rsid w:val="00962146"/>
    <w:rsid w:val="0096226A"/>
    <w:rsid w:val="00962514"/>
    <w:rsid w:val="0096289A"/>
    <w:rsid w:val="00962A94"/>
    <w:rsid w:val="00962B46"/>
    <w:rsid w:val="00962B8B"/>
    <w:rsid w:val="00962C53"/>
    <w:rsid w:val="00962C5C"/>
    <w:rsid w:val="00962D86"/>
    <w:rsid w:val="00962F6E"/>
    <w:rsid w:val="00962FD4"/>
    <w:rsid w:val="0096312A"/>
    <w:rsid w:val="00963239"/>
    <w:rsid w:val="00963263"/>
    <w:rsid w:val="009632D1"/>
    <w:rsid w:val="0096342E"/>
    <w:rsid w:val="00963450"/>
    <w:rsid w:val="009634CC"/>
    <w:rsid w:val="009636E3"/>
    <w:rsid w:val="00963704"/>
    <w:rsid w:val="009639BF"/>
    <w:rsid w:val="00963A14"/>
    <w:rsid w:val="00963B46"/>
    <w:rsid w:val="00963BFD"/>
    <w:rsid w:val="00963FBC"/>
    <w:rsid w:val="00964057"/>
    <w:rsid w:val="00964078"/>
    <w:rsid w:val="00964091"/>
    <w:rsid w:val="009640E2"/>
    <w:rsid w:val="00964339"/>
    <w:rsid w:val="00964389"/>
    <w:rsid w:val="00964481"/>
    <w:rsid w:val="009645B2"/>
    <w:rsid w:val="00964BD6"/>
    <w:rsid w:val="00964C8E"/>
    <w:rsid w:val="00964DA9"/>
    <w:rsid w:val="00964DF8"/>
    <w:rsid w:val="00964DF9"/>
    <w:rsid w:val="00964EFA"/>
    <w:rsid w:val="00964FD9"/>
    <w:rsid w:val="00964FED"/>
    <w:rsid w:val="00965157"/>
    <w:rsid w:val="00965597"/>
    <w:rsid w:val="009655CD"/>
    <w:rsid w:val="00965665"/>
    <w:rsid w:val="009656DA"/>
    <w:rsid w:val="009658D0"/>
    <w:rsid w:val="00965A5D"/>
    <w:rsid w:val="00965A90"/>
    <w:rsid w:val="00965D42"/>
    <w:rsid w:val="00965D8F"/>
    <w:rsid w:val="00965EBF"/>
    <w:rsid w:val="00965F72"/>
    <w:rsid w:val="0096603C"/>
    <w:rsid w:val="0096646B"/>
    <w:rsid w:val="0096668A"/>
    <w:rsid w:val="00966984"/>
    <w:rsid w:val="00966B35"/>
    <w:rsid w:val="00966BFE"/>
    <w:rsid w:val="00966CB8"/>
    <w:rsid w:val="00966CD9"/>
    <w:rsid w:val="00966EEE"/>
    <w:rsid w:val="009670A2"/>
    <w:rsid w:val="009670A4"/>
    <w:rsid w:val="009673DD"/>
    <w:rsid w:val="009673FE"/>
    <w:rsid w:val="00967576"/>
    <w:rsid w:val="009675DB"/>
    <w:rsid w:val="009676D8"/>
    <w:rsid w:val="00967741"/>
    <w:rsid w:val="009677D9"/>
    <w:rsid w:val="00967AFF"/>
    <w:rsid w:val="00967CBE"/>
    <w:rsid w:val="00967D59"/>
    <w:rsid w:val="00967D80"/>
    <w:rsid w:val="00967E27"/>
    <w:rsid w:val="00967EC5"/>
    <w:rsid w:val="0097000F"/>
    <w:rsid w:val="0097004D"/>
    <w:rsid w:val="009700DA"/>
    <w:rsid w:val="00970116"/>
    <w:rsid w:val="009701BD"/>
    <w:rsid w:val="0097044A"/>
    <w:rsid w:val="009704FE"/>
    <w:rsid w:val="009705F2"/>
    <w:rsid w:val="00970623"/>
    <w:rsid w:val="00970699"/>
    <w:rsid w:val="009707B8"/>
    <w:rsid w:val="00970996"/>
    <w:rsid w:val="00970AF6"/>
    <w:rsid w:val="00970E3E"/>
    <w:rsid w:val="00970E40"/>
    <w:rsid w:val="00971305"/>
    <w:rsid w:val="0097159A"/>
    <w:rsid w:val="0097170B"/>
    <w:rsid w:val="00971A51"/>
    <w:rsid w:val="00971B33"/>
    <w:rsid w:val="00971E36"/>
    <w:rsid w:val="00971EA4"/>
    <w:rsid w:val="00972016"/>
    <w:rsid w:val="0097204E"/>
    <w:rsid w:val="00972065"/>
    <w:rsid w:val="0097211A"/>
    <w:rsid w:val="00972354"/>
    <w:rsid w:val="009726B4"/>
    <w:rsid w:val="009726BA"/>
    <w:rsid w:val="009728BF"/>
    <w:rsid w:val="00972981"/>
    <w:rsid w:val="00972AA9"/>
    <w:rsid w:val="00972D0A"/>
    <w:rsid w:val="00972D50"/>
    <w:rsid w:val="00972EC1"/>
    <w:rsid w:val="0097327C"/>
    <w:rsid w:val="009734C5"/>
    <w:rsid w:val="009737BC"/>
    <w:rsid w:val="0097390B"/>
    <w:rsid w:val="00973AA9"/>
    <w:rsid w:val="00973BA5"/>
    <w:rsid w:val="00973BC7"/>
    <w:rsid w:val="00973C6F"/>
    <w:rsid w:val="00974346"/>
    <w:rsid w:val="0097453A"/>
    <w:rsid w:val="00974937"/>
    <w:rsid w:val="00974ABE"/>
    <w:rsid w:val="00974DB7"/>
    <w:rsid w:val="00974DD2"/>
    <w:rsid w:val="00974F03"/>
    <w:rsid w:val="00974F91"/>
    <w:rsid w:val="00975086"/>
    <w:rsid w:val="0097518E"/>
    <w:rsid w:val="00975282"/>
    <w:rsid w:val="0097579F"/>
    <w:rsid w:val="0097589C"/>
    <w:rsid w:val="00975D40"/>
    <w:rsid w:val="00975F06"/>
    <w:rsid w:val="00975F07"/>
    <w:rsid w:val="00975F39"/>
    <w:rsid w:val="00975FF3"/>
    <w:rsid w:val="009763BB"/>
    <w:rsid w:val="00976952"/>
    <w:rsid w:val="009769D8"/>
    <w:rsid w:val="00976A52"/>
    <w:rsid w:val="00976BB8"/>
    <w:rsid w:val="00976F3F"/>
    <w:rsid w:val="00977124"/>
    <w:rsid w:val="009771F4"/>
    <w:rsid w:val="009774E3"/>
    <w:rsid w:val="0097762E"/>
    <w:rsid w:val="00977672"/>
    <w:rsid w:val="009778A8"/>
    <w:rsid w:val="009778D7"/>
    <w:rsid w:val="009778D9"/>
    <w:rsid w:val="00977901"/>
    <w:rsid w:val="00977C95"/>
    <w:rsid w:val="00977DB1"/>
    <w:rsid w:val="00977EAA"/>
    <w:rsid w:val="00977EEB"/>
    <w:rsid w:val="009800CE"/>
    <w:rsid w:val="00980294"/>
    <w:rsid w:val="009803E7"/>
    <w:rsid w:val="00980426"/>
    <w:rsid w:val="00980428"/>
    <w:rsid w:val="00980533"/>
    <w:rsid w:val="00980571"/>
    <w:rsid w:val="0098066F"/>
    <w:rsid w:val="00980922"/>
    <w:rsid w:val="00980B3B"/>
    <w:rsid w:val="00980BE2"/>
    <w:rsid w:val="00980CAE"/>
    <w:rsid w:val="0098119E"/>
    <w:rsid w:val="00981452"/>
    <w:rsid w:val="009817C4"/>
    <w:rsid w:val="0098205F"/>
    <w:rsid w:val="00982218"/>
    <w:rsid w:val="009823B2"/>
    <w:rsid w:val="009823EE"/>
    <w:rsid w:val="0098244F"/>
    <w:rsid w:val="009826AC"/>
    <w:rsid w:val="00982733"/>
    <w:rsid w:val="009827C8"/>
    <w:rsid w:val="009827EA"/>
    <w:rsid w:val="00982870"/>
    <w:rsid w:val="00982A35"/>
    <w:rsid w:val="00982D8A"/>
    <w:rsid w:val="00982DF2"/>
    <w:rsid w:val="00982F56"/>
    <w:rsid w:val="009830BC"/>
    <w:rsid w:val="00983503"/>
    <w:rsid w:val="0098357E"/>
    <w:rsid w:val="009835C2"/>
    <w:rsid w:val="0098388D"/>
    <w:rsid w:val="00983A03"/>
    <w:rsid w:val="00983B9B"/>
    <w:rsid w:val="00983D0A"/>
    <w:rsid w:val="00983F63"/>
    <w:rsid w:val="00983F8F"/>
    <w:rsid w:val="00984050"/>
    <w:rsid w:val="009842E5"/>
    <w:rsid w:val="00984669"/>
    <w:rsid w:val="009846B4"/>
    <w:rsid w:val="00984886"/>
    <w:rsid w:val="00984A52"/>
    <w:rsid w:val="009850BD"/>
    <w:rsid w:val="0098523C"/>
    <w:rsid w:val="00985294"/>
    <w:rsid w:val="00985561"/>
    <w:rsid w:val="009856B7"/>
    <w:rsid w:val="009856E1"/>
    <w:rsid w:val="009857A4"/>
    <w:rsid w:val="00985912"/>
    <w:rsid w:val="00985944"/>
    <w:rsid w:val="009859A8"/>
    <w:rsid w:val="00985A2C"/>
    <w:rsid w:val="00985AF3"/>
    <w:rsid w:val="00985B59"/>
    <w:rsid w:val="00985D18"/>
    <w:rsid w:val="00985F65"/>
    <w:rsid w:val="00986062"/>
    <w:rsid w:val="00986236"/>
    <w:rsid w:val="009862FC"/>
    <w:rsid w:val="00986843"/>
    <w:rsid w:val="009868C8"/>
    <w:rsid w:val="00986930"/>
    <w:rsid w:val="00986932"/>
    <w:rsid w:val="00986A08"/>
    <w:rsid w:val="00986D7A"/>
    <w:rsid w:val="00986F0E"/>
    <w:rsid w:val="009873A0"/>
    <w:rsid w:val="009874EE"/>
    <w:rsid w:val="009874F4"/>
    <w:rsid w:val="0098761E"/>
    <w:rsid w:val="00987757"/>
    <w:rsid w:val="00987A07"/>
    <w:rsid w:val="00987A84"/>
    <w:rsid w:val="00987ACA"/>
    <w:rsid w:val="00987BB0"/>
    <w:rsid w:val="00987C45"/>
    <w:rsid w:val="00987C53"/>
    <w:rsid w:val="00987DA9"/>
    <w:rsid w:val="00987DF5"/>
    <w:rsid w:val="00987E0B"/>
    <w:rsid w:val="00987FEF"/>
    <w:rsid w:val="0099013E"/>
    <w:rsid w:val="0099046A"/>
    <w:rsid w:val="00990545"/>
    <w:rsid w:val="0099091B"/>
    <w:rsid w:val="00990C13"/>
    <w:rsid w:val="00990C28"/>
    <w:rsid w:val="00990C47"/>
    <w:rsid w:val="00990CDE"/>
    <w:rsid w:val="00990EA6"/>
    <w:rsid w:val="00990F6E"/>
    <w:rsid w:val="0099102A"/>
    <w:rsid w:val="0099120D"/>
    <w:rsid w:val="009912DF"/>
    <w:rsid w:val="0099140E"/>
    <w:rsid w:val="0099168D"/>
    <w:rsid w:val="009916D6"/>
    <w:rsid w:val="009916EB"/>
    <w:rsid w:val="0099185F"/>
    <w:rsid w:val="00991958"/>
    <w:rsid w:val="00991A0D"/>
    <w:rsid w:val="00991ADE"/>
    <w:rsid w:val="00991ECE"/>
    <w:rsid w:val="00991FCC"/>
    <w:rsid w:val="009922E2"/>
    <w:rsid w:val="009922F5"/>
    <w:rsid w:val="009923F0"/>
    <w:rsid w:val="009924F5"/>
    <w:rsid w:val="009925C7"/>
    <w:rsid w:val="009925F6"/>
    <w:rsid w:val="00992681"/>
    <w:rsid w:val="00992786"/>
    <w:rsid w:val="009927DE"/>
    <w:rsid w:val="00992D38"/>
    <w:rsid w:val="00992EF0"/>
    <w:rsid w:val="009933F9"/>
    <w:rsid w:val="009935D3"/>
    <w:rsid w:val="00993735"/>
    <w:rsid w:val="00993776"/>
    <w:rsid w:val="00993848"/>
    <w:rsid w:val="009939B1"/>
    <w:rsid w:val="009939F0"/>
    <w:rsid w:val="00993A3D"/>
    <w:rsid w:val="00993A60"/>
    <w:rsid w:val="00993AD5"/>
    <w:rsid w:val="00993AE7"/>
    <w:rsid w:val="00993C77"/>
    <w:rsid w:val="00993CC5"/>
    <w:rsid w:val="00993E0B"/>
    <w:rsid w:val="00994019"/>
    <w:rsid w:val="0099482E"/>
    <w:rsid w:val="009948CC"/>
    <w:rsid w:val="009949DC"/>
    <w:rsid w:val="00994A85"/>
    <w:rsid w:val="00994B27"/>
    <w:rsid w:val="00994BA6"/>
    <w:rsid w:val="00994C18"/>
    <w:rsid w:val="00994EE7"/>
    <w:rsid w:val="00994F71"/>
    <w:rsid w:val="0099518E"/>
    <w:rsid w:val="00995A70"/>
    <w:rsid w:val="00995BEB"/>
    <w:rsid w:val="00995D28"/>
    <w:rsid w:val="00995E3B"/>
    <w:rsid w:val="00995F04"/>
    <w:rsid w:val="00996234"/>
    <w:rsid w:val="009962BD"/>
    <w:rsid w:val="009963C8"/>
    <w:rsid w:val="009964E6"/>
    <w:rsid w:val="009965B1"/>
    <w:rsid w:val="0099660E"/>
    <w:rsid w:val="00996615"/>
    <w:rsid w:val="00996710"/>
    <w:rsid w:val="009969B8"/>
    <w:rsid w:val="00996AF9"/>
    <w:rsid w:val="00996C23"/>
    <w:rsid w:val="00996E20"/>
    <w:rsid w:val="00996FE7"/>
    <w:rsid w:val="0099702E"/>
    <w:rsid w:val="009977F2"/>
    <w:rsid w:val="00997B32"/>
    <w:rsid w:val="00997BA6"/>
    <w:rsid w:val="00997CD2"/>
    <w:rsid w:val="00997D74"/>
    <w:rsid w:val="00997F30"/>
    <w:rsid w:val="00997FA0"/>
    <w:rsid w:val="009A000E"/>
    <w:rsid w:val="009A007A"/>
    <w:rsid w:val="009A008B"/>
    <w:rsid w:val="009A0455"/>
    <w:rsid w:val="009A07BB"/>
    <w:rsid w:val="009A08C7"/>
    <w:rsid w:val="009A08CD"/>
    <w:rsid w:val="009A0B5F"/>
    <w:rsid w:val="009A0C9D"/>
    <w:rsid w:val="009A0D2F"/>
    <w:rsid w:val="009A0D31"/>
    <w:rsid w:val="009A0FBD"/>
    <w:rsid w:val="009A1162"/>
    <w:rsid w:val="009A11E9"/>
    <w:rsid w:val="009A1283"/>
    <w:rsid w:val="009A129A"/>
    <w:rsid w:val="009A12FB"/>
    <w:rsid w:val="009A14CD"/>
    <w:rsid w:val="009A18F2"/>
    <w:rsid w:val="009A1A18"/>
    <w:rsid w:val="009A1A5E"/>
    <w:rsid w:val="009A1A93"/>
    <w:rsid w:val="009A1AE4"/>
    <w:rsid w:val="009A1BBA"/>
    <w:rsid w:val="009A1C3F"/>
    <w:rsid w:val="009A21F2"/>
    <w:rsid w:val="009A22F5"/>
    <w:rsid w:val="009A22FE"/>
    <w:rsid w:val="009A2375"/>
    <w:rsid w:val="009A258F"/>
    <w:rsid w:val="009A25DE"/>
    <w:rsid w:val="009A2663"/>
    <w:rsid w:val="009A2A59"/>
    <w:rsid w:val="009A2C76"/>
    <w:rsid w:val="009A2E56"/>
    <w:rsid w:val="009A3537"/>
    <w:rsid w:val="009A35A1"/>
    <w:rsid w:val="009A3940"/>
    <w:rsid w:val="009A3A72"/>
    <w:rsid w:val="009A3B60"/>
    <w:rsid w:val="009A3BAE"/>
    <w:rsid w:val="009A3C45"/>
    <w:rsid w:val="009A3D4F"/>
    <w:rsid w:val="009A3F93"/>
    <w:rsid w:val="009A4004"/>
    <w:rsid w:val="009A40AE"/>
    <w:rsid w:val="009A43B2"/>
    <w:rsid w:val="009A4428"/>
    <w:rsid w:val="009A46EB"/>
    <w:rsid w:val="009A4932"/>
    <w:rsid w:val="009A4A11"/>
    <w:rsid w:val="009A4B19"/>
    <w:rsid w:val="009A53E1"/>
    <w:rsid w:val="009A5432"/>
    <w:rsid w:val="009A5492"/>
    <w:rsid w:val="009A54E0"/>
    <w:rsid w:val="009A54E5"/>
    <w:rsid w:val="009A55E9"/>
    <w:rsid w:val="009A5673"/>
    <w:rsid w:val="009A58CB"/>
    <w:rsid w:val="009A58D4"/>
    <w:rsid w:val="009A5BC6"/>
    <w:rsid w:val="009A5DA0"/>
    <w:rsid w:val="009A6003"/>
    <w:rsid w:val="009A6024"/>
    <w:rsid w:val="009A6045"/>
    <w:rsid w:val="009A60DE"/>
    <w:rsid w:val="009A61B8"/>
    <w:rsid w:val="009A647E"/>
    <w:rsid w:val="009A7178"/>
    <w:rsid w:val="009A718B"/>
    <w:rsid w:val="009A71F7"/>
    <w:rsid w:val="009A74FE"/>
    <w:rsid w:val="009A7562"/>
    <w:rsid w:val="009A7990"/>
    <w:rsid w:val="009A7AF8"/>
    <w:rsid w:val="009A7CA8"/>
    <w:rsid w:val="009A7CB4"/>
    <w:rsid w:val="009A7F57"/>
    <w:rsid w:val="009B0139"/>
    <w:rsid w:val="009B03F3"/>
    <w:rsid w:val="009B0446"/>
    <w:rsid w:val="009B04FB"/>
    <w:rsid w:val="009B06BB"/>
    <w:rsid w:val="009B0701"/>
    <w:rsid w:val="009B077F"/>
    <w:rsid w:val="009B07E9"/>
    <w:rsid w:val="009B07F6"/>
    <w:rsid w:val="009B08A3"/>
    <w:rsid w:val="009B0974"/>
    <w:rsid w:val="009B0A51"/>
    <w:rsid w:val="009B0A64"/>
    <w:rsid w:val="009B0AB8"/>
    <w:rsid w:val="009B0C4C"/>
    <w:rsid w:val="009B0C71"/>
    <w:rsid w:val="009B0C7C"/>
    <w:rsid w:val="009B0DC6"/>
    <w:rsid w:val="009B0F0C"/>
    <w:rsid w:val="009B1116"/>
    <w:rsid w:val="009B13B9"/>
    <w:rsid w:val="009B1470"/>
    <w:rsid w:val="009B14F8"/>
    <w:rsid w:val="009B15EB"/>
    <w:rsid w:val="009B167B"/>
    <w:rsid w:val="009B176C"/>
    <w:rsid w:val="009B183A"/>
    <w:rsid w:val="009B187B"/>
    <w:rsid w:val="009B1940"/>
    <w:rsid w:val="009B1A54"/>
    <w:rsid w:val="009B1ACF"/>
    <w:rsid w:val="009B1C66"/>
    <w:rsid w:val="009B1DF6"/>
    <w:rsid w:val="009B1E30"/>
    <w:rsid w:val="009B1EB3"/>
    <w:rsid w:val="009B2134"/>
    <w:rsid w:val="009B21E8"/>
    <w:rsid w:val="009B2513"/>
    <w:rsid w:val="009B27F8"/>
    <w:rsid w:val="009B2894"/>
    <w:rsid w:val="009B2A79"/>
    <w:rsid w:val="009B2C7B"/>
    <w:rsid w:val="009B2D3F"/>
    <w:rsid w:val="009B2E3C"/>
    <w:rsid w:val="009B2F59"/>
    <w:rsid w:val="009B33EC"/>
    <w:rsid w:val="009B33F3"/>
    <w:rsid w:val="009B3404"/>
    <w:rsid w:val="009B34DD"/>
    <w:rsid w:val="009B3A8A"/>
    <w:rsid w:val="009B41DB"/>
    <w:rsid w:val="009B42E8"/>
    <w:rsid w:val="009B45BB"/>
    <w:rsid w:val="009B464E"/>
    <w:rsid w:val="009B4BD8"/>
    <w:rsid w:val="009B4BE4"/>
    <w:rsid w:val="009B4CCC"/>
    <w:rsid w:val="009B534E"/>
    <w:rsid w:val="009B5392"/>
    <w:rsid w:val="009B5434"/>
    <w:rsid w:val="009B554B"/>
    <w:rsid w:val="009B56B2"/>
    <w:rsid w:val="009B5924"/>
    <w:rsid w:val="009B5975"/>
    <w:rsid w:val="009B5A9E"/>
    <w:rsid w:val="009B5BC6"/>
    <w:rsid w:val="009B60F8"/>
    <w:rsid w:val="009B657C"/>
    <w:rsid w:val="009B66D3"/>
    <w:rsid w:val="009B6B48"/>
    <w:rsid w:val="009B6B8A"/>
    <w:rsid w:val="009B6C6A"/>
    <w:rsid w:val="009B6D8A"/>
    <w:rsid w:val="009B7047"/>
    <w:rsid w:val="009B70AD"/>
    <w:rsid w:val="009B70B0"/>
    <w:rsid w:val="009B70EC"/>
    <w:rsid w:val="009B73DE"/>
    <w:rsid w:val="009B7540"/>
    <w:rsid w:val="009B7786"/>
    <w:rsid w:val="009B7966"/>
    <w:rsid w:val="009B79B5"/>
    <w:rsid w:val="009B79DB"/>
    <w:rsid w:val="009B7C99"/>
    <w:rsid w:val="009B7CA0"/>
    <w:rsid w:val="009B7DEE"/>
    <w:rsid w:val="009B7E7B"/>
    <w:rsid w:val="009B7F57"/>
    <w:rsid w:val="009C0041"/>
    <w:rsid w:val="009C0086"/>
    <w:rsid w:val="009C049F"/>
    <w:rsid w:val="009C059C"/>
    <w:rsid w:val="009C08BC"/>
    <w:rsid w:val="009C093A"/>
    <w:rsid w:val="009C0D63"/>
    <w:rsid w:val="009C1088"/>
    <w:rsid w:val="009C10E2"/>
    <w:rsid w:val="009C15C2"/>
    <w:rsid w:val="009C18A5"/>
    <w:rsid w:val="009C19B9"/>
    <w:rsid w:val="009C1BAA"/>
    <w:rsid w:val="009C1C21"/>
    <w:rsid w:val="009C1C9D"/>
    <w:rsid w:val="009C21E2"/>
    <w:rsid w:val="009C22B7"/>
    <w:rsid w:val="009C23EC"/>
    <w:rsid w:val="009C2534"/>
    <w:rsid w:val="009C2551"/>
    <w:rsid w:val="009C256F"/>
    <w:rsid w:val="009C2573"/>
    <w:rsid w:val="009C26A0"/>
    <w:rsid w:val="009C297E"/>
    <w:rsid w:val="009C2AC6"/>
    <w:rsid w:val="009C2AC9"/>
    <w:rsid w:val="009C2BD3"/>
    <w:rsid w:val="009C2C48"/>
    <w:rsid w:val="009C2E5E"/>
    <w:rsid w:val="009C2EF6"/>
    <w:rsid w:val="009C2FA0"/>
    <w:rsid w:val="009C2FB2"/>
    <w:rsid w:val="009C3032"/>
    <w:rsid w:val="009C3246"/>
    <w:rsid w:val="009C3698"/>
    <w:rsid w:val="009C374C"/>
    <w:rsid w:val="009C37E9"/>
    <w:rsid w:val="009C3BAB"/>
    <w:rsid w:val="009C3FA6"/>
    <w:rsid w:val="009C4001"/>
    <w:rsid w:val="009C414D"/>
    <w:rsid w:val="009C44AC"/>
    <w:rsid w:val="009C459D"/>
    <w:rsid w:val="009C4833"/>
    <w:rsid w:val="009C4860"/>
    <w:rsid w:val="009C4958"/>
    <w:rsid w:val="009C4AEF"/>
    <w:rsid w:val="009C4B02"/>
    <w:rsid w:val="009C4B4E"/>
    <w:rsid w:val="009C4D2A"/>
    <w:rsid w:val="009C4EB5"/>
    <w:rsid w:val="009C4EDA"/>
    <w:rsid w:val="009C4F0B"/>
    <w:rsid w:val="009C515B"/>
    <w:rsid w:val="009C53FC"/>
    <w:rsid w:val="009C57BE"/>
    <w:rsid w:val="009C5981"/>
    <w:rsid w:val="009C59F5"/>
    <w:rsid w:val="009C5CE7"/>
    <w:rsid w:val="009C60EA"/>
    <w:rsid w:val="009C61B5"/>
    <w:rsid w:val="009C62D4"/>
    <w:rsid w:val="009C65DE"/>
    <w:rsid w:val="009C68B4"/>
    <w:rsid w:val="009C6906"/>
    <w:rsid w:val="009C69CD"/>
    <w:rsid w:val="009C6B23"/>
    <w:rsid w:val="009C6BEE"/>
    <w:rsid w:val="009C6CB8"/>
    <w:rsid w:val="009C6D3E"/>
    <w:rsid w:val="009C6F4B"/>
    <w:rsid w:val="009C70C9"/>
    <w:rsid w:val="009C70E9"/>
    <w:rsid w:val="009C713A"/>
    <w:rsid w:val="009C713B"/>
    <w:rsid w:val="009C7206"/>
    <w:rsid w:val="009C73A4"/>
    <w:rsid w:val="009C7960"/>
    <w:rsid w:val="009C79E6"/>
    <w:rsid w:val="009C7E21"/>
    <w:rsid w:val="009C7E62"/>
    <w:rsid w:val="009C7EB8"/>
    <w:rsid w:val="009D0034"/>
    <w:rsid w:val="009D0171"/>
    <w:rsid w:val="009D01FA"/>
    <w:rsid w:val="009D0255"/>
    <w:rsid w:val="009D0315"/>
    <w:rsid w:val="009D03A0"/>
    <w:rsid w:val="009D05BE"/>
    <w:rsid w:val="009D06BE"/>
    <w:rsid w:val="009D07CA"/>
    <w:rsid w:val="009D080D"/>
    <w:rsid w:val="009D08D2"/>
    <w:rsid w:val="009D0981"/>
    <w:rsid w:val="009D0992"/>
    <w:rsid w:val="009D09E3"/>
    <w:rsid w:val="009D0B5B"/>
    <w:rsid w:val="009D0BD9"/>
    <w:rsid w:val="009D0D5E"/>
    <w:rsid w:val="009D0EC6"/>
    <w:rsid w:val="009D0ECF"/>
    <w:rsid w:val="009D0EF3"/>
    <w:rsid w:val="009D1208"/>
    <w:rsid w:val="009D1346"/>
    <w:rsid w:val="009D15E4"/>
    <w:rsid w:val="009D15EC"/>
    <w:rsid w:val="009D17B2"/>
    <w:rsid w:val="009D17F1"/>
    <w:rsid w:val="009D19DB"/>
    <w:rsid w:val="009D1B3A"/>
    <w:rsid w:val="009D1B61"/>
    <w:rsid w:val="009D1B9C"/>
    <w:rsid w:val="009D1BA2"/>
    <w:rsid w:val="009D1CC3"/>
    <w:rsid w:val="009D1CE9"/>
    <w:rsid w:val="009D1D84"/>
    <w:rsid w:val="009D1EAE"/>
    <w:rsid w:val="009D1F5D"/>
    <w:rsid w:val="009D2022"/>
    <w:rsid w:val="009D2286"/>
    <w:rsid w:val="009D24AC"/>
    <w:rsid w:val="009D2565"/>
    <w:rsid w:val="009D25E7"/>
    <w:rsid w:val="009D2673"/>
    <w:rsid w:val="009D2889"/>
    <w:rsid w:val="009D2A4C"/>
    <w:rsid w:val="009D2A9A"/>
    <w:rsid w:val="009D2BE5"/>
    <w:rsid w:val="009D2E0B"/>
    <w:rsid w:val="009D2E43"/>
    <w:rsid w:val="009D2E81"/>
    <w:rsid w:val="009D2FEC"/>
    <w:rsid w:val="009D303D"/>
    <w:rsid w:val="009D31F9"/>
    <w:rsid w:val="009D32B7"/>
    <w:rsid w:val="009D32D1"/>
    <w:rsid w:val="009D3361"/>
    <w:rsid w:val="009D346A"/>
    <w:rsid w:val="009D3670"/>
    <w:rsid w:val="009D36B7"/>
    <w:rsid w:val="009D3797"/>
    <w:rsid w:val="009D386E"/>
    <w:rsid w:val="009D39D1"/>
    <w:rsid w:val="009D3BC9"/>
    <w:rsid w:val="009D4049"/>
    <w:rsid w:val="009D429F"/>
    <w:rsid w:val="009D4616"/>
    <w:rsid w:val="009D4650"/>
    <w:rsid w:val="009D46B1"/>
    <w:rsid w:val="009D4846"/>
    <w:rsid w:val="009D4918"/>
    <w:rsid w:val="009D492F"/>
    <w:rsid w:val="009D4D84"/>
    <w:rsid w:val="009D4E11"/>
    <w:rsid w:val="009D4E31"/>
    <w:rsid w:val="009D4ED3"/>
    <w:rsid w:val="009D5081"/>
    <w:rsid w:val="009D5140"/>
    <w:rsid w:val="009D517D"/>
    <w:rsid w:val="009D532E"/>
    <w:rsid w:val="009D53F3"/>
    <w:rsid w:val="009D5572"/>
    <w:rsid w:val="009D5787"/>
    <w:rsid w:val="009D588F"/>
    <w:rsid w:val="009D5937"/>
    <w:rsid w:val="009D59C0"/>
    <w:rsid w:val="009D5A05"/>
    <w:rsid w:val="009D5B38"/>
    <w:rsid w:val="009D5B3D"/>
    <w:rsid w:val="009D5CF1"/>
    <w:rsid w:val="009D6474"/>
    <w:rsid w:val="009D6849"/>
    <w:rsid w:val="009D684E"/>
    <w:rsid w:val="009D68B4"/>
    <w:rsid w:val="009D6A1E"/>
    <w:rsid w:val="009D6B72"/>
    <w:rsid w:val="009D71BB"/>
    <w:rsid w:val="009D71F7"/>
    <w:rsid w:val="009D7200"/>
    <w:rsid w:val="009D73CC"/>
    <w:rsid w:val="009D7465"/>
    <w:rsid w:val="009D7522"/>
    <w:rsid w:val="009D75E7"/>
    <w:rsid w:val="009D7714"/>
    <w:rsid w:val="009D7743"/>
    <w:rsid w:val="009D79BD"/>
    <w:rsid w:val="009D7A1B"/>
    <w:rsid w:val="009D7D80"/>
    <w:rsid w:val="009D7EAE"/>
    <w:rsid w:val="009D7EF7"/>
    <w:rsid w:val="009E0067"/>
    <w:rsid w:val="009E01FE"/>
    <w:rsid w:val="009E0424"/>
    <w:rsid w:val="009E099A"/>
    <w:rsid w:val="009E09A1"/>
    <w:rsid w:val="009E0A8B"/>
    <w:rsid w:val="009E0B54"/>
    <w:rsid w:val="009E0D05"/>
    <w:rsid w:val="009E0DDE"/>
    <w:rsid w:val="009E0E98"/>
    <w:rsid w:val="009E0F71"/>
    <w:rsid w:val="009E0FC3"/>
    <w:rsid w:val="009E1034"/>
    <w:rsid w:val="009E1081"/>
    <w:rsid w:val="009E112B"/>
    <w:rsid w:val="009E117A"/>
    <w:rsid w:val="009E14E4"/>
    <w:rsid w:val="009E17CE"/>
    <w:rsid w:val="009E1B3E"/>
    <w:rsid w:val="009E203D"/>
    <w:rsid w:val="009E20DF"/>
    <w:rsid w:val="009E2A28"/>
    <w:rsid w:val="009E2CD0"/>
    <w:rsid w:val="009E31A0"/>
    <w:rsid w:val="009E31A8"/>
    <w:rsid w:val="009E336A"/>
    <w:rsid w:val="009E33BB"/>
    <w:rsid w:val="009E33C8"/>
    <w:rsid w:val="009E33CE"/>
    <w:rsid w:val="009E345D"/>
    <w:rsid w:val="009E366D"/>
    <w:rsid w:val="009E3E7C"/>
    <w:rsid w:val="009E419A"/>
    <w:rsid w:val="009E4359"/>
    <w:rsid w:val="009E4391"/>
    <w:rsid w:val="009E4591"/>
    <w:rsid w:val="009E46DA"/>
    <w:rsid w:val="009E47F2"/>
    <w:rsid w:val="009E4A92"/>
    <w:rsid w:val="009E4CD2"/>
    <w:rsid w:val="009E4EAF"/>
    <w:rsid w:val="009E52E5"/>
    <w:rsid w:val="009E53BA"/>
    <w:rsid w:val="009E53BB"/>
    <w:rsid w:val="009E5431"/>
    <w:rsid w:val="009E5841"/>
    <w:rsid w:val="009E589B"/>
    <w:rsid w:val="009E5E4B"/>
    <w:rsid w:val="009E5E8C"/>
    <w:rsid w:val="009E5EB6"/>
    <w:rsid w:val="009E603F"/>
    <w:rsid w:val="009E6114"/>
    <w:rsid w:val="009E6227"/>
    <w:rsid w:val="009E626E"/>
    <w:rsid w:val="009E627E"/>
    <w:rsid w:val="009E6459"/>
    <w:rsid w:val="009E6556"/>
    <w:rsid w:val="009E6622"/>
    <w:rsid w:val="009E6858"/>
    <w:rsid w:val="009E6C56"/>
    <w:rsid w:val="009E6CCE"/>
    <w:rsid w:val="009E6EF3"/>
    <w:rsid w:val="009E7062"/>
    <w:rsid w:val="009E706A"/>
    <w:rsid w:val="009E734A"/>
    <w:rsid w:val="009E7392"/>
    <w:rsid w:val="009E74DC"/>
    <w:rsid w:val="009E7782"/>
    <w:rsid w:val="009E78AE"/>
    <w:rsid w:val="009E78CF"/>
    <w:rsid w:val="009E7BEF"/>
    <w:rsid w:val="009E7C65"/>
    <w:rsid w:val="009E7DC4"/>
    <w:rsid w:val="009E7F73"/>
    <w:rsid w:val="009F023C"/>
    <w:rsid w:val="009F04CC"/>
    <w:rsid w:val="009F04EB"/>
    <w:rsid w:val="009F08B3"/>
    <w:rsid w:val="009F0900"/>
    <w:rsid w:val="009F09D9"/>
    <w:rsid w:val="009F0BE2"/>
    <w:rsid w:val="009F0C66"/>
    <w:rsid w:val="009F0C88"/>
    <w:rsid w:val="009F0DF2"/>
    <w:rsid w:val="009F0FF2"/>
    <w:rsid w:val="009F101E"/>
    <w:rsid w:val="009F12B5"/>
    <w:rsid w:val="009F1306"/>
    <w:rsid w:val="009F15D1"/>
    <w:rsid w:val="009F1685"/>
    <w:rsid w:val="009F173D"/>
    <w:rsid w:val="009F197F"/>
    <w:rsid w:val="009F1AFF"/>
    <w:rsid w:val="009F1B0A"/>
    <w:rsid w:val="009F1E05"/>
    <w:rsid w:val="009F217A"/>
    <w:rsid w:val="009F21DB"/>
    <w:rsid w:val="009F2830"/>
    <w:rsid w:val="009F296C"/>
    <w:rsid w:val="009F2981"/>
    <w:rsid w:val="009F2A48"/>
    <w:rsid w:val="009F2ABC"/>
    <w:rsid w:val="009F2AC1"/>
    <w:rsid w:val="009F2DCE"/>
    <w:rsid w:val="009F2F94"/>
    <w:rsid w:val="009F30FB"/>
    <w:rsid w:val="009F34FB"/>
    <w:rsid w:val="009F3631"/>
    <w:rsid w:val="009F36D0"/>
    <w:rsid w:val="009F37EB"/>
    <w:rsid w:val="009F3A5E"/>
    <w:rsid w:val="009F3B54"/>
    <w:rsid w:val="009F3CC8"/>
    <w:rsid w:val="009F4288"/>
    <w:rsid w:val="009F44AE"/>
    <w:rsid w:val="009F4820"/>
    <w:rsid w:val="009F486E"/>
    <w:rsid w:val="009F4937"/>
    <w:rsid w:val="009F4E3A"/>
    <w:rsid w:val="009F4E4E"/>
    <w:rsid w:val="009F4E8A"/>
    <w:rsid w:val="009F4FE4"/>
    <w:rsid w:val="009F5212"/>
    <w:rsid w:val="009F52EE"/>
    <w:rsid w:val="009F538D"/>
    <w:rsid w:val="009F5433"/>
    <w:rsid w:val="009F55FE"/>
    <w:rsid w:val="009F566A"/>
    <w:rsid w:val="009F5670"/>
    <w:rsid w:val="009F5B35"/>
    <w:rsid w:val="009F5B3D"/>
    <w:rsid w:val="009F5B68"/>
    <w:rsid w:val="009F655D"/>
    <w:rsid w:val="009F6BEF"/>
    <w:rsid w:val="009F6D2A"/>
    <w:rsid w:val="009F6F8E"/>
    <w:rsid w:val="009F6F9C"/>
    <w:rsid w:val="009F7125"/>
    <w:rsid w:val="009F726E"/>
    <w:rsid w:val="009F72B2"/>
    <w:rsid w:val="009F7406"/>
    <w:rsid w:val="009F7422"/>
    <w:rsid w:val="009F7512"/>
    <w:rsid w:val="009F764A"/>
    <w:rsid w:val="009F765D"/>
    <w:rsid w:val="009F76D7"/>
    <w:rsid w:val="009F7A1C"/>
    <w:rsid w:val="009F7BC9"/>
    <w:rsid w:val="009F7CFE"/>
    <w:rsid w:val="009F7D46"/>
    <w:rsid w:val="009F7D67"/>
    <w:rsid w:val="009F7D95"/>
    <w:rsid w:val="009F7F57"/>
    <w:rsid w:val="00A0018F"/>
    <w:rsid w:val="00A0063F"/>
    <w:rsid w:val="00A007B8"/>
    <w:rsid w:val="00A007E4"/>
    <w:rsid w:val="00A00899"/>
    <w:rsid w:val="00A00A6E"/>
    <w:rsid w:val="00A00AA4"/>
    <w:rsid w:val="00A00B9E"/>
    <w:rsid w:val="00A01021"/>
    <w:rsid w:val="00A0113F"/>
    <w:rsid w:val="00A0116E"/>
    <w:rsid w:val="00A01195"/>
    <w:rsid w:val="00A011BE"/>
    <w:rsid w:val="00A0122E"/>
    <w:rsid w:val="00A01495"/>
    <w:rsid w:val="00A01604"/>
    <w:rsid w:val="00A0168A"/>
    <w:rsid w:val="00A016A6"/>
    <w:rsid w:val="00A018DA"/>
    <w:rsid w:val="00A01A1C"/>
    <w:rsid w:val="00A01AF0"/>
    <w:rsid w:val="00A01C62"/>
    <w:rsid w:val="00A01D82"/>
    <w:rsid w:val="00A01E0B"/>
    <w:rsid w:val="00A01EEC"/>
    <w:rsid w:val="00A01FD5"/>
    <w:rsid w:val="00A02224"/>
    <w:rsid w:val="00A0244F"/>
    <w:rsid w:val="00A02457"/>
    <w:rsid w:val="00A024B2"/>
    <w:rsid w:val="00A0252F"/>
    <w:rsid w:val="00A02687"/>
    <w:rsid w:val="00A02722"/>
    <w:rsid w:val="00A0275A"/>
    <w:rsid w:val="00A027C3"/>
    <w:rsid w:val="00A027CF"/>
    <w:rsid w:val="00A0297C"/>
    <w:rsid w:val="00A02A5E"/>
    <w:rsid w:val="00A02B02"/>
    <w:rsid w:val="00A02C8B"/>
    <w:rsid w:val="00A02D96"/>
    <w:rsid w:val="00A02FB2"/>
    <w:rsid w:val="00A030C4"/>
    <w:rsid w:val="00A03291"/>
    <w:rsid w:val="00A0374A"/>
    <w:rsid w:val="00A03A4A"/>
    <w:rsid w:val="00A03A87"/>
    <w:rsid w:val="00A03AF5"/>
    <w:rsid w:val="00A03DD6"/>
    <w:rsid w:val="00A03E42"/>
    <w:rsid w:val="00A04058"/>
    <w:rsid w:val="00A042D0"/>
    <w:rsid w:val="00A0451E"/>
    <w:rsid w:val="00A04528"/>
    <w:rsid w:val="00A0456F"/>
    <w:rsid w:val="00A04583"/>
    <w:rsid w:val="00A04749"/>
    <w:rsid w:val="00A0476A"/>
    <w:rsid w:val="00A04A58"/>
    <w:rsid w:val="00A04AE4"/>
    <w:rsid w:val="00A04CA1"/>
    <w:rsid w:val="00A04CD1"/>
    <w:rsid w:val="00A04CF0"/>
    <w:rsid w:val="00A04DDC"/>
    <w:rsid w:val="00A04F13"/>
    <w:rsid w:val="00A053FE"/>
    <w:rsid w:val="00A05481"/>
    <w:rsid w:val="00A0567F"/>
    <w:rsid w:val="00A05BCC"/>
    <w:rsid w:val="00A05C68"/>
    <w:rsid w:val="00A05D30"/>
    <w:rsid w:val="00A05FA3"/>
    <w:rsid w:val="00A06031"/>
    <w:rsid w:val="00A06045"/>
    <w:rsid w:val="00A06115"/>
    <w:rsid w:val="00A0620D"/>
    <w:rsid w:val="00A06329"/>
    <w:rsid w:val="00A06346"/>
    <w:rsid w:val="00A064AF"/>
    <w:rsid w:val="00A06648"/>
    <w:rsid w:val="00A0680D"/>
    <w:rsid w:val="00A06938"/>
    <w:rsid w:val="00A06A1D"/>
    <w:rsid w:val="00A06C02"/>
    <w:rsid w:val="00A06DB4"/>
    <w:rsid w:val="00A06F19"/>
    <w:rsid w:val="00A07094"/>
    <w:rsid w:val="00A075DB"/>
    <w:rsid w:val="00A075F1"/>
    <w:rsid w:val="00A0769F"/>
    <w:rsid w:val="00A077B0"/>
    <w:rsid w:val="00A078A1"/>
    <w:rsid w:val="00A07902"/>
    <w:rsid w:val="00A07B4A"/>
    <w:rsid w:val="00A07EC4"/>
    <w:rsid w:val="00A07F47"/>
    <w:rsid w:val="00A101A3"/>
    <w:rsid w:val="00A103D2"/>
    <w:rsid w:val="00A1048C"/>
    <w:rsid w:val="00A104D7"/>
    <w:rsid w:val="00A1066A"/>
    <w:rsid w:val="00A1072E"/>
    <w:rsid w:val="00A1086E"/>
    <w:rsid w:val="00A10929"/>
    <w:rsid w:val="00A10C83"/>
    <w:rsid w:val="00A10EA1"/>
    <w:rsid w:val="00A10EFF"/>
    <w:rsid w:val="00A110C8"/>
    <w:rsid w:val="00A11350"/>
    <w:rsid w:val="00A114C2"/>
    <w:rsid w:val="00A117A0"/>
    <w:rsid w:val="00A11844"/>
    <w:rsid w:val="00A11EA2"/>
    <w:rsid w:val="00A11F01"/>
    <w:rsid w:val="00A11F08"/>
    <w:rsid w:val="00A11FF6"/>
    <w:rsid w:val="00A12107"/>
    <w:rsid w:val="00A12111"/>
    <w:rsid w:val="00A1231E"/>
    <w:rsid w:val="00A1244F"/>
    <w:rsid w:val="00A12493"/>
    <w:rsid w:val="00A1249C"/>
    <w:rsid w:val="00A124D0"/>
    <w:rsid w:val="00A12607"/>
    <w:rsid w:val="00A12656"/>
    <w:rsid w:val="00A12735"/>
    <w:rsid w:val="00A12852"/>
    <w:rsid w:val="00A12948"/>
    <w:rsid w:val="00A129F4"/>
    <w:rsid w:val="00A12D5C"/>
    <w:rsid w:val="00A12DAA"/>
    <w:rsid w:val="00A13158"/>
    <w:rsid w:val="00A131C8"/>
    <w:rsid w:val="00A1320B"/>
    <w:rsid w:val="00A1323A"/>
    <w:rsid w:val="00A13302"/>
    <w:rsid w:val="00A133EA"/>
    <w:rsid w:val="00A137D4"/>
    <w:rsid w:val="00A13875"/>
    <w:rsid w:val="00A13B4A"/>
    <w:rsid w:val="00A13C04"/>
    <w:rsid w:val="00A13CCF"/>
    <w:rsid w:val="00A13D5C"/>
    <w:rsid w:val="00A13DEC"/>
    <w:rsid w:val="00A13F6B"/>
    <w:rsid w:val="00A14106"/>
    <w:rsid w:val="00A142AB"/>
    <w:rsid w:val="00A142CE"/>
    <w:rsid w:val="00A1433E"/>
    <w:rsid w:val="00A143DE"/>
    <w:rsid w:val="00A14418"/>
    <w:rsid w:val="00A14799"/>
    <w:rsid w:val="00A14828"/>
    <w:rsid w:val="00A14A98"/>
    <w:rsid w:val="00A14E21"/>
    <w:rsid w:val="00A15099"/>
    <w:rsid w:val="00A15267"/>
    <w:rsid w:val="00A15316"/>
    <w:rsid w:val="00A15372"/>
    <w:rsid w:val="00A153EE"/>
    <w:rsid w:val="00A15428"/>
    <w:rsid w:val="00A1567E"/>
    <w:rsid w:val="00A1581A"/>
    <w:rsid w:val="00A15960"/>
    <w:rsid w:val="00A15C9C"/>
    <w:rsid w:val="00A15D9A"/>
    <w:rsid w:val="00A15DF5"/>
    <w:rsid w:val="00A15E02"/>
    <w:rsid w:val="00A15F1B"/>
    <w:rsid w:val="00A15F8C"/>
    <w:rsid w:val="00A16107"/>
    <w:rsid w:val="00A161CF"/>
    <w:rsid w:val="00A1652A"/>
    <w:rsid w:val="00A1693D"/>
    <w:rsid w:val="00A16C0B"/>
    <w:rsid w:val="00A16DD7"/>
    <w:rsid w:val="00A171CE"/>
    <w:rsid w:val="00A17228"/>
    <w:rsid w:val="00A172A3"/>
    <w:rsid w:val="00A173B6"/>
    <w:rsid w:val="00A1743B"/>
    <w:rsid w:val="00A176A4"/>
    <w:rsid w:val="00A17748"/>
    <w:rsid w:val="00A177A8"/>
    <w:rsid w:val="00A1784F"/>
    <w:rsid w:val="00A17C24"/>
    <w:rsid w:val="00A17E43"/>
    <w:rsid w:val="00A17FEF"/>
    <w:rsid w:val="00A2000E"/>
    <w:rsid w:val="00A20139"/>
    <w:rsid w:val="00A203BF"/>
    <w:rsid w:val="00A20686"/>
    <w:rsid w:val="00A20767"/>
    <w:rsid w:val="00A20858"/>
    <w:rsid w:val="00A20BE4"/>
    <w:rsid w:val="00A20BE9"/>
    <w:rsid w:val="00A20C46"/>
    <w:rsid w:val="00A20CF7"/>
    <w:rsid w:val="00A20D21"/>
    <w:rsid w:val="00A20D58"/>
    <w:rsid w:val="00A20E03"/>
    <w:rsid w:val="00A20FAF"/>
    <w:rsid w:val="00A21422"/>
    <w:rsid w:val="00A21427"/>
    <w:rsid w:val="00A2149E"/>
    <w:rsid w:val="00A216AA"/>
    <w:rsid w:val="00A21952"/>
    <w:rsid w:val="00A2196F"/>
    <w:rsid w:val="00A21AEA"/>
    <w:rsid w:val="00A21AF5"/>
    <w:rsid w:val="00A21AF6"/>
    <w:rsid w:val="00A21C0F"/>
    <w:rsid w:val="00A21FEC"/>
    <w:rsid w:val="00A223E1"/>
    <w:rsid w:val="00A22411"/>
    <w:rsid w:val="00A22412"/>
    <w:rsid w:val="00A22748"/>
    <w:rsid w:val="00A22922"/>
    <w:rsid w:val="00A229B2"/>
    <w:rsid w:val="00A229D8"/>
    <w:rsid w:val="00A22C4A"/>
    <w:rsid w:val="00A22C88"/>
    <w:rsid w:val="00A23297"/>
    <w:rsid w:val="00A2334C"/>
    <w:rsid w:val="00A234D4"/>
    <w:rsid w:val="00A23775"/>
    <w:rsid w:val="00A2382F"/>
    <w:rsid w:val="00A23883"/>
    <w:rsid w:val="00A238E1"/>
    <w:rsid w:val="00A239A6"/>
    <w:rsid w:val="00A23A20"/>
    <w:rsid w:val="00A23C25"/>
    <w:rsid w:val="00A23D9F"/>
    <w:rsid w:val="00A23F3C"/>
    <w:rsid w:val="00A23FA1"/>
    <w:rsid w:val="00A24233"/>
    <w:rsid w:val="00A24280"/>
    <w:rsid w:val="00A2431C"/>
    <w:rsid w:val="00A24333"/>
    <w:rsid w:val="00A2460F"/>
    <w:rsid w:val="00A2485B"/>
    <w:rsid w:val="00A24976"/>
    <w:rsid w:val="00A24AA0"/>
    <w:rsid w:val="00A24AA8"/>
    <w:rsid w:val="00A24C8A"/>
    <w:rsid w:val="00A24CB8"/>
    <w:rsid w:val="00A24D37"/>
    <w:rsid w:val="00A25003"/>
    <w:rsid w:val="00A2502C"/>
    <w:rsid w:val="00A252E2"/>
    <w:rsid w:val="00A252F3"/>
    <w:rsid w:val="00A255B6"/>
    <w:rsid w:val="00A255FF"/>
    <w:rsid w:val="00A25736"/>
    <w:rsid w:val="00A25743"/>
    <w:rsid w:val="00A25957"/>
    <w:rsid w:val="00A259DD"/>
    <w:rsid w:val="00A25A01"/>
    <w:rsid w:val="00A25B6C"/>
    <w:rsid w:val="00A25B95"/>
    <w:rsid w:val="00A26034"/>
    <w:rsid w:val="00A26218"/>
    <w:rsid w:val="00A2648A"/>
    <w:rsid w:val="00A26503"/>
    <w:rsid w:val="00A2657B"/>
    <w:rsid w:val="00A2681D"/>
    <w:rsid w:val="00A26837"/>
    <w:rsid w:val="00A2696C"/>
    <w:rsid w:val="00A26A41"/>
    <w:rsid w:val="00A26A61"/>
    <w:rsid w:val="00A26CBE"/>
    <w:rsid w:val="00A26FDE"/>
    <w:rsid w:val="00A26FF3"/>
    <w:rsid w:val="00A2700E"/>
    <w:rsid w:val="00A272F6"/>
    <w:rsid w:val="00A27312"/>
    <w:rsid w:val="00A27352"/>
    <w:rsid w:val="00A27647"/>
    <w:rsid w:val="00A27791"/>
    <w:rsid w:val="00A277C3"/>
    <w:rsid w:val="00A27803"/>
    <w:rsid w:val="00A27835"/>
    <w:rsid w:val="00A279D1"/>
    <w:rsid w:val="00A27A3F"/>
    <w:rsid w:val="00A27CEF"/>
    <w:rsid w:val="00A3033F"/>
    <w:rsid w:val="00A303A6"/>
    <w:rsid w:val="00A303B4"/>
    <w:rsid w:val="00A303C8"/>
    <w:rsid w:val="00A3048D"/>
    <w:rsid w:val="00A305A9"/>
    <w:rsid w:val="00A3088F"/>
    <w:rsid w:val="00A30AFA"/>
    <w:rsid w:val="00A30B94"/>
    <w:rsid w:val="00A30D33"/>
    <w:rsid w:val="00A30DA2"/>
    <w:rsid w:val="00A30DC9"/>
    <w:rsid w:val="00A30DCC"/>
    <w:rsid w:val="00A30E5B"/>
    <w:rsid w:val="00A30FD9"/>
    <w:rsid w:val="00A31156"/>
    <w:rsid w:val="00A312EC"/>
    <w:rsid w:val="00A317E8"/>
    <w:rsid w:val="00A31810"/>
    <w:rsid w:val="00A318BD"/>
    <w:rsid w:val="00A319CE"/>
    <w:rsid w:val="00A31A69"/>
    <w:rsid w:val="00A31CDD"/>
    <w:rsid w:val="00A31D72"/>
    <w:rsid w:val="00A31D93"/>
    <w:rsid w:val="00A31E62"/>
    <w:rsid w:val="00A31F14"/>
    <w:rsid w:val="00A320BC"/>
    <w:rsid w:val="00A320EB"/>
    <w:rsid w:val="00A3216A"/>
    <w:rsid w:val="00A32504"/>
    <w:rsid w:val="00A32740"/>
    <w:rsid w:val="00A329B2"/>
    <w:rsid w:val="00A329D2"/>
    <w:rsid w:val="00A33060"/>
    <w:rsid w:val="00A33115"/>
    <w:rsid w:val="00A33362"/>
    <w:rsid w:val="00A335A8"/>
    <w:rsid w:val="00A3397D"/>
    <w:rsid w:val="00A33AB8"/>
    <w:rsid w:val="00A33B71"/>
    <w:rsid w:val="00A33C38"/>
    <w:rsid w:val="00A33D0C"/>
    <w:rsid w:val="00A33DE4"/>
    <w:rsid w:val="00A33F09"/>
    <w:rsid w:val="00A33F34"/>
    <w:rsid w:val="00A33F88"/>
    <w:rsid w:val="00A3433E"/>
    <w:rsid w:val="00A347E5"/>
    <w:rsid w:val="00A34A9A"/>
    <w:rsid w:val="00A34D1F"/>
    <w:rsid w:val="00A34FEE"/>
    <w:rsid w:val="00A358E1"/>
    <w:rsid w:val="00A35D87"/>
    <w:rsid w:val="00A3601F"/>
    <w:rsid w:val="00A36056"/>
    <w:rsid w:val="00A3609D"/>
    <w:rsid w:val="00A36188"/>
    <w:rsid w:val="00A3619D"/>
    <w:rsid w:val="00A36235"/>
    <w:rsid w:val="00A3632D"/>
    <w:rsid w:val="00A36378"/>
    <w:rsid w:val="00A3671B"/>
    <w:rsid w:val="00A36A80"/>
    <w:rsid w:val="00A36AF8"/>
    <w:rsid w:val="00A3702C"/>
    <w:rsid w:val="00A37315"/>
    <w:rsid w:val="00A37398"/>
    <w:rsid w:val="00A37405"/>
    <w:rsid w:val="00A3756B"/>
    <w:rsid w:val="00A37607"/>
    <w:rsid w:val="00A3761E"/>
    <w:rsid w:val="00A37705"/>
    <w:rsid w:val="00A377B6"/>
    <w:rsid w:val="00A37899"/>
    <w:rsid w:val="00A378CA"/>
    <w:rsid w:val="00A37A84"/>
    <w:rsid w:val="00A37AAF"/>
    <w:rsid w:val="00A37B05"/>
    <w:rsid w:val="00A37BE3"/>
    <w:rsid w:val="00A37E20"/>
    <w:rsid w:val="00A37F38"/>
    <w:rsid w:val="00A37FCF"/>
    <w:rsid w:val="00A4003F"/>
    <w:rsid w:val="00A40128"/>
    <w:rsid w:val="00A40172"/>
    <w:rsid w:val="00A40188"/>
    <w:rsid w:val="00A40407"/>
    <w:rsid w:val="00A405B8"/>
    <w:rsid w:val="00A4064A"/>
    <w:rsid w:val="00A4066B"/>
    <w:rsid w:val="00A408B6"/>
    <w:rsid w:val="00A4093A"/>
    <w:rsid w:val="00A409A9"/>
    <w:rsid w:val="00A40A0E"/>
    <w:rsid w:val="00A40B8E"/>
    <w:rsid w:val="00A40E4C"/>
    <w:rsid w:val="00A40FE3"/>
    <w:rsid w:val="00A4117F"/>
    <w:rsid w:val="00A4131E"/>
    <w:rsid w:val="00A4132A"/>
    <w:rsid w:val="00A4132B"/>
    <w:rsid w:val="00A41350"/>
    <w:rsid w:val="00A4137B"/>
    <w:rsid w:val="00A41439"/>
    <w:rsid w:val="00A414B4"/>
    <w:rsid w:val="00A415F8"/>
    <w:rsid w:val="00A4164C"/>
    <w:rsid w:val="00A416EA"/>
    <w:rsid w:val="00A41704"/>
    <w:rsid w:val="00A41709"/>
    <w:rsid w:val="00A41895"/>
    <w:rsid w:val="00A419E2"/>
    <w:rsid w:val="00A41AD5"/>
    <w:rsid w:val="00A41E8B"/>
    <w:rsid w:val="00A4237A"/>
    <w:rsid w:val="00A42704"/>
    <w:rsid w:val="00A427EA"/>
    <w:rsid w:val="00A4283D"/>
    <w:rsid w:val="00A42AA9"/>
    <w:rsid w:val="00A42D32"/>
    <w:rsid w:val="00A42F2A"/>
    <w:rsid w:val="00A43067"/>
    <w:rsid w:val="00A43572"/>
    <w:rsid w:val="00A437E3"/>
    <w:rsid w:val="00A43805"/>
    <w:rsid w:val="00A43864"/>
    <w:rsid w:val="00A438CC"/>
    <w:rsid w:val="00A43A83"/>
    <w:rsid w:val="00A43D82"/>
    <w:rsid w:val="00A43DD1"/>
    <w:rsid w:val="00A440D9"/>
    <w:rsid w:val="00A444CA"/>
    <w:rsid w:val="00A445BE"/>
    <w:rsid w:val="00A445DD"/>
    <w:rsid w:val="00A448F3"/>
    <w:rsid w:val="00A44E1F"/>
    <w:rsid w:val="00A44E49"/>
    <w:rsid w:val="00A44E72"/>
    <w:rsid w:val="00A45227"/>
    <w:rsid w:val="00A456ED"/>
    <w:rsid w:val="00A458C8"/>
    <w:rsid w:val="00A45C3C"/>
    <w:rsid w:val="00A45C92"/>
    <w:rsid w:val="00A45D4B"/>
    <w:rsid w:val="00A45E80"/>
    <w:rsid w:val="00A45EB6"/>
    <w:rsid w:val="00A45EC9"/>
    <w:rsid w:val="00A45ED4"/>
    <w:rsid w:val="00A45FF1"/>
    <w:rsid w:val="00A460AC"/>
    <w:rsid w:val="00A460D5"/>
    <w:rsid w:val="00A46159"/>
    <w:rsid w:val="00A4623E"/>
    <w:rsid w:val="00A46287"/>
    <w:rsid w:val="00A463C9"/>
    <w:rsid w:val="00A463D4"/>
    <w:rsid w:val="00A46402"/>
    <w:rsid w:val="00A4643E"/>
    <w:rsid w:val="00A46603"/>
    <w:rsid w:val="00A46717"/>
    <w:rsid w:val="00A467DE"/>
    <w:rsid w:val="00A468AF"/>
    <w:rsid w:val="00A46928"/>
    <w:rsid w:val="00A46B3E"/>
    <w:rsid w:val="00A47140"/>
    <w:rsid w:val="00A472F7"/>
    <w:rsid w:val="00A47381"/>
    <w:rsid w:val="00A47444"/>
    <w:rsid w:val="00A47668"/>
    <w:rsid w:val="00A4796E"/>
    <w:rsid w:val="00A47A89"/>
    <w:rsid w:val="00A47BAE"/>
    <w:rsid w:val="00A47C6F"/>
    <w:rsid w:val="00A47EBC"/>
    <w:rsid w:val="00A47FAF"/>
    <w:rsid w:val="00A50174"/>
    <w:rsid w:val="00A502F1"/>
    <w:rsid w:val="00A5044F"/>
    <w:rsid w:val="00A50494"/>
    <w:rsid w:val="00A50541"/>
    <w:rsid w:val="00A50572"/>
    <w:rsid w:val="00A50604"/>
    <w:rsid w:val="00A507F9"/>
    <w:rsid w:val="00A50855"/>
    <w:rsid w:val="00A508C5"/>
    <w:rsid w:val="00A508F3"/>
    <w:rsid w:val="00A50ABB"/>
    <w:rsid w:val="00A50BA5"/>
    <w:rsid w:val="00A50F6F"/>
    <w:rsid w:val="00A511B3"/>
    <w:rsid w:val="00A51371"/>
    <w:rsid w:val="00A515F1"/>
    <w:rsid w:val="00A51667"/>
    <w:rsid w:val="00A51707"/>
    <w:rsid w:val="00A517CE"/>
    <w:rsid w:val="00A518DC"/>
    <w:rsid w:val="00A51AFF"/>
    <w:rsid w:val="00A51EA6"/>
    <w:rsid w:val="00A52004"/>
    <w:rsid w:val="00A520DC"/>
    <w:rsid w:val="00A521EA"/>
    <w:rsid w:val="00A525EA"/>
    <w:rsid w:val="00A5272C"/>
    <w:rsid w:val="00A52B36"/>
    <w:rsid w:val="00A52C22"/>
    <w:rsid w:val="00A52D12"/>
    <w:rsid w:val="00A52EA4"/>
    <w:rsid w:val="00A52F92"/>
    <w:rsid w:val="00A52FBD"/>
    <w:rsid w:val="00A53220"/>
    <w:rsid w:val="00A53284"/>
    <w:rsid w:val="00A53289"/>
    <w:rsid w:val="00A533CC"/>
    <w:rsid w:val="00A537CB"/>
    <w:rsid w:val="00A53929"/>
    <w:rsid w:val="00A53A79"/>
    <w:rsid w:val="00A53B2D"/>
    <w:rsid w:val="00A53E03"/>
    <w:rsid w:val="00A53E86"/>
    <w:rsid w:val="00A53EB4"/>
    <w:rsid w:val="00A53FDC"/>
    <w:rsid w:val="00A5429A"/>
    <w:rsid w:val="00A546B3"/>
    <w:rsid w:val="00A54779"/>
    <w:rsid w:val="00A54796"/>
    <w:rsid w:val="00A547FD"/>
    <w:rsid w:val="00A54933"/>
    <w:rsid w:val="00A5497F"/>
    <w:rsid w:val="00A54A6E"/>
    <w:rsid w:val="00A54C2B"/>
    <w:rsid w:val="00A54E35"/>
    <w:rsid w:val="00A54F2D"/>
    <w:rsid w:val="00A54F63"/>
    <w:rsid w:val="00A54F90"/>
    <w:rsid w:val="00A54F99"/>
    <w:rsid w:val="00A5507D"/>
    <w:rsid w:val="00A55127"/>
    <w:rsid w:val="00A55218"/>
    <w:rsid w:val="00A55717"/>
    <w:rsid w:val="00A55751"/>
    <w:rsid w:val="00A5596F"/>
    <w:rsid w:val="00A55AEB"/>
    <w:rsid w:val="00A55BC5"/>
    <w:rsid w:val="00A55D6D"/>
    <w:rsid w:val="00A55DF9"/>
    <w:rsid w:val="00A56270"/>
    <w:rsid w:val="00A562B7"/>
    <w:rsid w:val="00A5641B"/>
    <w:rsid w:val="00A564B1"/>
    <w:rsid w:val="00A564DB"/>
    <w:rsid w:val="00A564E9"/>
    <w:rsid w:val="00A56601"/>
    <w:rsid w:val="00A5680C"/>
    <w:rsid w:val="00A56D54"/>
    <w:rsid w:val="00A57076"/>
    <w:rsid w:val="00A5744D"/>
    <w:rsid w:val="00A57784"/>
    <w:rsid w:val="00A57984"/>
    <w:rsid w:val="00A57A9E"/>
    <w:rsid w:val="00A57B8C"/>
    <w:rsid w:val="00A57B92"/>
    <w:rsid w:val="00A57C8C"/>
    <w:rsid w:val="00A57C9B"/>
    <w:rsid w:val="00A57E39"/>
    <w:rsid w:val="00A57F6B"/>
    <w:rsid w:val="00A60058"/>
    <w:rsid w:val="00A600F3"/>
    <w:rsid w:val="00A601B4"/>
    <w:rsid w:val="00A60269"/>
    <w:rsid w:val="00A60872"/>
    <w:rsid w:val="00A6087F"/>
    <w:rsid w:val="00A60EB5"/>
    <w:rsid w:val="00A60EC1"/>
    <w:rsid w:val="00A60FA4"/>
    <w:rsid w:val="00A610BC"/>
    <w:rsid w:val="00A611EA"/>
    <w:rsid w:val="00A61385"/>
    <w:rsid w:val="00A613F1"/>
    <w:rsid w:val="00A61406"/>
    <w:rsid w:val="00A61AAE"/>
    <w:rsid w:val="00A61CDA"/>
    <w:rsid w:val="00A62016"/>
    <w:rsid w:val="00A6207F"/>
    <w:rsid w:val="00A6215F"/>
    <w:rsid w:val="00A6229B"/>
    <w:rsid w:val="00A62387"/>
    <w:rsid w:val="00A623DB"/>
    <w:rsid w:val="00A62669"/>
    <w:rsid w:val="00A626E3"/>
    <w:rsid w:val="00A627C2"/>
    <w:rsid w:val="00A62BE2"/>
    <w:rsid w:val="00A62C37"/>
    <w:rsid w:val="00A62D62"/>
    <w:rsid w:val="00A630D7"/>
    <w:rsid w:val="00A633DB"/>
    <w:rsid w:val="00A635FA"/>
    <w:rsid w:val="00A63684"/>
    <w:rsid w:val="00A636F0"/>
    <w:rsid w:val="00A638B3"/>
    <w:rsid w:val="00A63A7D"/>
    <w:rsid w:val="00A63BD8"/>
    <w:rsid w:val="00A63CC6"/>
    <w:rsid w:val="00A63DCE"/>
    <w:rsid w:val="00A63E30"/>
    <w:rsid w:val="00A646D5"/>
    <w:rsid w:val="00A6474B"/>
    <w:rsid w:val="00A64779"/>
    <w:rsid w:val="00A647CF"/>
    <w:rsid w:val="00A6487F"/>
    <w:rsid w:val="00A648FA"/>
    <w:rsid w:val="00A64965"/>
    <w:rsid w:val="00A64978"/>
    <w:rsid w:val="00A64D33"/>
    <w:rsid w:val="00A64FBB"/>
    <w:rsid w:val="00A650D8"/>
    <w:rsid w:val="00A65771"/>
    <w:rsid w:val="00A657D0"/>
    <w:rsid w:val="00A65C30"/>
    <w:rsid w:val="00A65CBB"/>
    <w:rsid w:val="00A65FCF"/>
    <w:rsid w:val="00A65FED"/>
    <w:rsid w:val="00A667D1"/>
    <w:rsid w:val="00A66906"/>
    <w:rsid w:val="00A66965"/>
    <w:rsid w:val="00A66984"/>
    <w:rsid w:val="00A66A59"/>
    <w:rsid w:val="00A66B11"/>
    <w:rsid w:val="00A66B45"/>
    <w:rsid w:val="00A66FA0"/>
    <w:rsid w:val="00A66FE4"/>
    <w:rsid w:val="00A67176"/>
    <w:rsid w:val="00A673C0"/>
    <w:rsid w:val="00A67423"/>
    <w:rsid w:val="00A6777D"/>
    <w:rsid w:val="00A677A2"/>
    <w:rsid w:val="00A67924"/>
    <w:rsid w:val="00A67971"/>
    <w:rsid w:val="00A67A49"/>
    <w:rsid w:val="00A67CC0"/>
    <w:rsid w:val="00A67F36"/>
    <w:rsid w:val="00A70010"/>
    <w:rsid w:val="00A7024A"/>
    <w:rsid w:val="00A7031C"/>
    <w:rsid w:val="00A70483"/>
    <w:rsid w:val="00A704B5"/>
    <w:rsid w:val="00A704DD"/>
    <w:rsid w:val="00A706E2"/>
    <w:rsid w:val="00A70927"/>
    <w:rsid w:val="00A70A05"/>
    <w:rsid w:val="00A70CAC"/>
    <w:rsid w:val="00A70EC8"/>
    <w:rsid w:val="00A71036"/>
    <w:rsid w:val="00A710AC"/>
    <w:rsid w:val="00A710C9"/>
    <w:rsid w:val="00A711C1"/>
    <w:rsid w:val="00A711C5"/>
    <w:rsid w:val="00A71611"/>
    <w:rsid w:val="00A7176C"/>
    <w:rsid w:val="00A717D5"/>
    <w:rsid w:val="00A71803"/>
    <w:rsid w:val="00A7193E"/>
    <w:rsid w:val="00A71AC8"/>
    <w:rsid w:val="00A71ACE"/>
    <w:rsid w:val="00A71FDF"/>
    <w:rsid w:val="00A7222F"/>
    <w:rsid w:val="00A724C2"/>
    <w:rsid w:val="00A72998"/>
    <w:rsid w:val="00A72DB4"/>
    <w:rsid w:val="00A72EC8"/>
    <w:rsid w:val="00A72FD6"/>
    <w:rsid w:val="00A735CC"/>
    <w:rsid w:val="00A735F4"/>
    <w:rsid w:val="00A73D92"/>
    <w:rsid w:val="00A73DE8"/>
    <w:rsid w:val="00A73E39"/>
    <w:rsid w:val="00A740FC"/>
    <w:rsid w:val="00A743DA"/>
    <w:rsid w:val="00A746C2"/>
    <w:rsid w:val="00A74816"/>
    <w:rsid w:val="00A7483A"/>
    <w:rsid w:val="00A7483C"/>
    <w:rsid w:val="00A74851"/>
    <w:rsid w:val="00A7486C"/>
    <w:rsid w:val="00A7493D"/>
    <w:rsid w:val="00A74A90"/>
    <w:rsid w:val="00A74B5E"/>
    <w:rsid w:val="00A74BA9"/>
    <w:rsid w:val="00A74BD8"/>
    <w:rsid w:val="00A74C52"/>
    <w:rsid w:val="00A74E2F"/>
    <w:rsid w:val="00A74F06"/>
    <w:rsid w:val="00A74F4D"/>
    <w:rsid w:val="00A74FD2"/>
    <w:rsid w:val="00A75230"/>
    <w:rsid w:val="00A75263"/>
    <w:rsid w:val="00A752EF"/>
    <w:rsid w:val="00A753A8"/>
    <w:rsid w:val="00A75722"/>
    <w:rsid w:val="00A75729"/>
    <w:rsid w:val="00A75739"/>
    <w:rsid w:val="00A758F1"/>
    <w:rsid w:val="00A75BE9"/>
    <w:rsid w:val="00A75CB7"/>
    <w:rsid w:val="00A75DE9"/>
    <w:rsid w:val="00A7616F"/>
    <w:rsid w:val="00A76188"/>
    <w:rsid w:val="00A761C5"/>
    <w:rsid w:val="00A761D7"/>
    <w:rsid w:val="00A76219"/>
    <w:rsid w:val="00A7629A"/>
    <w:rsid w:val="00A7652D"/>
    <w:rsid w:val="00A76685"/>
    <w:rsid w:val="00A76DED"/>
    <w:rsid w:val="00A772EC"/>
    <w:rsid w:val="00A77309"/>
    <w:rsid w:val="00A7735B"/>
    <w:rsid w:val="00A773DD"/>
    <w:rsid w:val="00A77410"/>
    <w:rsid w:val="00A7749C"/>
    <w:rsid w:val="00A774C8"/>
    <w:rsid w:val="00A77533"/>
    <w:rsid w:val="00A7797B"/>
    <w:rsid w:val="00A77D5C"/>
    <w:rsid w:val="00A77E40"/>
    <w:rsid w:val="00A77E77"/>
    <w:rsid w:val="00A77EDD"/>
    <w:rsid w:val="00A77F39"/>
    <w:rsid w:val="00A800A7"/>
    <w:rsid w:val="00A8026F"/>
    <w:rsid w:val="00A803F9"/>
    <w:rsid w:val="00A806BE"/>
    <w:rsid w:val="00A8077C"/>
    <w:rsid w:val="00A80866"/>
    <w:rsid w:val="00A808D8"/>
    <w:rsid w:val="00A80C2D"/>
    <w:rsid w:val="00A80C9B"/>
    <w:rsid w:val="00A80F21"/>
    <w:rsid w:val="00A81088"/>
    <w:rsid w:val="00A814DB"/>
    <w:rsid w:val="00A815AD"/>
    <w:rsid w:val="00A815C2"/>
    <w:rsid w:val="00A818EC"/>
    <w:rsid w:val="00A81BC3"/>
    <w:rsid w:val="00A81CAD"/>
    <w:rsid w:val="00A82133"/>
    <w:rsid w:val="00A8232E"/>
    <w:rsid w:val="00A82426"/>
    <w:rsid w:val="00A827C5"/>
    <w:rsid w:val="00A82BB3"/>
    <w:rsid w:val="00A82DE8"/>
    <w:rsid w:val="00A82F3F"/>
    <w:rsid w:val="00A83594"/>
    <w:rsid w:val="00A836AB"/>
    <w:rsid w:val="00A836BB"/>
    <w:rsid w:val="00A836F1"/>
    <w:rsid w:val="00A83859"/>
    <w:rsid w:val="00A83979"/>
    <w:rsid w:val="00A83FCA"/>
    <w:rsid w:val="00A83FF8"/>
    <w:rsid w:val="00A84088"/>
    <w:rsid w:val="00A8424D"/>
    <w:rsid w:val="00A84580"/>
    <w:rsid w:val="00A84666"/>
    <w:rsid w:val="00A846FF"/>
    <w:rsid w:val="00A84740"/>
    <w:rsid w:val="00A8481B"/>
    <w:rsid w:val="00A8488E"/>
    <w:rsid w:val="00A849BC"/>
    <w:rsid w:val="00A84AE8"/>
    <w:rsid w:val="00A84CDF"/>
    <w:rsid w:val="00A85416"/>
    <w:rsid w:val="00A85431"/>
    <w:rsid w:val="00A854E1"/>
    <w:rsid w:val="00A85885"/>
    <w:rsid w:val="00A85BB5"/>
    <w:rsid w:val="00A85BFF"/>
    <w:rsid w:val="00A86049"/>
    <w:rsid w:val="00A862BC"/>
    <w:rsid w:val="00A86457"/>
    <w:rsid w:val="00A865CB"/>
    <w:rsid w:val="00A86790"/>
    <w:rsid w:val="00A868DA"/>
    <w:rsid w:val="00A86C0A"/>
    <w:rsid w:val="00A86CAD"/>
    <w:rsid w:val="00A86CE6"/>
    <w:rsid w:val="00A86D94"/>
    <w:rsid w:val="00A8709D"/>
    <w:rsid w:val="00A87306"/>
    <w:rsid w:val="00A87652"/>
    <w:rsid w:val="00A87675"/>
    <w:rsid w:val="00A8783A"/>
    <w:rsid w:val="00A878AD"/>
    <w:rsid w:val="00A87A3A"/>
    <w:rsid w:val="00A87A57"/>
    <w:rsid w:val="00A87BF0"/>
    <w:rsid w:val="00A87CF7"/>
    <w:rsid w:val="00A9008C"/>
    <w:rsid w:val="00A900B8"/>
    <w:rsid w:val="00A90139"/>
    <w:rsid w:val="00A902D0"/>
    <w:rsid w:val="00A9037C"/>
    <w:rsid w:val="00A904C3"/>
    <w:rsid w:val="00A90505"/>
    <w:rsid w:val="00A906ED"/>
    <w:rsid w:val="00A90704"/>
    <w:rsid w:val="00A90C1A"/>
    <w:rsid w:val="00A90C28"/>
    <w:rsid w:val="00A90CEF"/>
    <w:rsid w:val="00A90D3C"/>
    <w:rsid w:val="00A90F9C"/>
    <w:rsid w:val="00A91023"/>
    <w:rsid w:val="00A91043"/>
    <w:rsid w:val="00A91052"/>
    <w:rsid w:val="00A91098"/>
    <w:rsid w:val="00A9127B"/>
    <w:rsid w:val="00A91301"/>
    <w:rsid w:val="00A9152C"/>
    <w:rsid w:val="00A9164D"/>
    <w:rsid w:val="00A91665"/>
    <w:rsid w:val="00A91B64"/>
    <w:rsid w:val="00A91BDB"/>
    <w:rsid w:val="00A91C51"/>
    <w:rsid w:val="00A91C7C"/>
    <w:rsid w:val="00A92069"/>
    <w:rsid w:val="00A92123"/>
    <w:rsid w:val="00A923B8"/>
    <w:rsid w:val="00A923BE"/>
    <w:rsid w:val="00A92531"/>
    <w:rsid w:val="00A925D3"/>
    <w:rsid w:val="00A925DF"/>
    <w:rsid w:val="00A92899"/>
    <w:rsid w:val="00A92AFD"/>
    <w:rsid w:val="00A92B49"/>
    <w:rsid w:val="00A92B79"/>
    <w:rsid w:val="00A92C55"/>
    <w:rsid w:val="00A92C59"/>
    <w:rsid w:val="00A92CF9"/>
    <w:rsid w:val="00A92E03"/>
    <w:rsid w:val="00A92F2F"/>
    <w:rsid w:val="00A93112"/>
    <w:rsid w:val="00A9363E"/>
    <w:rsid w:val="00A936E6"/>
    <w:rsid w:val="00A939E0"/>
    <w:rsid w:val="00A93B53"/>
    <w:rsid w:val="00A93CCA"/>
    <w:rsid w:val="00A94199"/>
    <w:rsid w:val="00A941F7"/>
    <w:rsid w:val="00A943D3"/>
    <w:rsid w:val="00A944E9"/>
    <w:rsid w:val="00A94841"/>
    <w:rsid w:val="00A949FD"/>
    <w:rsid w:val="00A94AE3"/>
    <w:rsid w:val="00A94B17"/>
    <w:rsid w:val="00A94B64"/>
    <w:rsid w:val="00A94C60"/>
    <w:rsid w:val="00A94CEC"/>
    <w:rsid w:val="00A94D01"/>
    <w:rsid w:val="00A94D56"/>
    <w:rsid w:val="00A95139"/>
    <w:rsid w:val="00A952E5"/>
    <w:rsid w:val="00A95376"/>
    <w:rsid w:val="00A953AA"/>
    <w:rsid w:val="00A953CC"/>
    <w:rsid w:val="00A95648"/>
    <w:rsid w:val="00A95697"/>
    <w:rsid w:val="00A95D67"/>
    <w:rsid w:val="00A95EFB"/>
    <w:rsid w:val="00A95F9B"/>
    <w:rsid w:val="00A96185"/>
    <w:rsid w:val="00A96312"/>
    <w:rsid w:val="00A963A8"/>
    <w:rsid w:val="00A96728"/>
    <w:rsid w:val="00A96827"/>
    <w:rsid w:val="00A9689C"/>
    <w:rsid w:val="00A968A5"/>
    <w:rsid w:val="00A9692A"/>
    <w:rsid w:val="00A96A61"/>
    <w:rsid w:val="00A96D50"/>
    <w:rsid w:val="00A96E19"/>
    <w:rsid w:val="00A96ED1"/>
    <w:rsid w:val="00A96FCA"/>
    <w:rsid w:val="00A9714B"/>
    <w:rsid w:val="00A971E1"/>
    <w:rsid w:val="00A97200"/>
    <w:rsid w:val="00A9720D"/>
    <w:rsid w:val="00A974AB"/>
    <w:rsid w:val="00A975E2"/>
    <w:rsid w:val="00A9791F"/>
    <w:rsid w:val="00A97A1F"/>
    <w:rsid w:val="00A97A61"/>
    <w:rsid w:val="00A97C69"/>
    <w:rsid w:val="00A97FEE"/>
    <w:rsid w:val="00AA0222"/>
    <w:rsid w:val="00AA0ECC"/>
    <w:rsid w:val="00AA0ED9"/>
    <w:rsid w:val="00AA0EE2"/>
    <w:rsid w:val="00AA0F49"/>
    <w:rsid w:val="00AA0F7D"/>
    <w:rsid w:val="00AA102C"/>
    <w:rsid w:val="00AA1065"/>
    <w:rsid w:val="00AA120F"/>
    <w:rsid w:val="00AA14F4"/>
    <w:rsid w:val="00AA1559"/>
    <w:rsid w:val="00AA155D"/>
    <w:rsid w:val="00AA15D8"/>
    <w:rsid w:val="00AA1D29"/>
    <w:rsid w:val="00AA1F0B"/>
    <w:rsid w:val="00AA2071"/>
    <w:rsid w:val="00AA26BB"/>
    <w:rsid w:val="00AA276E"/>
    <w:rsid w:val="00AA27BD"/>
    <w:rsid w:val="00AA27C2"/>
    <w:rsid w:val="00AA2911"/>
    <w:rsid w:val="00AA2BB5"/>
    <w:rsid w:val="00AA2D1C"/>
    <w:rsid w:val="00AA3123"/>
    <w:rsid w:val="00AA3186"/>
    <w:rsid w:val="00AA31F4"/>
    <w:rsid w:val="00AA3205"/>
    <w:rsid w:val="00AA3377"/>
    <w:rsid w:val="00AA3394"/>
    <w:rsid w:val="00AA3419"/>
    <w:rsid w:val="00AA34BA"/>
    <w:rsid w:val="00AA36A8"/>
    <w:rsid w:val="00AA3954"/>
    <w:rsid w:val="00AA3AC6"/>
    <w:rsid w:val="00AA3E00"/>
    <w:rsid w:val="00AA3E82"/>
    <w:rsid w:val="00AA3F82"/>
    <w:rsid w:val="00AA4247"/>
    <w:rsid w:val="00AA42E5"/>
    <w:rsid w:val="00AA441C"/>
    <w:rsid w:val="00AA4677"/>
    <w:rsid w:val="00AA46AD"/>
    <w:rsid w:val="00AA481A"/>
    <w:rsid w:val="00AA4970"/>
    <w:rsid w:val="00AA4A29"/>
    <w:rsid w:val="00AA4B75"/>
    <w:rsid w:val="00AA4B8B"/>
    <w:rsid w:val="00AA4C00"/>
    <w:rsid w:val="00AA4C09"/>
    <w:rsid w:val="00AA51D0"/>
    <w:rsid w:val="00AA55D1"/>
    <w:rsid w:val="00AA56BF"/>
    <w:rsid w:val="00AA56C3"/>
    <w:rsid w:val="00AA5C6C"/>
    <w:rsid w:val="00AA5F4F"/>
    <w:rsid w:val="00AA630A"/>
    <w:rsid w:val="00AA6322"/>
    <w:rsid w:val="00AA63FB"/>
    <w:rsid w:val="00AA66C5"/>
    <w:rsid w:val="00AA6802"/>
    <w:rsid w:val="00AA6AE2"/>
    <w:rsid w:val="00AA6B81"/>
    <w:rsid w:val="00AA6D1F"/>
    <w:rsid w:val="00AA6D25"/>
    <w:rsid w:val="00AA6DB6"/>
    <w:rsid w:val="00AA6F76"/>
    <w:rsid w:val="00AA702F"/>
    <w:rsid w:val="00AA71AC"/>
    <w:rsid w:val="00AA7652"/>
    <w:rsid w:val="00AA768E"/>
    <w:rsid w:val="00AA7759"/>
    <w:rsid w:val="00AA77A3"/>
    <w:rsid w:val="00AA7A6E"/>
    <w:rsid w:val="00AA7CD6"/>
    <w:rsid w:val="00AA7F77"/>
    <w:rsid w:val="00AB0190"/>
    <w:rsid w:val="00AB01C1"/>
    <w:rsid w:val="00AB02BE"/>
    <w:rsid w:val="00AB02C2"/>
    <w:rsid w:val="00AB02F2"/>
    <w:rsid w:val="00AB06A6"/>
    <w:rsid w:val="00AB0998"/>
    <w:rsid w:val="00AB0AF6"/>
    <w:rsid w:val="00AB0D4E"/>
    <w:rsid w:val="00AB0E10"/>
    <w:rsid w:val="00AB1052"/>
    <w:rsid w:val="00AB105E"/>
    <w:rsid w:val="00AB11D8"/>
    <w:rsid w:val="00AB145D"/>
    <w:rsid w:val="00AB1520"/>
    <w:rsid w:val="00AB17F2"/>
    <w:rsid w:val="00AB1969"/>
    <w:rsid w:val="00AB19AE"/>
    <w:rsid w:val="00AB1AC0"/>
    <w:rsid w:val="00AB1BA4"/>
    <w:rsid w:val="00AB1BD4"/>
    <w:rsid w:val="00AB1C32"/>
    <w:rsid w:val="00AB1E64"/>
    <w:rsid w:val="00AB2151"/>
    <w:rsid w:val="00AB24C0"/>
    <w:rsid w:val="00AB24E0"/>
    <w:rsid w:val="00AB25F9"/>
    <w:rsid w:val="00AB2724"/>
    <w:rsid w:val="00AB279E"/>
    <w:rsid w:val="00AB285A"/>
    <w:rsid w:val="00AB2B72"/>
    <w:rsid w:val="00AB2CC4"/>
    <w:rsid w:val="00AB30AE"/>
    <w:rsid w:val="00AB33B8"/>
    <w:rsid w:val="00AB33D5"/>
    <w:rsid w:val="00AB3826"/>
    <w:rsid w:val="00AB38A7"/>
    <w:rsid w:val="00AB38BE"/>
    <w:rsid w:val="00AB38FE"/>
    <w:rsid w:val="00AB3AB0"/>
    <w:rsid w:val="00AB3B23"/>
    <w:rsid w:val="00AB3D0C"/>
    <w:rsid w:val="00AB3D66"/>
    <w:rsid w:val="00AB427C"/>
    <w:rsid w:val="00AB44A9"/>
    <w:rsid w:val="00AB45B7"/>
    <w:rsid w:val="00AB478A"/>
    <w:rsid w:val="00AB4997"/>
    <w:rsid w:val="00AB4CF9"/>
    <w:rsid w:val="00AB4D6E"/>
    <w:rsid w:val="00AB5078"/>
    <w:rsid w:val="00AB545F"/>
    <w:rsid w:val="00AB5469"/>
    <w:rsid w:val="00AB5581"/>
    <w:rsid w:val="00AB588C"/>
    <w:rsid w:val="00AB59A7"/>
    <w:rsid w:val="00AB637E"/>
    <w:rsid w:val="00AB6387"/>
    <w:rsid w:val="00AB67CD"/>
    <w:rsid w:val="00AB6AA1"/>
    <w:rsid w:val="00AB6BF6"/>
    <w:rsid w:val="00AB6C09"/>
    <w:rsid w:val="00AB6C4C"/>
    <w:rsid w:val="00AB6CC2"/>
    <w:rsid w:val="00AB6D96"/>
    <w:rsid w:val="00AB6D9C"/>
    <w:rsid w:val="00AB6DBE"/>
    <w:rsid w:val="00AB6DE6"/>
    <w:rsid w:val="00AB7005"/>
    <w:rsid w:val="00AB7070"/>
    <w:rsid w:val="00AB70DD"/>
    <w:rsid w:val="00AB7137"/>
    <w:rsid w:val="00AB71D5"/>
    <w:rsid w:val="00AB73A9"/>
    <w:rsid w:val="00AB75F6"/>
    <w:rsid w:val="00AB7721"/>
    <w:rsid w:val="00AB7A23"/>
    <w:rsid w:val="00AB7B06"/>
    <w:rsid w:val="00AB7B14"/>
    <w:rsid w:val="00AB7B20"/>
    <w:rsid w:val="00AB7B60"/>
    <w:rsid w:val="00AB7BA8"/>
    <w:rsid w:val="00AB7EA3"/>
    <w:rsid w:val="00AB7EF6"/>
    <w:rsid w:val="00AC0191"/>
    <w:rsid w:val="00AC02E4"/>
    <w:rsid w:val="00AC02E7"/>
    <w:rsid w:val="00AC03D7"/>
    <w:rsid w:val="00AC05AD"/>
    <w:rsid w:val="00AC0621"/>
    <w:rsid w:val="00AC072B"/>
    <w:rsid w:val="00AC07A3"/>
    <w:rsid w:val="00AC07EA"/>
    <w:rsid w:val="00AC0C2E"/>
    <w:rsid w:val="00AC0DA8"/>
    <w:rsid w:val="00AC0DF3"/>
    <w:rsid w:val="00AC0FF0"/>
    <w:rsid w:val="00AC100C"/>
    <w:rsid w:val="00AC1053"/>
    <w:rsid w:val="00AC10FD"/>
    <w:rsid w:val="00AC114D"/>
    <w:rsid w:val="00AC12A0"/>
    <w:rsid w:val="00AC12E6"/>
    <w:rsid w:val="00AC1734"/>
    <w:rsid w:val="00AC1809"/>
    <w:rsid w:val="00AC189B"/>
    <w:rsid w:val="00AC1902"/>
    <w:rsid w:val="00AC1ACB"/>
    <w:rsid w:val="00AC1E0D"/>
    <w:rsid w:val="00AC1EBF"/>
    <w:rsid w:val="00AC1F0E"/>
    <w:rsid w:val="00AC1F41"/>
    <w:rsid w:val="00AC2140"/>
    <w:rsid w:val="00AC227D"/>
    <w:rsid w:val="00AC22DE"/>
    <w:rsid w:val="00AC239D"/>
    <w:rsid w:val="00AC246D"/>
    <w:rsid w:val="00AC27AA"/>
    <w:rsid w:val="00AC2B57"/>
    <w:rsid w:val="00AC2B68"/>
    <w:rsid w:val="00AC304A"/>
    <w:rsid w:val="00AC34A9"/>
    <w:rsid w:val="00AC34B1"/>
    <w:rsid w:val="00AC3516"/>
    <w:rsid w:val="00AC35C6"/>
    <w:rsid w:val="00AC36C7"/>
    <w:rsid w:val="00AC384C"/>
    <w:rsid w:val="00AC387A"/>
    <w:rsid w:val="00AC3894"/>
    <w:rsid w:val="00AC38C9"/>
    <w:rsid w:val="00AC38FB"/>
    <w:rsid w:val="00AC3A96"/>
    <w:rsid w:val="00AC3B01"/>
    <w:rsid w:val="00AC3B0E"/>
    <w:rsid w:val="00AC3B1D"/>
    <w:rsid w:val="00AC3FA7"/>
    <w:rsid w:val="00AC3FC7"/>
    <w:rsid w:val="00AC4064"/>
    <w:rsid w:val="00AC4204"/>
    <w:rsid w:val="00AC44F2"/>
    <w:rsid w:val="00AC462D"/>
    <w:rsid w:val="00AC4848"/>
    <w:rsid w:val="00AC488B"/>
    <w:rsid w:val="00AC490E"/>
    <w:rsid w:val="00AC4C4E"/>
    <w:rsid w:val="00AC4EA1"/>
    <w:rsid w:val="00AC501C"/>
    <w:rsid w:val="00AC5211"/>
    <w:rsid w:val="00AC53DC"/>
    <w:rsid w:val="00AC542F"/>
    <w:rsid w:val="00AC566F"/>
    <w:rsid w:val="00AC5838"/>
    <w:rsid w:val="00AC5AF4"/>
    <w:rsid w:val="00AC614C"/>
    <w:rsid w:val="00AC6518"/>
    <w:rsid w:val="00AC67D2"/>
    <w:rsid w:val="00AC6A08"/>
    <w:rsid w:val="00AC6D7F"/>
    <w:rsid w:val="00AC6F3C"/>
    <w:rsid w:val="00AC72AE"/>
    <w:rsid w:val="00AC7866"/>
    <w:rsid w:val="00AC79DE"/>
    <w:rsid w:val="00AC7BDC"/>
    <w:rsid w:val="00AC7CF3"/>
    <w:rsid w:val="00AC7E4E"/>
    <w:rsid w:val="00AC7F9A"/>
    <w:rsid w:val="00AD0093"/>
    <w:rsid w:val="00AD00F9"/>
    <w:rsid w:val="00AD0111"/>
    <w:rsid w:val="00AD0161"/>
    <w:rsid w:val="00AD01F6"/>
    <w:rsid w:val="00AD029C"/>
    <w:rsid w:val="00AD02EE"/>
    <w:rsid w:val="00AD04E1"/>
    <w:rsid w:val="00AD057A"/>
    <w:rsid w:val="00AD063A"/>
    <w:rsid w:val="00AD0671"/>
    <w:rsid w:val="00AD06C0"/>
    <w:rsid w:val="00AD080B"/>
    <w:rsid w:val="00AD0865"/>
    <w:rsid w:val="00AD09CE"/>
    <w:rsid w:val="00AD0DD7"/>
    <w:rsid w:val="00AD0DFE"/>
    <w:rsid w:val="00AD0FB7"/>
    <w:rsid w:val="00AD0FCC"/>
    <w:rsid w:val="00AD1010"/>
    <w:rsid w:val="00AD1207"/>
    <w:rsid w:val="00AD13E8"/>
    <w:rsid w:val="00AD13EE"/>
    <w:rsid w:val="00AD167C"/>
    <w:rsid w:val="00AD17B1"/>
    <w:rsid w:val="00AD17E7"/>
    <w:rsid w:val="00AD197A"/>
    <w:rsid w:val="00AD1ACD"/>
    <w:rsid w:val="00AD1DAB"/>
    <w:rsid w:val="00AD1F32"/>
    <w:rsid w:val="00AD20EA"/>
    <w:rsid w:val="00AD2273"/>
    <w:rsid w:val="00AD24E4"/>
    <w:rsid w:val="00AD269F"/>
    <w:rsid w:val="00AD28E3"/>
    <w:rsid w:val="00AD2976"/>
    <w:rsid w:val="00AD2AB6"/>
    <w:rsid w:val="00AD2D32"/>
    <w:rsid w:val="00AD2D76"/>
    <w:rsid w:val="00AD3007"/>
    <w:rsid w:val="00AD335C"/>
    <w:rsid w:val="00AD33BE"/>
    <w:rsid w:val="00AD34C5"/>
    <w:rsid w:val="00AD35E6"/>
    <w:rsid w:val="00AD3AF6"/>
    <w:rsid w:val="00AD3D6A"/>
    <w:rsid w:val="00AD3EA9"/>
    <w:rsid w:val="00AD4050"/>
    <w:rsid w:val="00AD4062"/>
    <w:rsid w:val="00AD40DD"/>
    <w:rsid w:val="00AD4103"/>
    <w:rsid w:val="00AD43D2"/>
    <w:rsid w:val="00AD43F5"/>
    <w:rsid w:val="00AD44E1"/>
    <w:rsid w:val="00AD4807"/>
    <w:rsid w:val="00AD4912"/>
    <w:rsid w:val="00AD492A"/>
    <w:rsid w:val="00AD495C"/>
    <w:rsid w:val="00AD4982"/>
    <w:rsid w:val="00AD49C4"/>
    <w:rsid w:val="00AD49ED"/>
    <w:rsid w:val="00AD4A1F"/>
    <w:rsid w:val="00AD4A28"/>
    <w:rsid w:val="00AD4A6D"/>
    <w:rsid w:val="00AD4B39"/>
    <w:rsid w:val="00AD4B54"/>
    <w:rsid w:val="00AD4D14"/>
    <w:rsid w:val="00AD4F0E"/>
    <w:rsid w:val="00AD5062"/>
    <w:rsid w:val="00AD523D"/>
    <w:rsid w:val="00AD52CD"/>
    <w:rsid w:val="00AD55C3"/>
    <w:rsid w:val="00AD56E1"/>
    <w:rsid w:val="00AD58ED"/>
    <w:rsid w:val="00AD59AC"/>
    <w:rsid w:val="00AD5CED"/>
    <w:rsid w:val="00AD5F4B"/>
    <w:rsid w:val="00AD6061"/>
    <w:rsid w:val="00AD6091"/>
    <w:rsid w:val="00AD6107"/>
    <w:rsid w:val="00AD6276"/>
    <w:rsid w:val="00AD6287"/>
    <w:rsid w:val="00AD62E7"/>
    <w:rsid w:val="00AD63CA"/>
    <w:rsid w:val="00AD6500"/>
    <w:rsid w:val="00AD6509"/>
    <w:rsid w:val="00AD671E"/>
    <w:rsid w:val="00AD6992"/>
    <w:rsid w:val="00AD6A03"/>
    <w:rsid w:val="00AD6E92"/>
    <w:rsid w:val="00AD6F8E"/>
    <w:rsid w:val="00AD70D2"/>
    <w:rsid w:val="00AD715E"/>
    <w:rsid w:val="00AD73CD"/>
    <w:rsid w:val="00AD7400"/>
    <w:rsid w:val="00AD754D"/>
    <w:rsid w:val="00AD75C8"/>
    <w:rsid w:val="00AD78A1"/>
    <w:rsid w:val="00AD78D1"/>
    <w:rsid w:val="00AD7A2E"/>
    <w:rsid w:val="00AD7AA7"/>
    <w:rsid w:val="00AD7DBD"/>
    <w:rsid w:val="00AD7E87"/>
    <w:rsid w:val="00AD7EF1"/>
    <w:rsid w:val="00AE0225"/>
    <w:rsid w:val="00AE0251"/>
    <w:rsid w:val="00AE02F9"/>
    <w:rsid w:val="00AE03F7"/>
    <w:rsid w:val="00AE0419"/>
    <w:rsid w:val="00AE0691"/>
    <w:rsid w:val="00AE087D"/>
    <w:rsid w:val="00AE0949"/>
    <w:rsid w:val="00AE0A58"/>
    <w:rsid w:val="00AE0B8A"/>
    <w:rsid w:val="00AE0C9A"/>
    <w:rsid w:val="00AE0D66"/>
    <w:rsid w:val="00AE0F21"/>
    <w:rsid w:val="00AE0F3A"/>
    <w:rsid w:val="00AE1098"/>
    <w:rsid w:val="00AE1153"/>
    <w:rsid w:val="00AE1296"/>
    <w:rsid w:val="00AE12A8"/>
    <w:rsid w:val="00AE12CC"/>
    <w:rsid w:val="00AE12E8"/>
    <w:rsid w:val="00AE148B"/>
    <w:rsid w:val="00AE15DB"/>
    <w:rsid w:val="00AE1807"/>
    <w:rsid w:val="00AE19E5"/>
    <w:rsid w:val="00AE1AEC"/>
    <w:rsid w:val="00AE1B19"/>
    <w:rsid w:val="00AE1B1E"/>
    <w:rsid w:val="00AE1D21"/>
    <w:rsid w:val="00AE26E6"/>
    <w:rsid w:val="00AE2977"/>
    <w:rsid w:val="00AE29C6"/>
    <w:rsid w:val="00AE2AFE"/>
    <w:rsid w:val="00AE2BC3"/>
    <w:rsid w:val="00AE2C9A"/>
    <w:rsid w:val="00AE2D95"/>
    <w:rsid w:val="00AE2EB2"/>
    <w:rsid w:val="00AE2FFC"/>
    <w:rsid w:val="00AE30B9"/>
    <w:rsid w:val="00AE3228"/>
    <w:rsid w:val="00AE32B5"/>
    <w:rsid w:val="00AE346E"/>
    <w:rsid w:val="00AE3507"/>
    <w:rsid w:val="00AE383C"/>
    <w:rsid w:val="00AE388D"/>
    <w:rsid w:val="00AE38A5"/>
    <w:rsid w:val="00AE38EE"/>
    <w:rsid w:val="00AE39D1"/>
    <w:rsid w:val="00AE39D5"/>
    <w:rsid w:val="00AE3A44"/>
    <w:rsid w:val="00AE3CA8"/>
    <w:rsid w:val="00AE3D49"/>
    <w:rsid w:val="00AE3F35"/>
    <w:rsid w:val="00AE41EE"/>
    <w:rsid w:val="00AE430F"/>
    <w:rsid w:val="00AE43EB"/>
    <w:rsid w:val="00AE45D0"/>
    <w:rsid w:val="00AE4A7D"/>
    <w:rsid w:val="00AE4B55"/>
    <w:rsid w:val="00AE4BA8"/>
    <w:rsid w:val="00AE4BCB"/>
    <w:rsid w:val="00AE4C13"/>
    <w:rsid w:val="00AE4D73"/>
    <w:rsid w:val="00AE5310"/>
    <w:rsid w:val="00AE549E"/>
    <w:rsid w:val="00AE5688"/>
    <w:rsid w:val="00AE56E9"/>
    <w:rsid w:val="00AE5A24"/>
    <w:rsid w:val="00AE5CD0"/>
    <w:rsid w:val="00AE6050"/>
    <w:rsid w:val="00AE6178"/>
    <w:rsid w:val="00AE624D"/>
    <w:rsid w:val="00AE65A6"/>
    <w:rsid w:val="00AE6774"/>
    <w:rsid w:val="00AE688A"/>
    <w:rsid w:val="00AE6A66"/>
    <w:rsid w:val="00AE6C80"/>
    <w:rsid w:val="00AE6CA4"/>
    <w:rsid w:val="00AE6D17"/>
    <w:rsid w:val="00AE6D5B"/>
    <w:rsid w:val="00AE6D62"/>
    <w:rsid w:val="00AE6E84"/>
    <w:rsid w:val="00AE6F0C"/>
    <w:rsid w:val="00AE7296"/>
    <w:rsid w:val="00AE73BF"/>
    <w:rsid w:val="00AE747B"/>
    <w:rsid w:val="00AE77FD"/>
    <w:rsid w:val="00AE78B3"/>
    <w:rsid w:val="00AE7B46"/>
    <w:rsid w:val="00AE7BBA"/>
    <w:rsid w:val="00AE7E71"/>
    <w:rsid w:val="00AF0031"/>
    <w:rsid w:val="00AF0328"/>
    <w:rsid w:val="00AF0371"/>
    <w:rsid w:val="00AF05F9"/>
    <w:rsid w:val="00AF0804"/>
    <w:rsid w:val="00AF0ADC"/>
    <w:rsid w:val="00AF0BC5"/>
    <w:rsid w:val="00AF0C6B"/>
    <w:rsid w:val="00AF0D2E"/>
    <w:rsid w:val="00AF0F33"/>
    <w:rsid w:val="00AF10B1"/>
    <w:rsid w:val="00AF1159"/>
    <w:rsid w:val="00AF1F34"/>
    <w:rsid w:val="00AF204B"/>
    <w:rsid w:val="00AF2081"/>
    <w:rsid w:val="00AF22CF"/>
    <w:rsid w:val="00AF22D9"/>
    <w:rsid w:val="00AF2554"/>
    <w:rsid w:val="00AF26E8"/>
    <w:rsid w:val="00AF26ED"/>
    <w:rsid w:val="00AF2714"/>
    <w:rsid w:val="00AF2950"/>
    <w:rsid w:val="00AF2C44"/>
    <w:rsid w:val="00AF2CFD"/>
    <w:rsid w:val="00AF2D16"/>
    <w:rsid w:val="00AF2DB7"/>
    <w:rsid w:val="00AF2EA4"/>
    <w:rsid w:val="00AF32C0"/>
    <w:rsid w:val="00AF33DB"/>
    <w:rsid w:val="00AF3508"/>
    <w:rsid w:val="00AF370A"/>
    <w:rsid w:val="00AF38D0"/>
    <w:rsid w:val="00AF3AB4"/>
    <w:rsid w:val="00AF3B55"/>
    <w:rsid w:val="00AF3CF6"/>
    <w:rsid w:val="00AF3E38"/>
    <w:rsid w:val="00AF418E"/>
    <w:rsid w:val="00AF4395"/>
    <w:rsid w:val="00AF4A38"/>
    <w:rsid w:val="00AF4BF4"/>
    <w:rsid w:val="00AF4C60"/>
    <w:rsid w:val="00AF4C8F"/>
    <w:rsid w:val="00AF4F57"/>
    <w:rsid w:val="00AF5052"/>
    <w:rsid w:val="00AF51A0"/>
    <w:rsid w:val="00AF5249"/>
    <w:rsid w:val="00AF533F"/>
    <w:rsid w:val="00AF5363"/>
    <w:rsid w:val="00AF54EA"/>
    <w:rsid w:val="00AF55DF"/>
    <w:rsid w:val="00AF5683"/>
    <w:rsid w:val="00AF57C8"/>
    <w:rsid w:val="00AF5869"/>
    <w:rsid w:val="00AF58DD"/>
    <w:rsid w:val="00AF5983"/>
    <w:rsid w:val="00AF59E3"/>
    <w:rsid w:val="00AF5A67"/>
    <w:rsid w:val="00AF5B3E"/>
    <w:rsid w:val="00AF5E22"/>
    <w:rsid w:val="00AF5FAA"/>
    <w:rsid w:val="00AF5FDE"/>
    <w:rsid w:val="00AF6324"/>
    <w:rsid w:val="00AF6465"/>
    <w:rsid w:val="00AF64B0"/>
    <w:rsid w:val="00AF65C5"/>
    <w:rsid w:val="00AF67E1"/>
    <w:rsid w:val="00AF6E97"/>
    <w:rsid w:val="00AF707C"/>
    <w:rsid w:val="00AF71AB"/>
    <w:rsid w:val="00AF7595"/>
    <w:rsid w:val="00AF779E"/>
    <w:rsid w:val="00AF7952"/>
    <w:rsid w:val="00AF7D8A"/>
    <w:rsid w:val="00AF7E03"/>
    <w:rsid w:val="00AF7EAA"/>
    <w:rsid w:val="00AF7FFA"/>
    <w:rsid w:val="00B00034"/>
    <w:rsid w:val="00B001F7"/>
    <w:rsid w:val="00B00333"/>
    <w:rsid w:val="00B00424"/>
    <w:rsid w:val="00B00490"/>
    <w:rsid w:val="00B004FD"/>
    <w:rsid w:val="00B005B1"/>
    <w:rsid w:val="00B006A6"/>
    <w:rsid w:val="00B00737"/>
    <w:rsid w:val="00B00855"/>
    <w:rsid w:val="00B00A23"/>
    <w:rsid w:val="00B00C07"/>
    <w:rsid w:val="00B00C52"/>
    <w:rsid w:val="00B00D61"/>
    <w:rsid w:val="00B00F18"/>
    <w:rsid w:val="00B010AF"/>
    <w:rsid w:val="00B01143"/>
    <w:rsid w:val="00B01368"/>
    <w:rsid w:val="00B01530"/>
    <w:rsid w:val="00B016C8"/>
    <w:rsid w:val="00B0170B"/>
    <w:rsid w:val="00B017E1"/>
    <w:rsid w:val="00B018CD"/>
    <w:rsid w:val="00B019E6"/>
    <w:rsid w:val="00B01B86"/>
    <w:rsid w:val="00B01DDB"/>
    <w:rsid w:val="00B02084"/>
    <w:rsid w:val="00B020B1"/>
    <w:rsid w:val="00B02162"/>
    <w:rsid w:val="00B023AA"/>
    <w:rsid w:val="00B023C2"/>
    <w:rsid w:val="00B02421"/>
    <w:rsid w:val="00B024D0"/>
    <w:rsid w:val="00B029F7"/>
    <w:rsid w:val="00B02A10"/>
    <w:rsid w:val="00B02F43"/>
    <w:rsid w:val="00B03093"/>
    <w:rsid w:val="00B03340"/>
    <w:rsid w:val="00B035DF"/>
    <w:rsid w:val="00B03652"/>
    <w:rsid w:val="00B03721"/>
    <w:rsid w:val="00B03945"/>
    <w:rsid w:val="00B0397D"/>
    <w:rsid w:val="00B03B3D"/>
    <w:rsid w:val="00B03BDB"/>
    <w:rsid w:val="00B03D53"/>
    <w:rsid w:val="00B03E16"/>
    <w:rsid w:val="00B03E23"/>
    <w:rsid w:val="00B03E27"/>
    <w:rsid w:val="00B04042"/>
    <w:rsid w:val="00B04230"/>
    <w:rsid w:val="00B04299"/>
    <w:rsid w:val="00B0441A"/>
    <w:rsid w:val="00B04637"/>
    <w:rsid w:val="00B04642"/>
    <w:rsid w:val="00B04769"/>
    <w:rsid w:val="00B04B00"/>
    <w:rsid w:val="00B04BA8"/>
    <w:rsid w:val="00B04FB8"/>
    <w:rsid w:val="00B05186"/>
    <w:rsid w:val="00B051EA"/>
    <w:rsid w:val="00B053BF"/>
    <w:rsid w:val="00B054CE"/>
    <w:rsid w:val="00B055FF"/>
    <w:rsid w:val="00B05661"/>
    <w:rsid w:val="00B05A71"/>
    <w:rsid w:val="00B05A94"/>
    <w:rsid w:val="00B05B57"/>
    <w:rsid w:val="00B05D45"/>
    <w:rsid w:val="00B06044"/>
    <w:rsid w:val="00B06143"/>
    <w:rsid w:val="00B0628F"/>
    <w:rsid w:val="00B064E0"/>
    <w:rsid w:val="00B06595"/>
    <w:rsid w:val="00B0680D"/>
    <w:rsid w:val="00B06846"/>
    <w:rsid w:val="00B068D4"/>
    <w:rsid w:val="00B068EA"/>
    <w:rsid w:val="00B06AD2"/>
    <w:rsid w:val="00B06AE4"/>
    <w:rsid w:val="00B06B18"/>
    <w:rsid w:val="00B06B65"/>
    <w:rsid w:val="00B06BE5"/>
    <w:rsid w:val="00B06D0F"/>
    <w:rsid w:val="00B06D52"/>
    <w:rsid w:val="00B07095"/>
    <w:rsid w:val="00B071AE"/>
    <w:rsid w:val="00B0733B"/>
    <w:rsid w:val="00B07380"/>
    <w:rsid w:val="00B075E1"/>
    <w:rsid w:val="00B0763D"/>
    <w:rsid w:val="00B07A33"/>
    <w:rsid w:val="00B07C61"/>
    <w:rsid w:val="00B07E5D"/>
    <w:rsid w:val="00B07EAE"/>
    <w:rsid w:val="00B07F68"/>
    <w:rsid w:val="00B07FF4"/>
    <w:rsid w:val="00B07FF5"/>
    <w:rsid w:val="00B10296"/>
    <w:rsid w:val="00B1035C"/>
    <w:rsid w:val="00B10745"/>
    <w:rsid w:val="00B108E3"/>
    <w:rsid w:val="00B10B44"/>
    <w:rsid w:val="00B10DF7"/>
    <w:rsid w:val="00B1117E"/>
    <w:rsid w:val="00B11291"/>
    <w:rsid w:val="00B11298"/>
    <w:rsid w:val="00B11555"/>
    <w:rsid w:val="00B1159A"/>
    <w:rsid w:val="00B11715"/>
    <w:rsid w:val="00B1178D"/>
    <w:rsid w:val="00B117DC"/>
    <w:rsid w:val="00B11AFA"/>
    <w:rsid w:val="00B11D39"/>
    <w:rsid w:val="00B11D8D"/>
    <w:rsid w:val="00B120AA"/>
    <w:rsid w:val="00B121A9"/>
    <w:rsid w:val="00B12293"/>
    <w:rsid w:val="00B12360"/>
    <w:rsid w:val="00B1267E"/>
    <w:rsid w:val="00B12750"/>
    <w:rsid w:val="00B127FA"/>
    <w:rsid w:val="00B129AA"/>
    <w:rsid w:val="00B12BC8"/>
    <w:rsid w:val="00B12C54"/>
    <w:rsid w:val="00B12C70"/>
    <w:rsid w:val="00B12E5E"/>
    <w:rsid w:val="00B13242"/>
    <w:rsid w:val="00B1358D"/>
    <w:rsid w:val="00B137DE"/>
    <w:rsid w:val="00B13DD0"/>
    <w:rsid w:val="00B13F5B"/>
    <w:rsid w:val="00B14169"/>
    <w:rsid w:val="00B142A1"/>
    <w:rsid w:val="00B14361"/>
    <w:rsid w:val="00B143DE"/>
    <w:rsid w:val="00B14411"/>
    <w:rsid w:val="00B144F5"/>
    <w:rsid w:val="00B1452A"/>
    <w:rsid w:val="00B1471C"/>
    <w:rsid w:val="00B1482F"/>
    <w:rsid w:val="00B14B2A"/>
    <w:rsid w:val="00B14B3F"/>
    <w:rsid w:val="00B14E22"/>
    <w:rsid w:val="00B14F37"/>
    <w:rsid w:val="00B1543C"/>
    <w:rsid w:val="00B15660"/>
    <w:rsid w:val="00B15958"/>
    <w:rsid w:val="00B159E2"/>
    <w:rsid w:val="00B15ADD"/>
    <w:rsid w:val="00B15B6D"/>
    <w:rsid w:val="00B16075"/>
    <w:rsid w:val="00B16078"/>
    <w:rsid w:val="00B162D4"/>
    <w:rsid w:val="00B1642A"/>
    <w:rsid w:val="00B164A5"/>
    <w:rsid w:val="00B16508"/>
    <w:rsid w:val="00B165C7"/>
    <w:rsid w:val="00B167EA"/>
    <w:rsid w:val="00B168E0"/>
    <w:rsid w:val="00B16BEE"/>
    <w:rsid w:val="00B16DED"/>
    <w:rsid w:val="00B1716D"/>
    <w:rsid w:val="00B17196"/>
    <w:rsid w:val="00B17264"/>
    <w:rsid w:val="00B172C5"/>
    <w:rsid w:val="00B17618"/>
    <w:rsid w:val="00B1779F"/>
    <w:rsid w:val="00B17868"/>
    <w:rsid w:val="00B179AA"/>
    <w:rsid w:val="00B17A46"/>
    <w:rsid w:val="00B20118"/>
    <w:rsid w:val="00B201DC"/>
    <w:rsid w:val="00B20460"/>
    <w:rsid w:val="00B20477"/>
    <w:rsid w:val="00B2049C"/>
    <w:rsid w:val="00B20514"/>
    <w:rsid w:val="00B20646"/>
    <w:rsid w:val="00B207C2"/>
    <w:rsid w:val="00B207FA"/>
    <w:rsid w:val="00B2087F"/>
    <w:rsid w:val="00B20CC3"/>
    <w:rsid w:val="00B2118F"/>
    <w:rsid w:val="00B21194"/>
    <w:rsid w:val="00B213ED"/>
    <w:rsid w:val="00B214D5"/>
    <w:rsid w:val="00B2162F"/>
    <w:rsid w:val="00B21734"/>
    <w:rsid w:val="00B21834"/>
    <w:rsid w:val="00B218BC"/>
    <w:rsid w:val="00B219E5"/>
    <w:rsid w:val="00B21C05"/>
    <w:rsid w:val="00B21E8F"/>
    <w:rsid w:val="00B21EB6"/>
    <w:rsid w:val="00B21F79"/>
    <w:rsid w:val="00B2222A"/>
    <w:rsid w:val="00B224BE"/>
    <w:rsid w:val="00B22829"/>
    <w:rsid w:val="00B22840"/>
    <w:rsid w:val="00B22B06"/>
    <w:rsid w:val="00B22B60"/>
    <w:rsid w:val="00B22B87"/>
    <w:rsid w:val="00B22BCB"/>
    <w:rsid w:val="00B22F24"/>
    <w:rsid w:val="00B230FD"/>
    <w:rsid w:val="00B23396"/>
    <w:rsid w:val="00B23483"/>
    <w:rsid w:val="00B235B6"/>
    <w:rsid w:val="00B236DB"/>
    <w:rsid w:val="00B23909"/>
    <w:rsid w:val="00B23A19"/>
    <w:rsid w:val="00B24053"/>
    <w:rsid w:val="00B243A7"/>
    <w:rsid w:val="00B243B1"/>
    <w:rsid w:val="00B2440B"/>
    <w:rsid w:val="00B244B6"/>
    <w:rsid w:val="00B245B4"/>
    <w:rsid w:val="00B24B84"/>
    <w:rsid w:val="00B24B95"/>
    <w:rsid w:val="00B24BA6"/>
    <w:rsid w:val="00B24FE0"/>
    <w:rsid w:val="00B25002"/>
    <w:rsid w:val="00B25482"/>
    <w:rsid w:val="00B2548F"/>
    <w:rsid w:val="00B2552C"/>
    <w:rsid w:val="00B25595"/>
    <w:rsid w:val="00B255C4"/>
    <w:rsid w:val="00B25641"/>
    <w:rsid w:val="00B256BA"/>
    <w:rsid w:val="00B25763"/>
    <w:rsid w:val="00B25817"/>
    <w:rsid w:val="00B25ACD"/>
    <w:rsid w:val="00B25B1E"/>
    <w:rsid w:val="00B25BF6"/>
    <w:rsid w:val="00B25DD1"/>
    <w:rsid w:val="00B25F9D"/>
    <w:rsid w:val="00B26073"/>
    <w:rsid w:val="00B261E4"/>
    <w:rsid w:val="00B262E2"/>
    <w:rsid w:val="00B2630F"/>
    <w:rsid w:val="00B2662A"/>
    <w:rsid w:val="00B267FC"/>
    <w:rsid w:val="00B26B2E"/>
    <w:rsid w:val="00B26BD7"/>
    <w:rsid w:val="00B26C19"/>
    <w:rsid w:val="00B26C48"/>
    <w:rsid w:val="00B27048"/>
    <w:rsid w:val="00B27090"/>
    <w:rsid w:val="00B27472"/>
    <w:rsid w:val="00B2747D"/>
    <w:rsid w:val="00B27541"/>
    <w:rsid w:val="00B2759D"/>
    <w:rsid w:val="00B275B9"/>
    <w:rsid w:val="00B2761C"/>
    <w:rsid w:val="00B277F0"/>
    <w:rsid w:val="00B27852"/>
    <w:rsid w:val="00B279F4"/>
    <w:rsid w:val="00B27ABB"/>
    <w:rsid w:val="00B27AC0"/>
    <w:rsid w:val="00B27B00"/>
    <w:rsid w:val="00B27CD2"/>
    <w:rsid w:val="00B27D67"/>
    <w:rsid w:val="00B27D75"/>
    <w:rsid w:val="00B301D7"/>
    <w:rsid w:val="00B306F5"/>
    <w:rsid w:val="00B3079C"/>
    <w:rsid w:val="00B309E6"/>
    <w:rsid w:val="00B30B79"/>
    <w:rsid w:val="00B30C78"/>
    <w:rsid w:val="00B30E7D"/>
    <w:rsid w:val="00B30EE2"/>
    <w:rsid w:val="00B30FBC"/>
    <w:rsid w:val="00B31022"/>
    <w:rsid w:val="00B310AC"/>
    <w:rsid w:val="00B3116F"/>
    <w:rsid w:val="00B314DF"/>
    <w:rsid w:val="00B314E5"/>
    <w:rsid w:val="00B315B3"/>
    <w:rsid w:val="00B316B8"/>
    <w:rsid w:val="00B31870"/>
    <w:rsid w:val="00B318CE"/>
    <w:rsid w:val="00B31A4C"/>
    <w:rsid w:val="00B31BA8"/>
    <w:rsid w:val="00B31C05"/>
    <w:rsid w:val="00B31CB9"/>
    <w:rsid w:val="00B31FBA"/>
    <w:rsid w:val="00B3205B"/>
    <w:rsid w:val="00B322FD"/>
    <w:rsid w:val="00B3234B"/>
    <w:rsid w:val="00B32376"/>
    <w:rsid w:val="00B325D9"/>
    <w:rsid w:val="00B32651"/>
    <w:rsid w:val="00B32737"/>
    <w:rsid w:val="00B32C4F"/>
    <w:rsid w:val="00B32DF0"/>
    <w:rsid w:val="00B33038"/>
    <w:rsid w:val="00B3317D"/>
    <w:rsid w:val="00B33199"/>
    <w:rsid w:val="00B3328E"/>
    <w:rsid w:val="00B332C2"/>
    <w:rsid w:val="00B33777"/>
    <w:rsid w:val="00B33ABF"/>
    <w:rsid w:val="00B33BB6"/>
    <w:rsid w:val="00B33CC0"/>
    <w:rsid w:val="00B33D1A"/>
    <w:rsid w:val="00B33DF7"/>
    <w:rsid w:val="00B33E57"/>
    <w:rsid w:val="00B33EAD"/>
    <w:rsid w:val="00B33FB6"/>
    <w:rsid w:val="00B34212"/>
    <w:rsid w:val="00B34226"/>
    <w:rsid w:val="00B344CF"/>
    <w:rsid w:val="00B34501"/>
    <w:rsid w:val="00B3459B"/>
    <w:rsid w:val="00B346E1"/>
    <w:rsid w:val="00B34860"/>
    <w:rsid w:val="00B34D6F"/>
    <w:rsid w:val="00B34D7D"/>
    <w:rsid w:val="00B34E9F"/>
    <w:rsid w:val="00B35043"/>
    <w:rsid w:val="00B3521D"/>
    <w:rsid w:val="00B35248"/>
    <w:rsid w:val="00B3533E"/>
    <w:rsid w:val="00B35352"/>
    <w:rsid w:val="00B353A4"/>
    <w:rsid w:val="00B35495"/>
    <w:rsid w:val="00B35682"/>
    <w:rsid w:val="00B35B56"/>
    <w:rsid w:val="00B35BFD"/>
    <w:rsid w:val="00B35D47"/>
    <w:rsid w:val="00B35D92"/>
    <w:rsid w:val="00B35ED0"/>
    <w:rsid w:val="00B35F8B"/>
    <w:rsid w:val="00B36444"/>
    <w:rsid w:val="00B366B1"/>
    <w:rsid w:val="00B3693C"/>
    <w:rsid w:val="00B36CEE"/>
    <w:rsid w:val="00B36E18"/>
    <w:rsid w:val="00B36E41"/>
    <w:rsid w:val="00B36E7A"/>
    <w:rsid w:val="00B36F64"/>
    <w:rsid w:val="00B3741F"/>
    <w:rsid w:val="00B3749E"/>
    <w:rsid w:val="00B375CD"/>
    <w:rsid w:val="00B3762D"/>
    <w:rsid w:val="00B3771C"/>
    <w:rsid w:val="00B37797"/>
    <w:rsid w:val="00B37944"/>
    <w:rsid w:val="00B37CCB"/>
    <w:rsid w:val="00B4084D"/>
    <w:rsid w:val="00B40E50"/>
    <w:rsid w:val="00B40F46"/>
    <w:rsid w:val="00B41037"/>
    <w:rsid w:val="00B4120B"/>
    <w:rsid w:val="00B41254"/>
    <w:rsid w:val="00B41548"/>
    <w:rsid w:val="00B41D1D"/>
    <w:rsid w:val="00B41F3A"/>
    <w:rsid w:val="00B4214F"/>
    <w:rsid w:val="00B4244B"/>
    <w:rsid w:val="00B424BD"/>
    <w:rsid w:val="00B424C1"/>
    <w:rsid w:val="00B4266F"/>
    <w:rsid w:val="00B42839"/>
    <w:rsid w:val="00B4285D"/>
    <w:rsid w:val="00B428A6"/>
    <w:rsid w:val="00B42BA6"/>
    <w:rsid w:val="00B42C0B"/>
    <w:rsid w:val="00B42CE1"/>
    <w:rsid w:val="00B42D96"/>
    <w:rsid w:val="00B42E4A"/>
    <w:rsid w:val="00B43050"/>
    <w:rsid w:val="00B430A3"/>
    <w:rsid w:val="00B43583"/>
    <w:rsid w:val="00B4377A"/>
    <w:rsid w:val="00B438A4"/>
    <w:rsid w:val="00B438F2"/>
    <w:rsid w:val="00B438FE"/>
    <w:rsid w:val="00B43EA9"/>
    <w:rsid w:val="00B43FB3"/>
    <w:rsid w:val="00B4427C"/>
    <w:rsid w:val="00B444AF"/>
    <w:rsid w:val="00B444E5"/>
    <w:rsid w:val="00B44547"/>
    <w:rsid w:val="00B44777"/>
    <w:rsid w:val="00B44835"/>
    <w:rsid w:val="00B44E3E"/>
    <w:rsid w:val="00B44E91"/>
    <w:rsid w:val="00B44F0C"/>
    <w:rsid w:val="00B451C8"/>
    <w:rsid w:val="00B4524C"/>
    <w:rsid w:val="00B45376"/>
    <w:rsid w:val="00B45769"/>
    <w:rsid w:val="00B45B3E"/>
    <w:rsid w:val="00B45B5D"/>
    <w:rsid w:val="00B45D9E"/>
    <w:rsid w:val="00B45F52"/>
    <w:rsid w:val="00B45FCE"/>
    <w:rsid w:val="00B46297"/>
    <w:rsid w:val="00B462B8"/>
    <w:rsid w:val="00B46597"/>
    <w:rsid w:val="00B46612"/>
    <w:rsid w:val="00B468D7"/>
    <w:rsid w:val="00B4699B"/>
    <w:rsid w:val="00B469C3"/>
    <w:rsid w:val="00B46BE9"/>
    <w:rsid w:val="00B46D1A"/>
    <w:rsid w:val="00B46E84"/>
    <w:rsid w:val="00B46F78"/>
    <w:rsid w:val="00B4702D"/>
    <w:rsid w:val="00B471DD"/>
    <w:rsid w:val="00B47306"/>
    <w:rsid w:val="00B4732F"/>
    <w:rsid w:val="00B473EB"/>
    <w:rsid w:val="00B4756A"/>
    <w:rsid w:val="00B475FC"/>
    <w:rsid w:val="00B476D4"/>
    <w:rsid w:val="00B4780B"/>
    <w:rsid w:val="00B478E7"/>
    <w:rsid w:val="00B479EF"/>
    <w:rsid w:val="00B47A13"/>
    <w:rsid w:val="00B47B60"/>
    <w:rsid w:val="00B47D46"/>
    <w:rsid w:val="00B47DB1"/>
    <w:rsid w:val="00B47F1A"/>
    <w:rsid w:val="00B47FB5"/>
    <w:rsid w:val="00B47FDE"/>
    <w:rsid w:val="00B500B2"/>
    <w:rsid w:val="00B50108"/>
    <w:rsid w:val="00B5015B"/>
    <w:rsid w:val="00B5018B"/>
    <w:rsid w:val="00B501DB"/>
    <w:rsid w:val="00B504FE"/>
    <w:rsid w:val="00B509D8"/>
    <w:rsid w:val="00B509F7"/>
    <w:rsid w:val="00B50A26"/>
    <w:rsid w:val="00B50AE8"/>
    <w:rsid w:val="00B50B42"/>
    <w:rsid w:val="00B50CC7"/>
    <w:rsid w:val="00B50EA6"/>
    <w:rsid w:val="00B50ECF"/>
    <w:rsid w:val="00B50F55"/>
    <w:rsid w:val="00B51007"/>
    <w:rsid w:val="00B51310"/>
    <w:rsid w:val="00B516F2"/>
    <w:rsid w:val="00B519E2"/>
    <w:rsid w:val="00B51A5D"/>
    <w:rsid w:val="00B51CB6"/>
    <w:rsid w:val="00B51EB4"/>
    <w:rsid w:val="00B51FAD"/>
    <w:rsid w:val="00B51FAE"/>
    <w:rsid w:val="00B52262"/>
    <w:rsid w:val="00B523D6"/>
    <w:rsid w:val="00B528D0"/>
    <w:rsid w:val="00B529AF"/>
    <w:rsid w:val="00B52CBC"/>
    <w:rsid w:val="00B52D11"/>
    <w:rsid w:val="00B52EEC"/>
    <w:rsid w:val="00B530E5"/>
    <w:rsid w:val="00B533AB"/>
    <w:rsid w:val="00B53504"/>
    <w:rsid w:val="00B535F1"/>
    <w:rsid w:val="00B53BE4"/>
    <w:rsid w:val="00B53D84"/>
    <w:rsid w:val="00B53D97"/>
    <w:rsid w:val="00B53E04"/>
    <w:rsid w:val="00B53F3B"/>
    <w:rsid w:val="00B54094"/>
    <w:rsid w:val="00B54201"/>
    <w:rsid w:val="00B54295"/>
    <w:rsid w:val="00B54454"/>
    <w:rsid w:val="00B5456B"/>
    <w:rsid w:val="00B545E3"/>
    <w:rsid w:val="00B5462B"/>
    <w:rsid w:val="00B54844"/>
    <w:rsid w:val="00B549B3"/>
    <w:rsid w:val="00B54A01"/>
    <w:rsid w:val="00B54B75"/>
    <w:rsid w:val="00B54CED"/>
    <w:rsid w:val="00B54CFA"/>
    <w:rsid w:val="00B54DCA"/>
    <w:rsid w:val="00B54E62"/>
    <w:rsid w:val="00B54EA2"/>
    <w:rsid w:val="00B55307"/>
    <w:rsid w:val="00B553AF"/>
    <w:rsid w:val="00B553BF"/>
    <w:rsid w:val="00B555C8"/>
    <w:rsid w:val="00B556FF"/>
    <w:rsid w:val="00B55F40"/>
    <w:rsid w:val="00B55F8D"/>
    <w:rsid w:val="00B564FB"/>
    <w:rsid w:val="00B5651B"/>
    <w:rsid w:val="00B566E7"/>
    <w:rsid w:val="00B568A0"/>
    <w:rsid w:val="00B56962"/>
    <w:rsid w:val="00B56BDA"/>
    <w:rsid w:val="00B56CCD"/>
    <w:rsid w:val="00B57241"/>
    <w:rsid w:val="00B5733A"/>
    <w:rsid w:val="00B57545"/>
    <w:rsid w:val="00B575A5"/>
    <w:rsid w:val="00B57739"/>
    <w:rsid w:val="00B578E2"/>
    <w:rsid w:val="00B57A35"/>
    <w:rsid w:val="00B57D03"/>
    <w:rsid w:val="00B57D24"/>
    <w:rsid w:val="00B57D9D"/>
    <w:rsid w:val="00B57FF3"/>
    <w:rsid w:val="00B6011C"/>
    <w:rsid w:val="00B60445"/>
    <w:rsid w:val="00B604E2"/>
    <w:rsid w:val="00B604EB"/>
    <w:rsid w:val="00B60839"/>
    <w:rsid w:val="00B6096A"/>
    <w:rsid w:val="00B60A8A"/>
    <w:rsid w:val="00B60BD6"/>
    <w:rsid w:val="00B60D45"/>
    <w:rsid w:val="00B60F12"/>
    <w:rsid w:val="00B6106A"/>
    <w:rsid w:val="00B612CF"/>
    <w:rsid w:val="00B6133E"/>
    <w:rsid w:val="00B613A2"/>
    <w:rsid w:val="00B6143B"/>
    <w:rsid w:val="00B614E7"/>
    <w:rsid w:val="00B614F2"/>
    <w:rsid w:val="00B6177A"/>
    <w:rsid w:val="00B61802"/>
    <w:rsid w:val="00B618CD"/>
    <w:rsid w:val="00B61B19"/>
    <w:rsid w:val="00B61BE8"/>
    <w:rsid w:val="00B61DA4"/>
    <w:rsid w:val="00B61E1E"/>
    <w:rsid w:val="00B6233B"/>
    <w:rsid w:val="00B62341"/>
    <w:rsid w:val="00B62551"/>
    <w:rsid w:val="00B62894"/>
    <w:rsid w:val="00B62A26"/>
    <w:rsid w:val="00B62B39"/>
    <w:rsid w:val="00B62D2D"/>
    <w:rsid w:val="00B62DDD"/>
    <w:rsid w:val="00B62E5B"/>
    <w:rsid w:val="00B62E5F"/>
    <w:rsid w:val="00B62E67"/>
    <w:rsid w:val="00B62FC9"/>
    <w:rsid w:val="00B63125"/>
    <w:rsid w:val="00B6327C"/>
    <w:rsid w:val="00B636A1"/>
    <w:rsid w:val="00B6375E"/>
    <w:rsid w:val="00B638D6"/>
    <w:rsid w:val="00B63D04"/>
    <w:rsid w:val="00B63F7D"/>
    <w:rsid w:val="00B63FC0"/>
    <w:rsid w:val="00B64162"/>
    <w:rsid w:val="00B641A2"/>
    <w:rsid w:val="00B64611"/>
    <w:rsid w:val="00B646CB"/>
    <w:rsid w:val="00B649B0"/>
    <w:rsid w:val="00B649FC"/>
    <w:rsid w:val="00B64A21"/>
    <w:rsid w:val="00B64B2B"/>
    <w:rsid w:val="00B64B4F"/>
    <w:rsid w:val="00B64BD0"/>
    <w:rsid w:val="00B64C82"/>
    <w:rsid w:val="00B64E6B"/>
    <w:rsid w:val="00B651E6"/>
    <w:rsid w:val="00B6561C"/>
    <w:rsid w:val="00B6580C"/>
    <w:rsid w:val="00B65B15"/>
    <w:rsid w:val="00B65B52"/>
    <w:rsid w:val="00B65B74"/>
    <w:rsid w:val="00B65D11"/>
    <w:rsid w:val="00B65D86"/>
    <w:rsid w:val="00B65E35"/>
    <w:rsid w:val="00B65F0C"/>
    <w:rsid w:val="00B65F3D"/>
    <w:rsid w:val="00B66026"/>
    <w:rsid w:val="00B664EF"/>
    <w:rsid w:val="00B66590"/>
    <w:rsid w:val="00B6670E"/>
    <w:rsid w:val="00B66EB3"/>
    <w:rsid w:val="00B6736B"/>
    <w:rsid w:val="00B673B6"/>
    <w:rsid w:val="00B6767F"/>
    <w:rsid w:val="00B67BAF"/>
    <w:rsid w:val="00B67C18"/>
    <w:rsid w:val="00B67C19"/>
    <w:rsid w:val="00B67D3B"/>
    <w:rsid w:val="00B67F1A"/>
    <w:rsid w:val="00B67F88"/>
    <w:rsid w:val="00B700A6"/>
    <w:rsid w:val="00B70202"/>
    <w:rsid w:val="00B704EE"/>
    <w:rsid w:val="00B7066D"/>
    <w:rsid w:val="00B70882"/>
    <w:rsid w:val="00B70BAF"/>
    <w:rsid w:val="00B70CFB"/>
    <w:rsid w:val="00B70D18"/>
    <w:rsid w:val="00B70D41"/>
    <w:rsid w:val="00B70FBE"/>
    <w:rsid w:val="00B71172"/>
    <w:rsid w:val="00B713DB"/>
    <w:rsid w:val="00B71414"/>
    <w:rsid w:val="00B716CB"/>
    <w:rsid w:val="00B71755"/>
    <w:rsid w:val="00B71808"/>
    <w:rsid w:val="00B7180E"/>
    <w:rsid w:val="00B71833"/>
    <w:rsid w:val="00B718AC"/>
    <w:rsid w:val="00B71BAD"/>
    <w:rsid w:val="00B71C4E"/>
    <w:rsid w:val="00B71C54"/>
    <w:rsid w:val="00B72175"/>
    <w:rsid w:val="00B72244"/>
    <w:rsid w:val="00B7247A"/>
    <w:rsid w:val="00B7264D"/>
    <w:rsid w:val="00B72779"/>
    <w:rsid w:val="00B727E9"/>
    <w:rsid w:val="00B72AB5"/>
    <w:rsid w:val="00B72FF1"/>
    <w:rsid w:val="00B73060"/>
    <w:rsid w:val="00B7352D"/>
    <w:rsid w:val="00B73822"/>
    <w:rsid w:val="00B738C8"/>
    <w:rsid w:val="00B73BE8"/>
    <w:rsid w:val="00B73E27"/>
    <w:rsid w:val="00B73F0A"/>
    <w:rsid w:val="00B73F43"/>
    <w:rsid w:val="00B74218"/>
    <w:rsid w:val="00B74388"/>
    <w:rsid w:val="00B74435"/>
    <w:rsid w:val="00B74443"/>
    <w:rsid w:val="00B744BD"/>
    <w:rsid w:val="00B748B4"/>
    <w:rsid w:val="00B74963"/>
    <w:rsid w:val="00B74BAB"/>
    <w:rsid w:val="00B74C04"/>
    <w:rsid w:val="00B74D1D"/>
    <w:rsid w:val="00B74FC3"/>
    <w:rsid w:val="00B74FDB"/>
    <w:rsid w:val="00B75193"/>
    <w:rsid w:val="00B7526E"/>
    <w:rsid w:val="00B7531A"/>
    <w:rsid w:val="00B7535C"/>
    <w:rsid w:val="00B75718"/>
    <w:rsid w:val="00B757F2"/>
    <w:rsid w:val="00B7599D"/>
    <w:rsid w:val="00B75B34"/>
    <w:rsid w:val="00B75D35"/>
    <w:rsid w:val="00B75D5D"/>
    <w:rsid w:val="00B75ED3"/>
    <w:rsid w:val="00B76075"/>
    <w:rsid w:val="00B760B6"/>
    <w:rsid w:val="00B7648A"/>
    <w:rsid w:val="00B764C7"/>
    <w:rsid w:val="00B765BB"/>
    <w:rsid w:val="00B765C9"/>
    <w:rsid w:val="00B76753"/>
    <w:rsid w:val="00B76757"/>
    <w:rsid w:val="00B767C1"/>
    <w:rsid w:val="00B76C7A"/>
    <w:rsid w:val="00B76D40"/>
    <w:rsid w:val="00B76D52"/>
    <w:rsid w:val="00B76D63"/>
    <w:rsid w:val="00B76D90"/>
    <w:rsid w:val="00B76E51"/>
    <w:rsid w:val="00B772AD"/>
    <w:rsid w:val="00B772DA"/>
    <w:rsid w:val="00B775E1"/>
    <w:rsid w:val="00B775F0"/>
    <w:rsid w:val="00B777A9"/>
    <w:rsid w:val="00B7780D"/>
    <w:rsid w:val="00B77839"/>
    <w:rsid w:val="00B77984"/>
    <w:rsid w:val="00B77C4E"/>
    <w:rsid w:val="00B77EB4"/>
    <w:rsid w:val="00B77EDE"/>
    <w:rsid w:val="00B801AE"/>
    <w:rsid w:val="00B8022E"/>
    <w:rsid w:val="00B80436"/>
    <w:rsid w:val="00B80D36"/>
    <w:rsid w:val="00B80D4C"/>
    <w:rsid w:val="00B80DA6"/>
    <w:rsid w:val="00B81232"/>
    <w:rsid w:val="00B812CB"/>
    <w:rsid w:val="00B812DC"/>
    <w:rsid w:val="00B812F1"/>
    <w:rsid w:val="00B8139A"/>
    <w:rsid w:val="00B81431"/>
    <w:rsid w:val="00B815C5"/>
    <w:rsid w:val="00B81687"/>
    <w:rsid w:val="00B817CA"/>
    <w:rsid w:val="00B81B94"/>
    <w:rsid w:val="00B81CAC"/>
    <w:rsid w:val="00B81CC6"/>
    <w:rsid w:val="00B81D65"/>
    <w:rsid w:val="00B81E52"/>
    <w:rsid w:val="00B81F9E"/>
    <w:rsid w:val="00B8203A"/>
    <w:rsid w:val="00B82238"/>
    <w:rsid w:val="00B82374"/>
    <w:rsid w:val="00B8246E"/>
    <w:rsid w:val="00B82592"/>
    <w:rsid w:val="00B8259B"/>
    <w:rsid w:val="00B82609"/>
    <w:rsid w:val="00B8262D"/>
    <w:rsid w:val="00B82986"/>
    <w:rsid w:val="00B82A38"/>
    <w:rsid w:val="00B82B6C"/>
    <w:rsid w:val="00B82BA9"/>
    <w:rsid w:val="00B82CA1"/>
    <w:rsid w:val="00B82DD3"/>
    <w:rsid w:val="00B82EC3"/>
    <w:rsid w:val="00B8326F"/>
    <w:rsid w:val="00B8337B"/>
    <w:rsid w:val="00B83B0E"/>
    <w:rsid w:val="00B83B44"/>
    <w:rsid w:val="00B83D9A"/>
    <w:rsid w:val="00B83EE4"/>
    <w:rsid w:val="00B84288"/>
    <w:rsid w:val="00B842EE"/>
    <w:rsid w:val="00B843F7"/>
    <w:rsid w:val="00B843FE"/>
    <w:rsid w:val="00B84417"/>
    <w:rsid w:val="00B84435"/>
    <w:rsid w:val="00B846F1"/>
    <w:rsid w:val="00B84AA8"/>
    <w:rsid w:val="00B84C35"/>
    <w:rsid w:val="00B84C99"/>
    <w:rsid w:val="00B84D72"/>
    <w:rsid w:val="00B84EA1"/>
    <w:rsid w:val="00B84F5B"/>
    <w:rsid w:val="00B85065"/>
    <w:rsid w:val="00B8525E"/>
    <w:rsid w:val="00B853AC"/>
    <w:rsid w:val="00B8562E"/>
    <w:rsid w:val="00B85767"/>
    <w:rsid w:val="00B85887"/>
    <w:rsid w:val="00B85A0B"/>
    <w:rsid w:val="00B85AE5"/>
    <w:rsid w:val="00B85D0E"/>
    <w:rsid w:val="00B85DBB"/>
    <w:rsid w:val="00B85E2F"/>
    <w:rsid w:val="00B85EBB"/>
    <w:rsid w:val="00B860E8"/>
    <w:rsid w:val="00B8621F"/>
    <w:rsid w:val="00B86279"/>
    <w:rsid w:val="00B86285"/>
    <w:rsid w:val="00B864E1"/>
    <w:rsid w:val="00B8665F"/>
    <w:rsid w:val="00B86955"/>
    <w:rsid w:val="00B869CD"/>
    <w:rsid w:val="00B86B0B"/>
    <w:rsid w:val="00B86B11"/>
    <w:rsid w:val="00B86C37"/>
    <w:rsid w:val="00B86CAD"/>
    <w:rsid w:val="00B86D84"/>
    <w:rsid w:val="00B86F39"/>
    <w:rsid w:val="00B86F67"/>
    <w:rsid w:val="00B86FE6"/>
    <w:rsid w:val="00B8723D"/>
    <w:rsid w:val="00B87486"/>
    <w:rsid w:val="00B87505"/>
    <w:rsid w:val="00B87542"/>
    <w:rsid w:val="00B8782F"/>
    <w:rsid w:val="00B87C7B"/>
    <w:rsid w:val="00B87D15"/>
    <w:rsid w:val="00B87E8A"/>
    <w:rsid w:val="00B87FD0"/>
    <w:rsid w:val="00B901FB"/>
    <w:rsid w:val="00B90667"/>
    <w:rsid w:val="00B90669"/>
    <w:rsid w:val="00B907BF"/>
    <w:rsid w:val="00B90831"/>
    <w:rsid w:val="00B9095B"/>
    <w:rsid w:val="00B909DD"/>
    <w:rsid w:val="00B90A71"/>
    <w:rsid w:val="00B90AE2"/>
    <w:rsid w:val="00B913E3"/>
    <w:rsid w:val="00B9175F"/>
    <w:rsid w:val="00B918C1"/>
    <w:rsid w:val="00B91A45"/>
    <w:rsid w:val="00B91B5D"/>
    <w:rsid w:val="00B91B96"/>
    <w:rsid w:val="00B91C42"/>
    <w:rsid w:val="00B91C44"/>
    <w:rsid w:val="00B91E38"/>
    <w:rsid w:val="00B91E94"/>
    <w:rsid w:val="00B92005"/>
    <w:rsid w:val="00B9223D"/>
    <w:rsid w:val="00B922AD"/>
    <w:rsid w:val="00B92394"/>
    <w:rsid w:val="00B92604"/>
    <w:rsid w:val="00B926E8"/>
    <w:rsid w:val="00B92749"/>
    <w:rsid w:val="00B927F8"/>
    <w:rsid w:val="00B9284C"/>
    <w:rsid w:val="00B92A14"/>
    <w:rsid w:val="00B92A59"/>
    <w:rsid w:val="00B92BC7"/>
    <w:rsid w:val="00B92BDB"/>
    <w:rsid w:val="00B92E09"/>
    <w:rsid w:val="00B9304F"/>
    <w:rsid w:val="00B930FE"/>
    <w:rsid w:val="00B93141"/>
    <w:rsid w:val="00B932CF"/>
    <w:rsid w:val="00B932D9"/>
    <w:rsid w:val="00B93592"/>
    <w:rsid w:val="00B9368A"/>
    <w:rsid w:val="00B93BA7"/>
    <w:rsid w:val="00B940D2"/>
    <w:rsid w:val="00B94194"/>
    <w:rsid w:val="00B945AB"/>
    <w:rsid w:val="00B945DF"/>
    <w:rsid w:val="00B946EA"/>
    <w:rsid w:val="00B947FC"/>
    <w:rsid w:val="00B94952"/>
    <w:rsid w:val="00B94E0A"/>
    <w:rsid w:val="00B94E6C"/>
    <w:rsid w:val="00B94F44"/>
    <w:rsid w:val="00B95453"/>
    <w:rsid w:val="00B954EB"/>
    <w:rsid w:val="00B95664"/>
    <w:rsid w:val="00B957F2"/>
    <w:rsid w:val="00B95997"/>
    <w:rsid w:val="00B959DF"/>
    <w:rsid w:val="00B95AEA"/>
    <w:rsid w:val="00B95B1B"/>
    <w:rsid w:val="00B95BE3"/>
    <w:rsid w:val="00B95D3A"/>
    <w:rsid w:val="00B95E4F"/>
    <w:rsid w:val="00B9604C"/>
    <w:rsid w:val="00B963E0"/>
    <w:rsid w:val="00B964F7"/>
    <w:rsid w:val="00B9655D"/>
    <w:rsid w:val="00B9659B"/>
    <w:rsid w:val="00B9670A"/>
    <w:rsid w:val="00B968BE"/>
    <w:rsid w:val="00B96922"/>
    <w:rsid w:val="00B96929"/>
    <w:rsid w:val="00B96BE7"/>
    <w:rsid w:val="00B96C5E"/>
    <w:rsid w:val="00B96E70"/>
    <w:rsid w:val="00B970C4"/>
    <w:rsid w:val="00B971C9"/>
    <w:rsid w:val="00B974F3"/>
    <w:rsid w:val="00B978A1"/>
    <w:rsid w:val="00B978C5"/>
    <w:rsid w:val="00B97A14"/>
    <w:rsid w:val="00BA0002"/>
    <w:rsid w:val="00BA0048"/>
    <w:rsid w:val="00BA00B7"/>
    <w:rsid w:val="00BA0222"/>
    <w:rsid w:val="00BA0236"/>
    <w:rsid w:val="00BA02AD"/>
    <w:rsid w:val="00BA0338"/>
    <w:rsid w:val="00BA0785"/>
    <w:rsid w:val="00BA08A4"/>
    <w:rsid w:val="00BA0A4C"/>
    <w:rsid w:val="00BA0ABB"/>
    <w:rsid w:val="00BA0BF5"/>
    <w:rsid w:val="00BA0C18"/>
    <w:rsid w:val="00BA0DFA"/>
    <w:rsid w:val="00BA124E"/>
    <w:rsid w:val="00BA149A"/>
    <w:rsid w:val="00BA14C5"/>
    <w:rsid w:val="00BA14C6"/>
    <w:rsid w:val="00BA1659"/>
    <w:rsid w:val="00BA1B54"/>
    <w:rsid w:val="00BA1C37"/>
    <w:rsid w:val="00BA1D76"/>
    <w:rsid w:val="00BA1EDB"/>
    <w:rsid w:val="00BA1F38"/>
    <w:rsid w:val="00BA1F4B"/>
    <w:rsid w:val="00BA2310"/>
    <w:rsid w:val="00BA24E2"/>
    <w:rsid w:val="00BA2615"/>
    <w:rsid w:val="00BA2908"/>
    <w:rsid w:val="00BA2BAA"/>
    <w:rsid w:val="00BA2C1F"/>
    <w:rsid w:val="00BA2D85"/>
    <w:rsid w:val="00BA2E6B"/>
    <w:rsid w:val="00BA30B9"/>
    <w:rsid w:val="00BA31D8"/>
    <w:rsid w:val="00BA32C0"/>
    <w:rsid w:val="00BA3309"/>
    <w:rsid w:val="00BA330B"/>
    <w:rsid w:val="00BA33DB"/>
    <w:rsid w:val="00BA3412"/>
    <w:rsid w:val="00BA35FC"/>
    <w:rsid w:val="00BA36CB"/>
    <w:rsid w:val="00BA387B"/>
    <w:rsid w:val="00BA39AC"/>
    <w:rsid w:val="00BA3A7B"/>
    <w:rsid w:val="00BA3CB1"/>
    <w:rsid w:val="00BA3E50"/>
    <w:rsid w:val="00BA3E89"/>
    <w:rsid w:val="00BA3FBD"/>
    <w:rsid w:val="00BA41FE"/>
    <w:rsid w:val="00BA4279"/>
    <w:rsid w:val="00BA428D"/>
    <w:rsid w:val="00BA45E5"/>
    <w:rsid w:val="00BA461E"/>
    <w:rsid w:val="00BA46C1"/>
    <w:rsid w:val="00BA471B"/>
    <w:rsid w:val="00BA4848"/>
    <w:rsid w:val="00BA4985"/>
    <w:rsid w:val="00BA49CB"/>
    <w:rsid w:val="00BA4B2A"/>
    <w:rsid w:val="00BA4B92"/>
    <w:rsid w:val="00BA4CC4"/>
    <w:rsid w:val="00BA4D47"/>
    <w:rsid w:val="00BA4F06"/>
    <w:rsid w:val="00BA513E"/>
    <w:rsid w:val="00BA528A"/>
    <w:rsid w:val="00BA52D9"/>
    <w:rsid w:val="00BA5529"/>
    <w:rsid w:val="00BA5561"/>
    <w:rsid w:val="00BA558D"/>
    <w:rsid w:val="00BA5590"/>
    <w:rsid w:val="00BA564B"/>
    <w:rsid w:val="00BA5689"/>
    <w:rsid w:val="00BA5734"/>
    <w:rsid w:val="00BA5887"/>
    <w:rsid w:val="00BA5B4D"/>
    <w:rsid w:val="00BA5BE3"/>
    <w:rsid w:val="00BA5CE6"/>
    <w:rsid w:val="00BA5CFB"/>
    <w:rsid w:val="00BA5E89"/>
    <w:rsid w:val="00BA602D"/>
    <w:rsid w:val="00BA6201"/>
    <w:rsid w:val="00BA624E"/>
    <w:rsid w:val="00BA63DD"/>
    <w:rsid w:val="00BA653A"/>
    <w:rsid w:val="00BA6747"/>
    <w:rsid w:val="00BA6823"/>
    <w:rsid w:val="00BA6B8B"/>
    <w:rsid w:val="00BA6CB6"/>
    <w:rsid w:val="00BA73D0"/>
    <w:rsid w:val="00BA7452"/>
    <w:rsid w:val="00BA75A7"/>
    <w:rsid w:val="00BA762B"/>
    <w:rsid w:val="00BA7682"/>
    <w:rsid w:val="00BA778D"/>
    <w:rsid w:val="00BA7796"/>
    <w:rsid w:val="00BA7914"/>
    <w:rsid w:val="00BA7B75"/>
    <w:rsid w:val="00BA7C0D"/>
    <w:rsid w:val="00BA7C3D"/>
    <w:rsid w:val="00BA7CB7"/>
    <w:rsid w:val="00BA7EF1"/>
    <w:rsid w:val="00BA7F0E"/>
    <w:rsid w:val="00BA7F6A"/>
    <w:rsid w:val="00BB0028"/>
    <w:rsid w:val="00BB0110"/>
    <w:rsid w:val="00BB01DF"/>
    <w:rsid w:val="00BB04D6"/>
    <w:rsid w:val="00BB04ED"/>
    <w:rsid w:val="00BB051F"/>
    <w:rsid w:val="00BB05F2"/>
    <w:rsid w:val="00BB0869"/>
    <w:rsid w:val="00BB088D"/>
    <w:rsid w:val="00BB08DE"/>
    <w:rsid w:val="00BB08F6"/>
    <w:rsid w:val="00BB0C31"/>
    <w:rsid w:val="00BB0C5F"/>
    <w:rsid w:val="00BB0F00"/>
    <w:rsid w:val="00BB106E"/>
    <w:rsid w:val="00BB11CD"/>
    <w:rsid w:val="00BB1280"/>
    <w:rsid w:val="00BB1285"/>
    <w:rsid w:val="00BB1288"/>
    <w:rsid w:val="00BB1534"/>
    <w:rsid w:val="00BB17A6"/>
    <w:rsid w:val="00BB184E"/>
    <w:rsid w:val="00BB1A2D"/>
    <w:rsid w:val="00BB1A9E"/>
    <w:rsid w:val="00BB1AE4"/>
    <w:rsid w:val="00BB1B8A"/>
    <w:rsid w:val="00BB1B91"/>
    <w:rsid w:val="00BB1CDC"/>
    <w:rsid w:val="00BB1D14"/>
    <w:rsid w:val="00BB1EEE"/>
    <w:rsid w:val="00BB201B"/>
    <w:rsid w:val="00BB2099"/>
    <w:rsid w:val="00BB2174"/>
    <w:rsid w:val="00BB2211"/>
    <w:rsid w:val="00BB22D1"/>
    <w:rsid w:val="00BB22D5"/>
    <w:rsid w:val="00BB23D4"/>
    <w:rsid w:val="00BB25CD"/>
    <w:rsid w:val="00BB265B"/>
    <w:rsid w:val="00BB272A"/>
    <w:rsid w:val="00BB2867"/>
    <w:rsid w:val="00BB28AC"/>
    <w:rsid w:val="00BB2B02"/>
    <w:rsid w:val="00BB2CB2"/>
    <w:rsid w:val="00BB2D24"/>
    <w:rsid w:val="00BB2DE9"/>
    <w:rsid w:val="00BB2E0A"/>
    <w:rsid w:val="00BB2E4C"/>
    <w:rsid w:val="00BB2E71"/>
    <w:rsid w:val="00BB2F48"/>
    <w:rsid w:val="00BB30BC"/>
    <w:rsid w:val="00BB31D3"/>
    <w:rsid w:val="00BB31E8"/>
    <w:rsid w:val="00BB3282"/>
    <w:rsid w:val="00BB344E"/>
    <w:rsid w:val="00BB361A"/>
    <w:rsid w:val="00BB36A9"/>
    <w:rsid w:val="00BB3939"/>
    <w:rsid w:val="00BB39F0"/>
    <w:rsid w:val="00BB3D49"/>
    <w:rsid w:val="00BB3D9C"/>
    <w:rsid w:val="00BB3DA0"/>
    <w:rsid w:val="00BB3F4A"/>
    <w:rsid w:val="00BB41E4"/>
    <w:rsid w:val="00BB41FC"/>
    <w:rsid w:val="00BB4284"/>
    <w:rsid w:val="00BB4375"/>
    <w:rsid w:val="00BB492B"/>
    <w:rsid w:val="00BB4984"/>
    <w:rsid w:val="00BB4D16"/>
    <w:rsid w:val="00BB4D64"/>
    <w:rsid w:val="00BB4E24"/>
    <w:rsid w:val="00BB4EB9"/>
    <w:rsid w:val="00BB4FE5"/>
    <w:rsid w:val="00BB5049"/>
    <w:rsid w:val="00BB522A"/>
    <w:rsid w:val="00BB52C9"/>
    <w:rsid w:val="00BB55B0"/>
    <w:rsid w:val="00BB59A5"/>
    <w:rsid w:val="00BB59AB"/>
    <w:rsid w:val="00BB5CA8"/>
    <w:rsid w:val="00BB5F8C"/>
    <w:rsid w:val="00BB5FCF"/>
    <w:rsid w:val="00BB605F"/>
    <w:rsid w:val="00BB60AD"/>
    <w:rsid w:val="00BB6106"/>
    <w:rsid w:val="00BB6304"/>
    <w:rsid w:val="00BB640D"/>
    <w:rsid w:val="00BB65E4"/>
    <w:rsid w:val="00BB65FE"/>
    <w:rsid w:val="00BB66A4"/>
    <w:rsid w:val="00BB6744"/>
    <w:rsid w:val="00BB6BA0"/>
    <w:rsid w:val="00BB6BC0"/>
    <w:rsid w:val="00BB6C28"/>
    <w:rsid w:val="00BB6C7C"/>
    <w:rsid w:val="00BB6C8F"/>
    <w:rsid w:val="00BB73A1"/>
    <w:rsid w:val="00BB7611"/>
    <w:rsid w:val="00BB7708"/>
    <w:rsid w:val="00BB78BC"/>
    <w:rsid w:val="00BB794D"/>
    <w:rsid w:val="00BB7A96"/>
    <w:rsid w:val="00BB7B9C"/>
    <w:rsid w:val="00BB7D5D"/>
    <w:rsid w:val="00BC00B6"/>
    <w:rsid w:val="00BC033A"/>
    <w:rsid w:val="00BC0385"/>
    <w:rsid w:val="00BC0388"/>
    <w:rsid w:val="00BC06FE"/>
    <w:rsid w:val="00BC0A89"/>
    <w:rsid w:val="00BC0E56"/>
    <w:rsid w:val="00BC0F58"/>
    <w:rsid w:val="00BC118B"/>
    <w:rsid w:val="00BC11CE"/>
    <w:rsid w:val="00BC1376"/>
    <w:rsid w:val="00BC139C"/>
    <w:rsid w:val="00BC13D6"/>
    <w:rsid w:val="00BC1596"/>
    <w:rsid w:val="00BC1605"/>
    <w:rsid w:val="00BC1613"/>
    <w:rsid w:val="00BC17DF"/>
    <w:rsid w:val="00BC1EFE"/>
    <w:rsid w:val="00BC1F07"/>
    <w:rsid w:val="00BC1F1E"/>
    <w:rsid w:val="00BC1F45"/>
    <w:rsid w:val="00BC2137"/>
    <w:rsid w:val="00BC221D"/>
    <w:rsid w:val="00BC2489"/>
    <w:rsid w:val="00BC24A8"/>
    <w:rsid w:val="00BC2755"/>
    <w:rsid w:val="00BC2A4B"/>
    <w:rsid w:val="00BC2A96"/>
    <w:rsid w:val="00BC2AB0"/>
    <w:rsid w:val="00BC2AC7"/>
    <w:rsid w:val="00BC2CD8"/>
    <w:rsid w:val="00BC2DFD"/>
    <w:rsid w:val="00BC30AE"/>
    <w:rsid w:val="00BC30C0"/>
    <w:rsid w:val="00BC311C"/>
    <w:rsid w:val="00BC330E"/>
    <w:rsid w:val="00BC338E"/>
    <w:rsid w:val="00BC3436"/>
    <w:rsid w:val="00BC3534"/>
    <w:rsid w:val="00BC3645"/>
    <w:rsid w:val="00BC3756"/>
    <w:rsid w:val="00BC377F"/>
    <w:rsid w:val="00BC39B6"/>
    <w:rsid w:val="00BC3A3C"/>
    <w:rsid w:val="00BC3BAE"/>
    <w:rsid w:val="00BC3D53"/>
    <w:rsid w:val="00BC3D6F"/>
    <w:rsid w:val="00BC3D9C"/>
    <w:rsid w:val="00BC3EED"/>
    <w:rsid w:val="00BC44B7"/>
    <w:rsid w:val="00BC4750"/>
    <w:rsid w:val="00BC4A0D"/>
    <w:rsid w:val="00BC4ABE"/>
    <w:rsid w:val="00BC4D09"/>
    <w:rsid w:val="00BC4DB8"/>
    <w:rsid w:val="00BC4DCA"/>
    <w:rsid w:val="00BC4E0B"/>
    <w:rsid w:val="00BC50A1"/>
    <w:rsid w:val="00BC5104"/>
    <w:rsid w:val="00BC523E"/>
    <w:rsid w:val="00BC532A"/>
    <w:rsid w:val="00BC5357"/>
    <w:rsid w:val="00BC5371"/>
    <w:rsid w:val="00BC5484"/>
    <w:rsid w:val="00BC55F0"/>
    <w:rsid w:val="00BC5957"/>
    <w:rsid w:val="00BC5A49"/>
    <w:rsid w:val="00BC5C4F"/>
    <w:rsid w:val="00BC616A"/>
    <w:rsid w:val="00BC618F"/>
    <w:rsid w:val="00BC61F2"/>
    <w:rsid w:val="00BC620F"/>
    <w:rsid w:val="00BC6375"/>
    <w:rsid w:val="00BC6497"/>
    <w:rsid w:val="00BC64C7"/>
    <w:rsid w:val="00BC678A"/>
    <w:rsid w:val="00BC680A"/>
    <w:rsid w:val="00BC684A"/>
    <w:rsid w:val="00BC695F"/>
    <w:rsid w:val="00BC6EA9"/>
    <w:rsid w:val="00BC6F4A"/>
    <w:rsid w:val="00BC6F78"/>
    <w:rsid w:val="00BC6FE8"/>
    <w:rsid w:val="00BC6FEC"/>
    <w:rsid w:val="00BC74DC"/>
    <w:rsid w:val="00BC79D8"/>
    <w:rsid w:val="00BC7B08"/>
    <w:rsid w:val="00BC7BEB"/>
    <w:rsid w:val="00BC7EE3"/>
    <w:rsid w:val="00BD00E2"/>
    <w:rsid w:val="00BD0132"/>
    <w:rsid w:val="00BD02F4"/>
    <w:rsid w:val="00BD04B0"/>
    <w:rsid w:val="00BD090B"/>
    <w:rsid w:val="00BD0965"/>
    <w:rsid w:val="00BD09C7"/>
    <w:rsid w:val="00BD0A08"/>
    <w:rsid w:val="00BD0B3C"/>
    <w:rsid w:val="00BD0BC5"/>
    <w:rsid w:val="00BD0C30"/>
    <w:rsid w:val="00BD0D31"/>
    <w:rsid w:val="00BD0DE2"/>
    <w:rsid w:val="00BD0E3F"/>
    <w:rsid w:val="00BD10E0"/>
    <w:rsid w:val="00BD157A"/>
    <w:rsid w:val="00BD15A9"/>
    <w:rsid w:val="00BD16B2"/>
    <w:rsid w:val="00BD1746"/>
    <w:rsid w:val="00BD1749"/>
    <w:rsid w:val="00BD17A0"/>
    <w:rsid w:val="00BD1FB0"/>
    <w:rsid w:val="00BD2123"/>
    <w:rsid w:val="00BD21D8"/>
    <w:rsid w:val="00BD24FF"/>
    <w:rsid w:val="00BD2542"/>
    <w:rsid w:val="00BD26F0"/>
    <w:rsid w:val="00BD26F9"/>
    <w:rsid w:val="00BD2AF9"/>
    <w:rsid w:val="00BD2B2E"/>
    <w:rsid w:val="00BD2B9A"/>
    <w:rsid w:val="00BD2BD9"/>
    <w:rsid w:val="00BD2C49"/>
    <w:rsid w:val="00BD2CB8"/>
    <w:rsid w:val="00BD2F80"/>
    <w:rsid w:val="00BD3111"/>
    <w:rsid w:val="00BD31AF"/>
    <w:rsid w:val="00BD3364"/>
    <w:rsid w:val="00BD3676"/>
    <w:rsid w:val="00BD3881"/>
    <w:rsid w:val="00BD3B8C"/>
    <w:rsid w:val="00BD3E54"/>
    <w:rsid w:val="00BD3F5F"/>
    <w:rsid w:val="00BD4620"/>
    <w:rsid w:val="00BD4739"/>
    <w:rsid w:val="00BD48DB"/>
    <w:rsid w:val="00BD493E"/>
    <w:rsid w:val="00BD4C56"/>
    <w:rsid w:val="00BD4D0C"/>
    <w:rsid w:val="00BD4EEC"/>
    <w:rsid w:val="00BD51A8"/>
    <w:rsid w:val="00BD5332"/>
    <w:rsid w:val="00BD535D"/>
    <w:rsid w:val="00BD5382"/>
    <w:rsid w:val="00BD58F1"/>
    <w:rsid w:val="00BD5C44"/>
    <w:rsid w:val="00BD5D38"/>
    <w:rsid w:val="00BD5F14"/>
    <w:rsid w:val="00BD5F5D"/>
    <w:rsid w:val="00BD603B"/>
    <w:rsid w:val="00BD61C1"/>
    <w:rsid w:val="00BD6210"/>
    <w:rsid w:val="00BD6227"/>
    <w:rsid w:val="00BD64F0"/>
    <w:rsid w:val="00BD654D"/>
    <w:rsid w:val="00BD6A88"/>
    <w:rsid w:val="00BD6BBE"/>
    <w:rsid w:val="00BD6E37"/>
    <w:rsid w:val="00BD6F8A"/>
    <w:rsid w:val="00BD7010"/>
    <w:rsid w:val="00BD707F"/>
    <w:rsid w:val="00BD71B9"/>
    <w:rsid w:val="00BD71ED"/>
    <w:rsid w:val="00BD7426"/>
    <w:rsid w:val="00BD7563"/>
    <w:rsid w:val="00BD75BB"/>
    <w:rsid w:val="00BD7701"/>
    <w:rsid w:val="00BD7904"/>
    <w:rsid w:val="00BD7953"/>
    <w:rsid w:val="00BD7960"/>
    <w:rsid w:val="00BD7A71"/>
    <w:rsid w:val="00BD7CF9"/>
    <w:rsid w:val="00BD7E5F"/>
    <w:rsid w:val="00BE0119"/>
    <w:rsid w:val="00BE0351"/>
    <w:rsid w:val="00BE0389"/>
    <w:rsid w:val="00BE0398"/>
    <w:rsid w:val="00BE0567"/>
    <w:rsid w:val="00BE0903"/>
    <w:rsid w:val="00BE0A81"/>
    <w:rsid w:val="00BE0B6D"/>
    <w:rsid w:val="00BE0C67"/>
    <w:rsid w:val="00BE0F06"/>
    <w:rsid w:val="00BE116E"/>
    <w:rsid w:val="00BE121F"/>
    <w:rsid w:val="00BE1356"/>
    <w:rsid w:val="00BE1713"/>
    <w:rsid w:val="00BE17EF"/>
    <w:rsid w:val="00BE1954"/>
    <w:rsid w:val="00BE1E0E"/>
    <w:rsid w:val="00BE1ECD"/>
    <w:rsid w:val="00BE1F3E"/>
    <w:rsid w:val="00BE1F98"/>
    <w:rsid w:val="00BE1FB7"/>
    <w:rsid w:val="00BE2248"/>
    <w:rsid w:val="00BE22B7"/>
    <w:rsid w:val="00BE2312"/>
    <w:rsid w:val="00BE2371"/>
    <w:rsid w:val="00BE24CD"/>
    <w:rsid w:val="00BE2628"/>
    <w:rsid w:val="00BE2970"/>
    <w:rsid w:val="00BE2A6A"/>
    <w:rsid w:val="00BE2BEF"/>
    <w:rsid w:val="00BE2C80"/>
    <w:rsid w:val="00BE2C8E"/>
    <w:rsid w:val="00BE2CB4"/>
    <w:rsid w:val="00BE2CBC"/>
    <w:rsid w:val="00BE2FF3"/>
    <w:rsid w:val="00BE30B6"/>
    <w:rsid w:val="00BE32A3"/>
    <w:rsid w:val="00BE32F8"/>
    <w:rsid w:val="00BE33AF"/>
    <w:rsid w:val="00BE33D0"/>
    <w:rsid w:val="00BE39AD"/>
    <w:rsid w:val="00BE3A77"/>
    <w:rsid w:val="00BE3AA6"/>
    <w:rsid w:val="00BE3BE2"/>
    <w:rsid w:val="00BE3ED3"/>
    <w:rsid w:val="00BE3F44"/>
    <w:rsid w:val="00BE3FE2"/>
    <w:rsid w:val="00BE402C"/>
    <w:rsid w:val="00BE428F"/>
    <w:rsid w:val="00BE42DD"/>
    <w:rsid w:val="00BE4663"/>
    <w:rsid w:val="00BE4771"/>
    <w:rsid w:val="00BE47EA"/>
    <w:rsid w:val="00BE4B85"/>
    <w:rsid w:val="00BE4C99"/>
    <w:rsid w:val="00BE4F74"/>
    <w:rsid w:val="00BE5330"/>
    <w:rsid w:val="00BE54C7"/>
    <w:rsid w:val="00BE5567"/>
    <w:rsid w:val="00BE56E4"/>
    <w:rsid w:val="00BE5893"/>
    <w:rsid w:val="00BE599D"/>
    <w:rsid w:val="00BE5A15"/>
    <w:rsid w:val="00BE5A19"/>
    <w:rsid w:val="00BE5D41"/>
    <w:rsid w:val="00BE5E25"/>
    <w:rsid w:val="00BE5F14"/>
    <w:rsid w:val="00BE5F39"/>
    <w:rsid w:val="00BE60BF"/>
    <w:rsid w:val="00BE60FE"/>
    <w:rsid w:val="00BE611C"/>
    <w:rsid w:val="00BE61D0"/>
    <w:rsid w:val="00BE6214"/>
    <w:rsid w:val="00BE62D0"/>
    <w:rsid w:val="00BE64E7"/>
    <w:rsid w:val="00BE64F3"/>
    <w:rsid w:val="00BE651A"/>
    <w:rsid w:val="00BE655B"/>
    <w:rsid w:val="00BE658C"/>
    <w:rsid w:val="00BE6786"/>
    <w:rsid w:val="00BE6D25"/>
    <w:rsid w:val="00BE6FD9"/>
    <w:rsid w:val="00BE733A"/>
    <w:rsid w:val="00BE750D"/>
    <w:rsid w:val="00BE7801"/>
    <w:rsid w:val="00BE789A"/>
    <w:rsid w:val="00BE793D"/>
    <w:rsid w:val="00BE79D9"/>
    <w:rsid w:val="00BE7A9D"/>
    <w:rsid w:val="00BE7B33"/>
    <w:rsid w:val="00BE7B97"/>
    <w:rsid w:val="00BE7BB1"/>
    <w:rsid w:val="00BE7C79"/>
    <w:rsid w:val="00BE7C93"/>
    <w:rsid w:val="00BE7CC7"/>
    <w:rsid w:val="00BE7CD7"/>
    <w:rsid w:val="00BE7F38"/>
    <w:rsid w:val="00BE7FEF"/>
    <w:rsid w:val="00BE7FF8"/>
    <w:rsid w:val="00BE7FF9"/>
    <w:rsid w:val="00BF0235"/>
    <w:rsid w:val="00BF0295"/>
    <w:rsid w:val="00BF0396"/>
    <w:rsid w:val="00BF0686"/>
    <w:rsid w:val="00BF0692"/>
    <w:rsid w:val="00BF073F"/>
    <w:rsid w:val="00BF0CDC"/>
    <w:rsid w:val="00BF1167"/>
    <w:rsid w:val="00BF1312"/>
    <w:rsid w:val="00BF13BC"/>
    <w:rsid w:val="00BF16C2"/>
    <w:rsid w:val="00BF1853"/>
    <w:rsid w:val="00BF1B42"/>
    <w:rsid w:val="00BF1D44"/>
    <w:rsid w:val="00BF1E1F"/>
    <w:rsid w:val="00BF1E5C"/>
    <w:rsid w:val="00BF1EAD"/>
    <w:rsid w:val="00BF1FCF"/>
    <w:rsid w:val="00BF227F"/>
    <w:rsid w:val="00BF25B3"/>
    <w:rsid w:val="00BF267C"/>
    <w:rsid w:val="00BF26C1"/>
    <w:rsid w:val="00BF2978"/>
    <w:rsid w:val="00BF2A2F"/>
    <w:rsid w:val="00BF2A7C"/>
    <w:rsid w:val="00BF2AA6"/>
    <w:rsid w:val="00BF2ADD"/>
    <w:rsid w:val="00BF2BA4"/>
    <w:rsid w:val="00BF2BD5"/>
    <w:rsid w:val="00BF2D71"/>
    <w:rsid w:val="00BF2D7C"/>
    <w:rsid w:val="00BF2E45"/>
    <w:rsid w:val="00BF2F44"/>
    <w:rsid w:val="00BF3004"/>
    <w:rsid w:val="00BF304B"/>
    <w:rsid w:val="00BF3212"/>
    <w:rsid w:val="00BF3231"/>
    <w:rsid w:val="00BF331E"/>
    <w:rsid w:val="00BF339D"/>
    <w:rsid w:val="00BF341E"/>
    <w:rsid w:val="00BF3757"/>
    <w:rsid w:val="00BF37C9"/>
    <w:rsid w:val="00BF38F1"/>
    <w:rsid w:val="00BF39AE"/>
    <w:rsid w:val="00BF39E1"/>
    <w:rsid w:val="00BF3A81"/>
    <w:rsid w:val="00BF3B88"/>
    <w:rsid w:val="00BF47C0"/>
    <w:rsid w:val="00BF4802"/>
    <w:rsid w:val="00BF48E4"/>
    <w:rsid w:val="00BF4975"/>
    <w:rsid w:val="00BF4A0A"/>
    <w:rsid w:val="00BF4A0B"/>
    <w:rsid w:val="00BF4BC7"/>
    <w:rsid w:val="00BF4D05"/>
    <w:rsid w:val="00BF4EB1"/>
    <w:rsid w:val="00BF4F35"/>
    <w:rsid w:val="00BF5447"/>
    <w:rsid w:val="00BF54FC"/>
    <w:rsid w:val="00BF5554"/>
    <w:rsid w:val="00BF55F6"/>
    <w:rsid w:val="00BF56D8"/>
    <w:rsid w:val="00BF5747"/>
    <w:rsid w:val="00BF598D"/>
    <w:rsid w:val="00BF5D0B"/>
    <w:rsid w:val="00BF5D28"/>
    <w:rsid w:val="00BF5E06"/>
    <w:rsid w:val="00BF6020"/>
    <w:rsid w:val="00BF641A"/>
    <w:rsid w:val="00BF6713"/>
    <w:rsid w:val="00BF6999"/>
    <w:rsid w:val="00BF6B31"/>
    <w:rsid w:val="00BF6C9D"/>
    <w:rsid w:val="00BF6D18"/>
    <w:rsid w:val="00BF6D66"/>
    <w:rsid w:val="00BF6F1F"/>
    <w:rsid w:val="00BF70E9"/>
    <w:rsid w:val="00BF72C8"/>
    <w:rsid w:val="00BF73B4"/>
    <w:rsid w:val="00BF7595"/>
    <w:rsid w:val="00BF7646"/>
    <w:rsid w:val="00BF7C9F"/>
    <w:rsid w:val="00BF7F9B"/>
    <w:rsid w:val="00BF7FAF"/>
    <w:rsid w:val="00BF7FCC"/>
    <w:rsid w:val="00C000E9"/>
    <w:rsid w:val="00C00348"/>
    <w:rsid w:val="00C005AB"/>
    <w:rsid w:val="00C005C4"/>
    <w:rsid w:val="00C005FF"/>
    <w:rsid w:val="00C00850"/>
    <w:rsid w:val="00C00902"/>
    <w:rsid w:val="00C00D23"/>
    <w:rsid w:val="00C00E74"/>
    <w:rsid w:val="00C00E78"/>
    <w:rsid w:val="00C00E82"/>
    <w:rsid w:val="00C01009"/>
    <w:rsid w:val="00C010C1"/>
    <w:rsid w:val="00C0112B"/>
    <w:rsid w:val="00C011AC"/>
    <w:rsid w:val="00C01309"/>
    <w:rsid w:val="00C01335"/>
    <w:rsid w:val="00C014A6"/>
    <w:rsid w:val="00C01997"/>
    <w:rsid w:val="00C01AAD"/>
    <w:rsid w:val="00C01C0F"/>
    <w:rsid w:val="00C01C4F"/>
    <w:rsid w:val="00C01CA6"/>
    <w:rsid w:val="00C01CDC"/>
    <w:rsid w:val="00C01D8A"/>
    <w:rsid w:val="00C01ECC"/>
    <w:rsid w:val="00C01F1D"/>
    <w:rsid w:val="00C02000"/>
    <w:rsid w:val="00C023BE"/>
    <w:rsid w:val="00C025B3"/>
    <w:rsid w:val="00C02687"/>
    <w:rsid w:val="00C0290A"/>
    <w:rsid w:val="00C02997"/>
    <w:rsid w:val="00C029BF"/>
    <w:rsid w:val="00C02A96"/>
    <w:rsid w:val="00C02BDD"/>
    <w:rsid w:val="00C02E10"/>
    <w:rsid w:val="00C0311E"/>
    <w:rsid w:val="00C032AA"/>
    <w:rsid w:val="00C0339C"/>
    <w:rsid w:val="00C035DE"/>
    <w:rsid w:val="00C03616"/>
    <w:rsid w:val="00C037FA"/>
    <w:rsid w:val="00C039D0"/>
    <w:rsid w:val="00C03A09"/>
    <w:rsid w:val="00C03C1C"/>
    <w:rsid w:val="00C03C55"/>
    <w:rsid w:val="00C03D50"/>
    <w:rsid w:val="00C03D85"/>
    <w:rsid w:val="00C03DE3"/>
    <w:rsid w:val="00C03DF8"/>
    <w:rsid w:val="00C03F41"/>
    <w:rsid w:val="00C040F3"/>
    <w:rsid w:val="00C04239"/>
    <w:rsid w:val="00C0423C"/>
    <w:rsid w:val="00C0453D"/>
    <w:rsid w:val="00C0454F"/>
    <w:rsid w:val="00C04582"/>
    <w:rsid w:val="00C04641"/>
    <w:rsid w:val="00C046B2"/>
    <w:rsid w:val="00C04816"/>
    <w:rsid w:val="00C04B4B"/>
    <w:rsid w:val="00C04B5C"/>
    <w:rsid w:val="00C04C37"/>
    <w:rsid w:val="00C04DEF"/>
    <w:rsid w:val="00C04EF9"/>
    <w:rsid w:val="00C04FC5"/>
    <w:rsid w:val="00C05117"/>
    <w:rsid w:val="00C05423"/>
    <w:rsid w:val="00C05A1E"/>
    <w:rsid w:val="00C05C17"/>
    <w:rsid w:val="00C05FC2"/>
    <w:rsid w:val="00C060D3"/>
    <w:rsid w:val="00C060DB"/>
    <w:rsid w:val="00C06194"/>
    <w:rsid w:val="00C0628A"/>
    <w:rsid w:val="00C06642"/>
    <w:rsid w:val="00C0685F"/>
    <w:rsid w:val="00C0689B"/>
    <w:rsid w:val="00C068CD"/>
    <w:rsid w:val="00C0693D"/>
    <w:rsid w:val="00C06AA5"/>
    <w:rsid w:val="00C06B37"/>
    <w:rsid w:val="00C06B85"/>
    <w:rsid w:val="00C06BC1"/>
    <w:rsid w:val="00C06DA1"/>
    <w:rsid w:val="00C06DAF"/>
    <w:rsid w:val="00C06E28"/>
    <w:rsid w:val="00C06F43"/>
    <w:rsid w:val="00C071C4"/>
    <w:rsid w:val="00C072D9"/>
    <w:rsid w:val="00C073F8"/>
    <w:rsid w:val="00C07638"/>
    <w:rsid w:val="00C078E0"/>
    <w:rsid w:val="00C07A49"/>
    <w:rsid w:val="00C07BA6"/>
    <w:rsid w:val="00C07C90"/>
    <w:rsid w:val="00C07CE4"/>
    <w:rsid w:val="00C07D08"/>
    <w:rsid w:val="00C07D84"/>
    <w:rsid w:val="00C07F34"/>
    <w:rsid w:val="00C1037F"/>
    <w:rsid w:val="00C10987"/>
    <w:rsid w:val="00C1099A"/>
    <w:rsid w:val="00C10A27"/>
    <w:rsid w:val="00C10B86"/>
    <w:rsid w:val="00C10BEB"/>
    <w:rsid w:val="00C10EBC"/>
    <w:rsid w:val="00C10EC3"/>
    <w:rsid w:val="00C11227"/>
    <w:rsid w:val="00C1147F"/>
    <w:rsid w:val="00C1148B"/>
    <w:rsid w:val="00C11519"/>
    <w:rsid w:val="00C115B5"/>
    <w:rsid w:val="00C117ED"/>
    <w:rsid w:val="00C11A73"/>
    <w:rsid w:val="00C11AEE"/>
    <w:rsid w:val="00C11B66"/>
    <w:rsid w:val="00C11C97"/>
    <w:rsid w:val="00C11D6C"/>
    <w:rsid w:val="00C11DBB"/>
    <w:rsid w:val="00C11F4E"/>
    <w:rsid w:val="00C11FDE"/>
    <w:rsid w:val="00C12044"/>
    <w:rsid w:val="00C12267"/>
    <w:rsid w:val="00C12443"/>
    <w:rsid w:val="00C12526"/>
    <w:rsid w:val="00C12710"/>
    <w:rsid w:val="00C128D8"/>
    <w:rsid w:val="00C12DA4"/>
    <w:rsid w:val="00C12EC9"/>
    <w:rsid w:val="00C12F82"/>
    <w:rsid w:val="00C130E6"/>
    <w:rsid w:val="00C13327"/>
    <w:rsid w:val="00C13396"/>
    <w:rsid w:val="00C13482"/>
    <w:rsid w:val="00C13648"/>
    <w:rsid w:val="00C13686"/>
    <w:rsid w:val="00C13B44"/>
    <w:rsid w:val="00C13B7F"/>
    <w:rsid w:val="00C13B85"/>
    <w:rsid w:val="00C14030"/>
    <w:rsid w:val="00C140E8"/>
    <w:rsid w:val="00C141C1"/>
    <w:rsid w:val="00C141C7"/>
    <w:rsid w:val="00C143BC"/>
    <w:rsid w:val="00C14A86"/>
    <w:rsid w:val="00C14B24"/>
    <w:rsid w:val="00C14B2E"/>
    <w:rsid w:val="00C14F87"/>
    <w:rsid w:val="00C14FCC"/>
    <w:rsid w:val="00C150A3"/>
    <w:rsid w:val="00C1513C"/>
    <w:rsid w:val="00C15491"/>
    <w:rsid w:val="00C154BA"/>
    <w:rsid w:val="00C154F1"/>
    <w:rsid w:val="00C154FE"/>
    <w:rsid w:val="00C15793"/>
    <w:rsid w:val="00C157F4"/>
    <w:rsid w:val="00C15954"/>
    <w:rsid w:val="00C15A57"/>
    <w:rsid w:val="00C15A7D"/>
    <w:rsid w:val="00C15B09"/>
    <w:rsid w:val="00C15B27"/>
    <w:rsid w:val="00C15BC6"/>
    <w:rsid w:val="00C15BF9"/>
    <w:rsid w:val="00C15C15"/>
    <w:rsid w:val="00C16933"/>
    <w:rsid w:val="00C1696F"/>
    <w:rsid w:val="00C16D77"/>
    <w:rsid w:val="00C16F2A"/>
    <w:rsid w:val="00C17009"/>
    <w:rsid w:val="00C1714F"/>
    <w:rsid w:val="00C172DD"/>
    <w:rsid w:val="00C17329"/>
    <w:rsid w:val="00C1769C"/>
    <w:rsid w:val="00C17906"/>
    <w:rsid w:val="00C17989"/>
    <w:rsid w:val="00C17CB7"/>
    <w:rsid w:val="00C20223"/>
    <w:rsid w:val="00C2028B"/>
    <w:rsid w:val="00C203B3"/>
    <w:rsid w:val="00C20B4D"/>
    <w:rsid w:val="00C20CE4"/>
    <w:rsid w:val="00C20EEC"/>
    <w:rsid w:val="00C21288"/>
    <w:rsid w:val="00C2137A"/>
    <w:rsid w:val="00C21467"/>
    <w:rsid w:val="00C214D0"/>
    <w:rsid w:val="00C215BD"/>
    <w:rsid w:val="00C21862"/>
    <w:rsid w:val="00C2192E"/>
    <w:rsid w:val="00C21DEC"/>
    <w:rsid w:val="00C221C2"/>
    <w:rsid w:val="00C2224F"/>
    <w:rsid w:val="00C225BA"/>
    <w:rsid w:val="00C22817"/>
    <w:rsid w:val="00C228FA"/>
    <w:rsid w:val="00C22AC6"/>
    <w:rsid w:val="00C230D3"/>
    <w:rsid w:val="00C23295"/>
    <w:rsid w:val="00C23501"/>
    <w:rsid w:val="00C237A4"/>
    <w:rsid w:val="00C239DD"/>
    <w:rsid w:val="00C23A0F"/>
    <w:rsid w:val="00C23B65"/>
    <w:rsid w:val="00C23CDC"/>
    <w:rsid w:val="00C23CF6"/>
    <w:rsid w:val="00C23E4D"/>
    <w:rsid w:val="00C23E75"/>
    <w:rsid w:val="00C23EC4"/>
    <w:rsid w:val="00C2402E"/>
    <w:rsid w:val="00C2430C"/>
    <w:rsid w:val="00C2431A"/>
    <w:rsid w:val="00C2435A"/>
    <w:rsid w:val="00C24600"/>
    <w:rsid w:val="00C246BC"/>
    <w:rsid w:val="00C24981"/>
    <w:rsid w:val="00C24D58"/>
    <w:rsid w:val="00C24DAE"/>
    <w:rsid w:val="00C2547F"/>
    <w:rsid w:val="00C2554E"/>
    <w:rsid w:val="00C257BB"/>
    <w:rsid w:val="00C257C7"/>
    <w:rsid w:val="00C258B9"/>
    <w:rsid w:val="00C2593C"/>
    <w:rsid w:val="00C25C6D"/>
    <w:rsid w:val="00C262D6"/>
    <w:rsid w:val="00C263DC"/>
    <w:rsid w:val="00C2649D"/>
    <w:rsid w:val="00C264F8"/>
    <w:rsid w:val="00C2661A"/>
    <w:rsid w:val="00C2662B"/>
    <w:rsid w:val="00C2674D"/>
    <w:rsid w:val="00C267AE"/>
    <w:rsid w:val="00C2689F"/>
    <w:rsid w:val="00C26E60"/>
    <w:rsid w:val="00C26ED2"/>
    <w:rsid w:val="00C26F6D"/>
    <w:rsid w:val="00C27063"/>
    <w:rsid w:val="00C27179"/>
    <w:rsid w:val="00C271D7"/>
    <w:rsid w:val="00C27344"/>
    <w:rsid w:val="00C273F5"/>
    <w:rsid w:val="00C27418"/>
    <w:rsid w:val="00C274B9"/>
    <w:rsid w:val="00C27566"/>
    <w:rsid w:val="00C275BC"/>
    <w:rsid w:val="00C27B57"/>
    <w:rsid w:val="00C27BDE"/>
    <w:rsid w:val="00C27C08"/>
    <w:rsid w:val="00C27FDB"/>
    <w:rsid w:val="00C30206"/>
    <w:rsid w:val="00C303A9"/>
    <w:rsid w:val="00C30442"/>
    <w:rsid w:val="00C305AA"/>
    <w:rsid w:val="00C30723"/>
    <w:rsid w:val="00C30852"/>
    <w:rsid w:val="00C308A1"/>
    <w:rsid w:val="00C30974"/>
    <w:rsid w:val="00C3099D"/>
    <w:rsid w:val="00C309E8"/>
    <w:rsid w:val="00C30AFC"/>
    <w:rsid w:val="00C30C13"/>
    <w:rsid w:val="00C30E7E"/>
    <w:rsid w:val="00C30F84"/>
    <w:rsid w:val="00C30FDA"/>
    <w:rsid w:val="00C31079"/>
    <w:rsid w:val="00C310A2"/>
    <w:rsid w:val="00C31177"/>
    <w:rsid w:val="00C311D8"/>
    <w:rsid w:val="00C311EF"/>
    <w:rsid w:val="00C31225"/>
    <w:rsid w:val="00C31296"/>
    <w:rsid w:val="00C312CA"/>
    <w:rsid w:val="00C31386"/>
    <w:rsid w:val="00C31407"/>
    <w:rsid w:val="00C3155B"/>
    <w:rsid w:val="00C315B6"/>
    <w:rsid w:val="00C31670"/>
    <w:rsid w:val="00C317C6"/>
    <w:rsid w:val="00C318B6"/>
    <w:rsid w:val="00C319F3"/>
    <w:rsid w:val="00C31C13"/>
    <w:rsid w:val="00C31CB5"/>
    <w:rsid w:val="00C31D70"/>
    <w:rsid w:val="00C32041"/>
    <w:rsid w:val="00C3237F"/>
    <w:rsid w:val="00C325C8"/>
    <w:rsid w:val="00C3263D"/>
    <w:rsid w:val="00C32941"/>
    <w:rsid w:val="00C32A35"/>
    <w:rsid w:val="00C32AB0"/>
    <w:rsid w:val="00C32B0B"/>
    <w:rsid w:val="00C32B26"/>
    <w:rsid w:val="00C33010"/>
    <w:rsid w:val="00C33053"/>
    <w:rsid w:val="00C33189"/>
    <w:rsid w:val="00C332FD"/>
    <w:rsid w:val="00C3332E"/>
    <w:rsid w:val="00C335A8"/>
    <w:rsid w:val="00C3368F"/>
    <w:rsid w:val="00C33815"/>
    <w:rsid w:val="00C339DB"/>
    <w:rsid w:val="00C33AB6"/>
    <w:rsid w:val="00C33D8F"/>
    <w:rsid w:val="00C33DB0"/>
    <w:rsid w:val="00C33FBA"/>
    <w:rsid w:val="00C34214"/>
    <w:rsid w:val="00C342D3"/>
    <w:rsid w:val="00C34909"/>
    <w:rsid w:val="00C34AB7"/>
    <w:rsid w:val="00C34C0C"/>
    <w:rsid w:val="00C34DB5"/>
    <w:rsid w:val="00C34F71"/>
    <w:rsid w:val="00C350DC"/>
    <w:rsid w:val="00C3514B"/>
    <w:rsid w:val="00C351B4"/>
    <w:rsid w:val="00C3524B"/>
    <w:rsid w:val="00C3546D"/>
    <w:rsid w:val="00C35934"/>
    <w:rsid w:val="00C35A95"/>
    <w:rsid w:val="00C35B74"/>
    <w:rsid w:val="00C35B98"/>
    <w:rsid w:val="00C35DE3"/>
    <w:rsid w:val="00C36167"/>
    <w:rsid w:val="00C36212"/>
    <w:rsid w:val="00C36402"/>
    <w:rsid w:val="00C365C9"/>
    <w:rsid w:val="00C3667D"/>
    <w:rsid w:val="00C3675D"/>
    <w:rsid w:val="00C36861"/>
    <w:rsid w:val="00C368A7"/>
    <w:rsid w:val="00C36B7B"/>
    <w:rsid w:val="00C36D1D"/>
    <w:rsid w:val="00C36F1E"/>
    <w:rsid w:val="00C36FBA"/>
    <w:rsid w:val="00C3717D"/>
    <w:rsid w:val="00C37225"/>
    <w:rsid w:val="00C376DA"/>
    <w:rsid w:val="00C377F0"/>
    <w:rsid w:val="00C3786F"/>
    <w:rsid w:val="00C37913"/>
    <w:rsid w:val="00C379FA"/>
    <w:rsid w:val="00C37A09"/>
    <w:rsid w:val="00C37A43"/>
    <w:rsid w:val="00C37B41"/>
    <w:rsid w:val="00C37B7B"/>
    <w:rsid w:val="00C37E7C"/>
    <w:rsid w:val="00C40034"/>
    <w:rsid w:val="00C400D3"/>
    <w:rsid w:val="00C4034D"/>
    <w:rsid w:val="00C4042A"/>
    <w:rsid w:val="00C40453"/>
    <w:rsid w:val="00C4057B"/>
    <w:rsid w:val="00C407CC"/>
    <w:rsid w:val="00C4097C"/>
    <w:rsid w:val="00C40AF0"/>
    <w:rsid w:val="00C40B59"/>
    <w:rsid w:val="00C40BA2"/>
    <w:rsid w:val="00C40D5A"/>
    <w:rsid w:val="00C40F32"/>
    <w:rsid w:val="00C40F9A"/>
    <w:rsid w:val="00C40FA9"/>
    <w:rsid w:val="00C4109F"/>
    <w:rsid w:val="00C413C1"/>
    <w:rsid w:val="00C41477"/>
    <w:rsid w:val="00C41679"/>
    <w:rsid w:val="00C4188A"/>
    <w:rsid w:val="00C41A58"/>
    <w:rsid w:val="00C41AB4"/>
    <w:rsid w:val="00C41B62"/>
    <w:rsid w:val="00C41C3F"/>
    <w:rsid w:val="00C41D24"/>
    <w:rsid w:val="00C41D2A"/>
    <w:rsid w:val="00C41F1E"/>
    <w:rsid w:val="00C41F42"/>
    <w:rsid w:val="00C420D6"/>
    <w:rsid w:val="00C42369"/>
    <w:rsid w:val="00C42402"/>
    <w:rsid w:val="00C4242B"/>
    <w:rsid w:val="00C42597"/>
    <w:rsid w:val="00C42A7B"/>
    <w:rsid w:val="00C42C1A"/>
    <w:rsid w:val="00C42C55"/>
    <w:rsid w:val="00C42C69"/>
    <w:rsid w:val="00C42C9C"/>
    <w:rsid w:val="00C42F0B"/>
    <w:rsid w:val="00C42FAF"/>
    <w:rsid w:val="00C4300E"/>
    <w:rsid w:val="00C432FC"/>
    <w:rsid w:val="00C4354D"/>
    <w:rsid w:val="00C43604"/>
    <w:rsid w:val="00C436B0"/>
    <w:rsid w:val="00C4375F"/>
    <w:rsid w:val="00C438B9"/>
    <w:rsid w:val="00C438EC"/>
    <w:rsid w:val="00C43901"/>
    <w:rsid w:val="00C43AAA"/>
    <w:rsid w:val="00C43BA5"/>
    <w:rsid w:val="00C43BE3"/>
    <w:rsid w:val="00C43D36"/>
    <w:rsid w:val="00C44062"/>
    <w:rsid w:val="00C4407B"/>
    <w:rsid w:val="00C441EC"/>
    <w:rsid w:val="00C44743"/>
    <w:rsid w:val="00C44AC8"/>
    <w:rsid w:val="00C44DF5"/>
    <w:rsid w:val="00C44E48"/>
    <w:rsid w:val="00C44EE3"/>
    <w:rsid w:val="00C45107"/>
    <w:rsid w:val="00C451E1"/>
    <w:rsid w:val="00C45391"/>
    <w:rsid w:val="00C453AF"/>
    <w:rsid w:val="00C453B1"/>
    <w:rsid w:val="00C45562"/>
    <w:rsid w:val="00C457E6"/>
    <w:rsid w:val="00C458D4"/>
    <w:rsid w:val="00C45AA0"/>
    <w:rsid w:val="00C45C58"/>
    <w:rsid w:val="00C4615B"/>
    <w:rsid w:val="00C461CB"/>
    <w:rsid w:val="00C46247"/>
    <w:rsid w:val="00C463DF"/>
    <w:rsid w:val="00C46517"/>
    <w:rsid w:val="00C46533"/>
    <w:rsid w:val="00C4670B"/>
    <w:rsid w:val="00C46835"/>
    <w:rsid w:val="00C46952"/>
    <w:rsid w:val="00C46A53"/>
    <w:rsid w:val="00C46BAB"/>
    <w:rsid w:val="00C46C8B"/>
    <w:rsid w:val="00C471E6"/>
    <w:rsid w:val="00C4720B"/>
    <w:rsid w:val="00C47624"/>
    <w:rsid w:val="00C4766E"/>
    <w:rsid w:val="00C476FD"/>
    <w:rsid w:val="00C4771D"/>
    <w:rsid w:val="00C47B4C"/>
    <w:rsid w:val="00C47C25"/>
    <w:rsid w:val="00C47CA4"/>
    <w:rsid w:val="00C47CE1"/>
    <w:rsid w:val="00C47F70"/>
    <w:rsid w:val="00C501A0"/>
    <w:rsid w:val="00C50351"/>
    <w:rsid w:val="00C506E5"/>
    <w:rsid w:val="00C50945"/>
    <w:rsid w:val="00C50980"/>
    <w:rsid w:val="00C5098A"/>
    <w:rsid w:val="00C5099F"/>
    <w:rsid w:val="00C509AA"/>
    <w:rsid w:val="00C509D1"/>
    <w:rsid w:val="00C50BE0"/>
    <w:rsid w:val="00C50C52"/>
    <w:rsid w:val="00C50E29"/>
    <w:rsid w:val="00C50E84"/>
    <w:rsid w:val="00C511FB"/>
    <w:rsid w:val="00C51211"/>
    <w:rsid w:val="00C51215"/>
    <w:rsid w:val="00C5122A"/>
    <w:rsid w:val="00C5141A"/>
    <w:rsid w:val="00C5155F"/>
    <w:rsid w:val="00C5168A"/>
    <w:rsid w:val="00C516E6"/>
    <w:rsid w:val="00C51B5F"/>
    <w:rsid w:val="00C51CCC"/>
    <w:rsid w:val="00C51D68"/>
    <w:rsid w:val="00C51E1A"/>
    <w:rsid w:val="00C51EF4"/>
    <w:rsid w:val="00C521EB"/>
    <w:rsid w:val="00C5220B"/>
    <w:rsid w:val="00C52236"/>
    <w:rsid w:val="00C52484"/>
    <w:rsid w:val="00C524B0"/>
    <w:rsid w:val="00C525DD"/>
    <w:rsid w:val="00C528F4"/>
    <w:rsid w:val="00C5297C"/>
    <w:rsid w:val="00C52986"/>
    <w:rsid w:val="00C52B03"/>
    <w:rsid w:val="00C52C28"/>
    <w:rsid w:val="00C52D8A"/>
    <w:rsid w:val="00C53018"/>
    <w:rsid w:val="00C5309A"/>
    <w:rsid w:val="00C530C4"/>
    <w:rsid w:val="00C532FC"/>
    <w:rsid w:val="00C533D3"/>
    <w:rsid w:val="00C533EA"/>
    <w:rsid w:val="00C534E0"/>
    <w:rsid w:val="00C53754"/>
    <w:rsid w:val="00C537A5"/>
    <w:rsid w:val="00C537D7"/>
    <w:rsid w:val="00C53998"/>
    <w:rsid w:val="00C539D5"/>
    <w:rsid w:val="00C53B1C"/>
    <w:rsid w:val="00C53BD8"/>
    <w:rsid w:val="00C53C99"/>
    <w:rsid w:val="00C53D44"/>
    <w:rsid w:val="00C53D65"/>
    <w:rsid w:val="00C53EC8"/>
    <w:rsid w:val="00C54008"/>
    <w:rsid w:val="00C540DD"/>
    <w:rsid w:val="00C54174"/>
    <w:rsid w:val="00C5417B"/>
    <w:rsid w:val="00C54234"/>
    <w:rsid w:val="00C542D9"/>
    <w:rsid w:val="00C54498"/>
    <w:rsid w:val="00C5458E"/>
    <w:rsid w:val="00C545A4"/>
    <w:rsid w:val="00C545AA"/>
    <w:rsid w:val="00C5464F"/>
    <w:rsid w:val="00C54790"/>
    <w:rsid w:val="00C54896"/>
    <w:rsid w:val="00C549C5"/>
    <w:rsid w:val="00C54AB1"/>
    <w:rsid w:val="00C54C18"/>
    <w:rsid w:val="00C54C93"/>
    <w:rsid w:val="00C54CFC"/>
    <w:rsid w:val="00C55016"/>
    <w:rsid w:val="00C55172"/>
    <w:rsid w:val="00C5591A"/>
    <w:rsid w:val="00C55C4A"/>
    <w:rsid w:val="00C55CDE"/>
    <w:rsid w:val="00C55E69"/>
    <w:rsid w:val="00C55FEB"/>
    <w:rsid w:val="00C5636E"/>
    <w:rsid w:val="00C563F4"/>
    <w:rsid w:val="00C56867"/>
    <w:rsid w:val="00C56CA6"/>
    <w:rsid w:val="00C56F41"/>
    <w:rsid w:val="00C56FB4"/>
    <w:rsid w:val="00C57001"/>
    <w:rsid w:val="00C57125"/>
    <w:rsid w:val="00C572A8"/>
    <w:rsid w:val="00C572B5"/>
    <w:rsid w:val="00C5747F"/>
    <w:rsid w:val="00C57750"/>
    <w:rsid w:val="00C57828"/>
    <w:rsid w:val="00C578E4"/>
    <w:rsid w:val="00C6014A"/>
    <w:rsid w:val="00C60154"/>
    <w:rsid w:val="00C60227"/>
    <w:rsid w:val="00C6035C"/>
    <w:rsid w:val="00C604CD"/>
    <w:rsid w:val="00C604D5"/>
    <w:rsid w:val="00C60506"/>
    <w:rsid w:val="00C60816"/>
    <w:rsid w:val="00C6086D"/>
    <w:rsid w:val="00C609D4"/>
    <w:rsid w:val="00C60A9D"/>
    <w:rsid w:val="00C60BA9"/>
    <w:rsid w:val="00C60BC2"/>
    <w:rsid w:val="00C60D89"/>
    <w:rsid w:val="00C60EC4"/>
    <w:rsid w:val="00C60EF0"/>
    <w:rsid w:val="00C61049"/>
    <w:rsid w:val="00C61849"/>
    <w:rsid w:val="00C61896"/>
    <w:rsid w:val="00C618E4"/>
    <w:rsid w:val="00C6198A"/>
    <w:rsid w:val="00C61A12"/>
    <w:rsid w:val="00C61A41"/>
    <w:rsid w:val="00C61B23"/>
    <w:rsid w:val="00C61C88"/>
    <w:rsid w:val="00C61E01"/>
    <w:rsid w:val="00C623CA"/>
    <w:rsid w:val="00C6240F"/>
    <w:rsid w:val="00C62524"/>
    <w:rsid w:val="00C62651"/>
    <w:rsid w:val="00C62892"/>
    <w:rsid w:val="00C62935"/>
    <w:rsid w:val="00C62A61"/>
    <w:rsid w:val="00C62AF8"/>
    <w:rsid w:val="00C62B99"/>
    <w:rsid w:val="00C62CC6"/>
    <w:rsid w:val="00C62E45"/>
    <w:rsid w:val="00C62EF2"/>
    <w:rsid w:val="00C63270"/>
    <w:rsid w:val="00C63349"/>
    <w:rsid w:val="00C634D5"/>
    <w:rsid w:val="00C635D5"/>
    <w:rsid w:val="00C6375F"/>
    <w:rsid w:val="00C6385F"/>
    <w:rsid w:val="00C63951"/>
    <w:rsid w:val="00C6398F"/>
    <w:rsid w:val="00C63A5C"/>
    <w:rsid w:val="00C63C65"/>
    <w:rsid w:val="00C64017"/>
    <w:rsid w:val="00C64073"/>
    <w:rsid w:val="00C640CC"/>
    <w:rsid w:val="00C643FF"/>
    <w:rsid w:val="00C64510"/>
    <w:rsid w:val="00C6475D"/>
    <w:rsid w:val="00C64937"/>
    <w:rsid w:val="00C64952"/>
    <w:rsid w:val="00C64A65"/>
    <w:rsid w:val="00C64AA1"/>
    <w:rsid w:val="00C64B8E"/>
    <w:rsid w:val="00C652AE"/>
    <w:rsid w:val="00C654B6"/>
    <w:rsid w:val="00C65665"/>
    <w:rsid w:val="00C6567E"/>
    <w:rsid w:val="00C658CF"/>
    <w:rsid w:val="00C65C03"/>
    <w:rsid w:val="00C65D76"/>
    <w:rsid w:val="00C65FF9"/>
    <w:rsid w:val="00C66164"/>
    <w:rsid w:val="00C66277"/>
    <w:rsid w:val="00C6635B"/>
    <w:rsid w:val="00C66434"/>
    <w:rsid w:val="00C665EE"/>
    <w:rsid w:val="00C666AE"/>
    <w:rsid w:val="00C667D6"/>
    <w:rsid w:val="00C667E8"/>
    <w:rsid w:val="00C66846"/>
    <w:rsid w:val="00C66992"/>
    <w:rsid w:val="00C66A12"/>
    <w:rsid w:val="00C66B33"/>
    <w:rsid w:val="00C66C39"/>
    <w:rsid w:val="00C66D18"/>
    <w:rsid w:val="00C67226"/>
    <w:rsid w:val="00C67306"/>
    <w:rsid w:val="00C6753A"/>
    <w:rsid w:val="00C6768B"/>
    <w:rsid w:val="00C6777C"/>
    <w:rsid w:val="00C67832"/>
    <w:rsid w:val="00C67EA4"/>
    <w:rsid w:val="00C703A5"/>
    <w:rsid w:val="00C70423"/>
    <w:rsid w:val="00C705E5"/>
    <w:rsid w:val="00C7080D"/>
    <w:rsid w:val="00C709CB"/>
    <w:rsid w:val="00C70A1C"/>
    <w:rsid w:val="00C711EF"/>
    <w:rsid w:val="00C713BA"/>
    <w:rsid w:val="00C7149A"/>
    <w:rsid w:val="00C7156D"/>
    <w:rsid w:val="00C71579"/>
    <w:rsid w:val="00C717BD"/>
    <w:rsid w:val="00C71A41"/>
    <w:rsid w:val="00C71BBD"/>
    <w:rsid w:val="00C71D1B"/>
    <w:rsid w:val="00C71FB5"/>
    <w:rsid w:val="00C721E6"/>
    <w:rsid w:val="00C72382"/>
    <w:rsid w:val="00C724AD"/>
    <w:rsid w:val="00C7251F"/>
    <w:rsid w:val="00C72589"/>
    <w:rsid w:val="00C72CA6"/>
    <w:rsid w:val="00C72D93"/>
    <w:rsid w:val="00C72EA8"/>
    <w:rsid w:val="00C72F23"/>
    <w:rsid w:val="00C731C9"/>
    <w:rsid w:val="00C733A3"/>
    <w:rsid w:val="00C737B0"/>
    <w:rsid w:val="00C737FD"/>
    <w:rsid w:val="00C73910"/>
    <w:rsid w:val="00C73EEE"/>
    <w:rsid w:val="00C744C9"/>
    <w:rsid w:val="00C744DE"/>
    <w:rsid w:val="00C7464C"/>
    <w:rsid w:val="00C74858"/>
    <w:rsid w:val="00C74AC7"/>
    <w:rsid w:val="00C74D8E"/>
    <w:rsid w:val="00C74EAC"/>
    <w:rsid w:val="00C751DB"/>
    <w:rsid w:val="00C752D9"/>
    <w:rsid w:val="00C7539F"/>
    <w:rsid w:val="00C7545D"/>
    <w:rsid w:val="00C759F0"/>
    <w:rsid w:val="00C75E1B"/>
    <w:rsid w:val="00C763A7"/>
    <w:rsid w:val="00C76500"/>
    <w:rsid w:val="00C76501"/>
    <w:rsid w:val="00C765F6"/>
    <w:rsid w:val="00C76682"/>
    <w:rsid w:val="00C7684D"/>
    <w:rsid w:val="00C76886"/>
    <w:rsid w:val="00C7690A"/>
    <w:rsid w:val="00C76C25"/>
    <w:rsid w:val="00C76C2D"/>
    <w:rsid w:val="00C76C52"/>
    <w:rsid w:val="00C76CC5"/>
    <w:rsid w:val="00C76DEB"/>
    <w:rsid w:val="00C76EFD"/>
    <w:rsid w:val="00C772C4"/>
    <w:rsid w:val="00C7731F"/>
    <w:rsid w:val="00C77323"/>
    <w:rsid w:val="00C775A1"/>
    <w:rsid w:val="00C775D0"/>
    <w:rsid w:val="00C77744"/>
    <w:rsid w:val="00C7774D"/>
    <w:rsid w:val="00C77AF2"/>
    <w:rsid w:val="00C77B85"/>
    <w:rsid w:val="00C77C30"/>
    <w:rsid w:val="00C77CF6"/>
    <w:rsid w:val="00C77DB1"/>
    <w:rsid w:val="00C77E62"/>
    <w:rsid w:val="00C77E9F"/>
    <w:rsid w:val="00C77F66"/>
    <w:rsid w:val="00C80088"/>
    <w:rsid w:val="00C803E4"/>
    <w:rsid w:val="00C804A8"/>
    <w:rsid w:val="00C805EE"/>
    <w:rsid w:val="00C806BD"/>
    <w:rsid w:val="00C80863"/>
    <w:rsid w:val="00C80980"/>
    <w:rsid w:val="00C80B03"/>
    <w:rsid w:val="00C80BD8"/>
    <w:rsid w:val="00C80C84"/>
    <w:rsid w:val="00C80F2E"/>
    <w:rsid w:val="00C81027"/>
    <w:rsid w:val="00C8104B"/>
    <w:rsid w:val="00C810B2"/>
    <w:rsid w:val="00C810F2"/>
    <w:rsid w:val="00C815D4"/>
    <w:rsid w:val="00C815F3"/>
    <w:rsid w:val="00C8164B"/>
    <w:rsid w:val="00C81670"/>
    <w:rsid w:val="00C81903"/>
    <w:rsid w:val="00C81A40"/>
    <w:rsid w:val="00C81CBA"/>
    <w:rsid w:val="00C81D0A"/>
    <w:rsid w:val="00C81F50"/>
    <w:rsid w:val="00C8205C"/>
    <w:rsid w:val="00C82422"/>
    <w:rsid w:val="00C8270E"/>
    <w:rsid w:val="00C827F1"/>
    <w:rsid w:val="00C82B88"/>
    <w:rsid w:val="00C82DA5"/>
    <w:rsid w:val="00C82E01"/>
    <w:rsid w:val="00C83052"/>
    <w:rsid w:val="00C83223"/>
    <w:rsid w:val="00C832F8"/>
    <w:rsid w:val="00C834AC"/>
    <w:rsid w:val="00C8359B"/>
    <w:rsid w:val="00C83693"/>
    <w:rsid w:val="00C83756"/>
    <w:rsid w:val="00C839D0"/>
    <w:rsid w:val="00C83C01"/>
    <w:rsid w:val="00C840AC"/>
    <w:rsid w:val="00C84109"/>
    <w:rsid w:val="00C8410D"/>
    <w:rsid w:val="00C8429C"/>
    <w:rsid w:val="00C846F2"/>
    <w:rsid w:val="00C84AD1"/>
    <w:rsid w:val="00C84B09"/>
    <w:rsid w:val="00C84D6E"/>
    <w:rsid w:val="00C84F29"/>
    <w:rsid w:val="00C84FCF"/>
    <w:rsid w:val="00C8567D"/>
    <w:rsid w:val="00C857BA"/>
    <w:rsid w:val="00C85860"/>
    <w:rsid w:val="00C85871"/>
    <w:rsid w:val="00C858F4"/>
    <w:rsid w:val="00C85A70"/>
    <w:rsid w:val="00C85A8D"/>
    <w:rsid w:val="00C85A8E"/>
    <w:rsid w:val="00C85BA2"/>
    <w:rsid w:val="00C85BD5"/>
    <w:rsid w:val="00C85BEF"/>
    <w:rsid w:val="00C85D33"/>
    <w:rsid w:val="00C85FC8"/>
    <w:rsid w:val="00C863AA"/>
    <w:rsid w:val="00C863B6"/>
    <w:rsid w:val="00C863E1"/>
    <w:rsid w:val="00C86781"/>
    <w:rsid w:val="00C867E6"/>
    <w:rsid w:val="00C86ABB"/>
    <w:rsid w:val="00C86D16"/>
    <w:rsid w:val="00C86E11"/>
    <w:rsid w:val="00C86E26"/>
    <w:rsid w:val="00C86EC5"/>
    <w:rsid w:val="00C87107"/>
    <w:rsid w:val="00C87132"/>
    <w:rsid w:val="00C87493"/>
    <w:rsid w:val="00C87562"/>
    <w:rsid w:val="00C87591"/>
    <w:rsid w:val="00C876E1"/>
    <w:rsid w:val="00C87812"/>
    <w:rsid w:val="00C8784F"/>
    <w:rsid w:val="00C879B1"/>
    <w:rsid w:val="00C87C2A"/>
    <w:rsid w:val="00C87DC7"/>
    <w:rsid w:val="00C87ECD"/>
    <w:rsid w:val="00C9008F"/>
    <w:rsid w:val="00C9044F"/>
    <w:rsid w:val="00C90452"/>
    <w:rsid w:val="00C90783"/>
    <w:rsid w:val="00C9084C"/>
    <w:rsid w:val="00C9095F"/>
    <w:rsid w:val="00C909DE"/>
    <w:rsid w:val="00C90C2F"/>
    <w:rsid w:val="00C90C6C"/>
    <w:rsid w:val="00C90D56"/>
    <w:rsid w:val="00C90EDB"/>
    <w:rsid w:val="00C91023"/>
    <w:rsid w:val="00C91189"/>
    <w:rsid w:val="00C913A7"/>
    <w:rsid w:val="00C914E7"/>
    <w:rsid w:val="00C918EB"/>
    <w:rsid w:val="00C91995"/>
    <w:rsid w:val="00C919A8"/>
    <w:rsid w:val="00C91DD8"/>
    <w:rsid w:val="00C91E43"/>
    <w:rsid w:val="00C91E78"/>
    <w:rsid w:val="00C91F43"/>
    <w:rsid w:val="00C9215E"/>
    <w:rsid w:val="00C92167"/>
    <w:rsid w:val="00C92218"/>
    <w:rsid w:val="00C92288"/>
    <w:rsid w:val="00C922C8"/>
    <w:rsid w:val="00C92617"/>
    <w:rsid w:val="00C9268D"/>
    <w:rsid w:val="00C926DA"/>
    <w:rsid w:val="00C929EB"/>
    <w:rsid w:val="00C92B95"/>
    <w:rsid w:val="00C92BE2"/>
    <w:rsid w:val="00C92EC9"/>
    <w:rsid w:val="00C930E7"/>
    <w:rsid w:val="00C931A4"/>
    <w:rsid w:val="00C931F4"/>
    <w:rsid w:val="00C9331C"/>
    <w:rsid w:val="00C93383"/>
    <w:rsid w:val="00C9352D"/>
    <w:rsid w:val="00C936B5"/>
    <w:rsid w:val="00C936E8"/>
    <w:rsid w:val="00C93767"/>
    <w:rsid w:val="00C93776"/>
    <w:rsid w:val="00C937A3"/>
    <w:rsid w:val="00C93923"/>
    <w:rsid w:val="00C93924"/>
    <w:rsid w:val="00C93925"/>
    <w:rsid w:val="00C939C2"/>
    <w:rsid w:val="00C93ABC"/>
    <w:rsid w:val="00C93B6C"/>
    <w:rsid w:val="00C93CBD"/>
    <w:rsid w:val="00C93D4A"/>
    <w:rsid w:val="00C93FCC"/>
    <w:rsid w:val="00C93FDD"/>
    <w:rsid w:val="00C94106"/>
    <w:rsid w:val="00C9418E"/>
    <w:rsid w:val="00C94203"/>
    <w:rsid w:val="00C9423D"/>
    <w:rsid w:val="00C94256"/>
    <w:rsid w:val="00C9452F"/>
    <w:rsid w:val="00C945C6"/>
    <w:rsid w:val="00C945CB"/>
    <w:rsid w:val="00C94846"/>
    <w:rsid w:val="00C9488E"/>
    <w:rsid w:val="00C9493E"/>
    <w:rsid w:val="00C94F18"/>
    <w:rsid w:val="00C94FA6"/>
    <w:rsid w:val="00C95329"/>
    <w:rsid w:val="00C955C1"/>
    <w:rsid w:val="00C95709"/>
    <w:rsid w:val="00C957DF"/>
    <w:rsid w:val="00C9589E"/>
    <w:rsid w:val="00C9596D"/>
    <w:rsid w:val="00C95A4D"/>
    <w:rsid w:val="00C95A57"/>
    <w:rsid w:val="00C95A8A"/>
    <w:rsid w:val="00C95C91"/>
    <w:rsid w:val="00C960AA"/>
    <w:rsid w:val="00C9614B"/>
    <w:rsid w:val="00C96238"/>
    <w:rsid w:val="00C9625C"/>
    <w:rsid w:val="00C96498"/>
    <w:rsid w:val="00C964F1"/>
    <w:rsid w:val="00C96583"/>
    <w:rsid w:val="00C96586"/>
    <w:rsid w:val="00C9675C"/>
    <w:rsid w:val="00C96D6D"/>
    <w:rsid w:val="00C97054"/>
    <w:rsid w:val="00C970FC"/>
    <w:rsid w:val="00C973D4"/>
    <w:rsid w:val="00C973D9"/>
    <w:rsid w:val="00C975EB"/>
    <w:rsid w:val="00C975F5"/>
    <w:rsid w:val="00C978A2"/>
    <w:rsid w:val="00C9792B"/>
    <w:rsid w:val="00C979BB"/>
    <w:rsid w:val="00C97AF3"/>
    <w:rsid w:val="00C97D37"/>
    <w:rsid w:val="00C97D47"/>
    <w:rsid w:val="00C97E60"/>
    <w:rsid w:val="00CA0105"/>
    <w:rsid w:val="00CA03E0"/>
    <w:rsid w:val="00CA041C"/>
    <w:rsid w:val="00CA041D"/>
    <w:rsid w:val="00CA046E"/>
    <w:rsid w:val="00CA0634"/>
    <w:rsid w:val="00CA0761"/>
    <w:rsid w:val="00CA0851"/>
    <w:rsid w:val="00CA0911"/>
    <w:rsid w:val="00CA0A5E"/>
    <w:rsid w:val="00CA100C"/>
    <w:rsid w:val="00CA1305"/>
    <w:rsid w:val="00CA145C"/>
    <w:rsid w:val="00CA14A0"/>
    <w:rsid w:val="00CA14CB"/>
    <w:rsid w:val="00CA233C"/>
    <w:rsid w:val="00CA2480"/>
    <w:rsid w:val="00CA24E9"/>
    <w:rsid w:val="00CA2553"/>
    <w:rsid w:val="00CA2B78"/>
    <w:rsid w:val="00CA2E43"/>
    <w:rsid w:val="00CA31C5"/>
    <w:rsid w:val="00CA3465"/>
    <w:rsid w:val="00CA3473"/>
    <w:rsid w:val="00CA3952"/>
    <w:rsid w:val="00CA3A35"/>
    <w:rsid w:val="00CA3AD9"/>
    <w:rsid w:val="00CA3E0A"/>
    <w:rsid w:val="00CA3E54"/>
    <w:rsid w:val="00CA3F3C"/>
    <w:rsid w:val="00CA3FF5"/>
    <w:rsid w:val="00CA410F"/>
    <w:rsid w:val="00CA42DE"/>
    <w:rsid w:val="00CA4344"/>
    <w:rsid w:val="00CA45C4"/>
    <w:rsid w:val="00CA4809"/>
    <w:rsid w:val="00CA4843"/>
    <w:rsid w:val="00CA4B82"/>
    <w:rsid w:val="00CA4F05"/>
    <w:rsid w:val="00CA4F74"/>
    <w:rsid w:val="00CA5047"/>
    <w:rsid w:val="00CA51F6"/>
    <w:rsid w:val="00CA51FF"/>
    <w:rsid w:val="00CA524B"/>
    <w:rsid w:val="00CA5443"/>
    <w:rsid w:val="00CA545D"/>
    <w:rsid w:val="00CA56D5"/>
    <w:rsid w:val="00CA58C6"/>
    <w:rsid w:val="00CA5926"/>
    <w:rsid w:val="00CA5E17"/>
    <w:rsid w:val="00CA5E8F"/>
    <w:rsid w:val="00CA5E9F"/>
    <w:rsid w:val="00CA60BE"/>
    <w:rsid w:val="00CA63EA"/>
    <w:rsid w:val="00CA6477"/>
    <w:rsid w:val="00CA64A8"/>
    <w:rsid w:val="00CA6588"/>
    <w:rsid w:val="00CA660C"/>
    <w:rsid w:val="00CA6833"/>
    <w:rsid w:val="00CA6F69"/>
    <w:rsid w:val="00CA6FE3"/>
    <w:rsid w:val="00CA71A6"/>
    <w:rsid w:val="00CA72A7"/>
    <w:rsid w:val="00CA747E"/>
    <w:rsid w:val="00CA74C4"/>
    <w:rsid w:val="00CA7515"/>
    <w:rsid w:val="00CA7534"/>
    <w:rsid w:val="00CA79F0"/>
    <w:rsid w:val="00CA7C60"/>
    <w:rsid w:val="00CA7E3C"/>
    <w:rsid w:val="00CB06DC"/>
    <w:rsid w:val="00CB0769"/>
    <w:rsid w:val="00CB091F"/>
    <w:rsid w:val="00CB09CC"/>
    <w:rsid w:val="00CB0BB2"/>
    <w:rsid w:val="00CB0BE4"/>
    <w:rsid w:val="00CB0C47"/>
    <w:rsid w:val="00CB0D0A"/>
    <w:rsid w:val="00CB0D77"/>
    <w:rsid w:val="00CB0E2A"/>
    <w:rsid w:val="00CB0E4C"/>
    <w:rsid w:val="00CB0FF8"/>
    <w:rsid w:val="00CB10A9"/>
    <w:rsid w:val="00CB10B6"/>
    <w:rsid w:val="00CB10FA"/>
    <w:rsid w:val="00CB12BE"/>
    <w:rsid w:val="00CB16EE"/>
    <w:rsid w:val="00CB174C"/>
    <w:rsid w:val="00CB17A7"/>
    <w:rsid w:val="00CB18C1"/>
    <w:rsid w:val="00CB19D4"/>
    <w:rsid w:val="00CB1A10"/>
    <w:rsid w:val="00CB1AC5"/>
    <w:rsid w:val="00CB1AE2"/>
    <w:rsid w:val="00CB1B41"/>
    <w:rsid w:val="00CB1C6B"/>
    <w:rsid w:val="00CB1DFD"/>
    <w:rsid w:val="00CB219D"/>
    <w:rsid w:val="00CB244D"/>
    <w:rsid w:val="00CB24A0"/>
    <w:rsid w:val="00CB24CF"/>
    <w:rsid w:val="00CB259A"/>
    <w:rsid w:val="00CB26A6"/>
    <w:rsid w:val="00CB28AB"/>
    <w:rsid w:val="00CB28BE"/>
    <w:rsid w:val="00CB2A16"/>
    <w:rsid w:val="00CB2A6A"/>
    <w:rsid w:val="00CB2D2A"/>
    <w:rsid w:val="00CB3109"/>
    <w:rsid w:val="00CB3284"/>
    <w:rsid w:val="00CB32E3"/>
    <w:rsid w:val="00CB37E1"/>
    <w:rsid w:val="00CB38A0"/>
    <w:rsid w:val="00CB3910"/>
    <w:rsid w:val="00CB3923"/>
    <w:rsid w:val="00CB3943"/>
    <w:rsid w:val="00CB3AD5"/>
    <w:rsid w:val="00CB3AEC"/>
    <w:rsid w:val="00CB3CA9"/>
    <w:rsid w:val="00CB3D0C"/>
    <w:rsid w:val="00CB3E70"/>
    <w:rsid w:val="00CB44EE"/>
    <w:rsid w:val="00CB4650"/>
    <w:rsid w:val="00CB4770"/>
    <w:rsid w:val="00CB4B03"/>
    <w:rsid w:val="00CB4BA5"/>
    <w:rsid w:val="00CB4BBD"/>
    <w:rsid w:val="00CB4BD9"/>
    <w:rsid w:val="00CB4D41"/>
    <w:rsid w:val="00CB4DEE"/>
    <w:rsid w:val="00CB5139"/>
    <w:rsid w:val="00CB51D3"/>
    <w:rsid w:val="00CB52C2"/>
    <w:rsid w:val="00CB54AF"/>
    <w:rsid w:val="00CB5506"/>
    <w:rsid w:val="00CB5653"/>
    <w:rsid w:val="00CB59B5"/>
    <w:rsid w:val="00CB5A4E"/>
    <w:rsid w:val="00CB5A98"/>
    <w:rsid w:val="00CB5B8E"/>
    <w:rsid w:val="00CB5DE5"/>
    <w:rsid w:val="00CB5E57"/>
    <w:rsid w:val="00CB5F10"/>
    <w:rsid w:val="00CB6280"/>
    <w:rsid w:val="00CB6758"/>
    <w:rsid w:val="00CB67D0"/>
    <w:rsid w:val="00CB699F"/>
    <w:rsid w:val="00CB6AB5"/>
    <w:rsid w:val="00CB6BEC"/>
    <w:rsid w:val="00CB6CBA"/>
    <w:rsid w:val="00CB6EEA"/>
    <w:rsid w:val="00CB6F01"/>
    <w:rsid w:val="00CB710D"/>
    <w:rsid w:val="00CB747B"/>
    <w:rsid w:val="00CB74F8"/>
    <w:rsid w:val="00CB76D7"/>
    <w:rsid w:val="00CB7A81"/>
    <w:rsid w:val="00CB7CD6"/>
    <w:rsid w:val="00CB7FB1"/>
    <w:rsid w:val="00CC0350"/>
    <w:rsid w:val="00CC04D1"/>
    <w:rsid w:val="00CC04D2"/>
    <w:rsid w:val="00CC0535"/>
    <w:rsid w:val="00CC081B"/>
    <w:rsid w:val="00CC0A27"/>
    <w:rsid w:val="00CC0ABD"/>
    <w:rsid w:val="00CC0B7E"/>
    <w:rsid w:val="00CC0C86"/>
    <w:rsid w:val="00CC0D92"/>
    <w:rsid w:val="00CC0F6C"/>
    <w:rsid w:val="00CC101E"/>
    <w:rsid w:val="00CC10E3"/>
    <w:rsid w:val="00CC1451"/>
    <w:rsid w:val="00CC155B"/>
    <w:rsid w:val="00CC1A4B"/>
    <w:rsid w:val="00CC1C62"/>
    <w:rsid w:val="00CC1E38"/>
    <w:rsid w:val="00CC1F71"/>
    <w:rsid w:val="00CC2203"/>
    <w:rsid w:val="00CC220F"/>
    <w:rsid w:val="00CC2238"/>
    <w:rsid w:val="00CC2321"/>
    <w:rsid w:val="00CC23CE"/>
    <w:rsid w:val="00CC26B5"/>
    <w:rsid w:val="00CC2713"/>
    <w:rsid w:val="00CC2811"/>
    <w:rsid w:val="00CC291D"/>
    <w:rsid w:val="00CC2B36"/>
    <w:rsid w:val="00CC2FC3"/>
    <w:rsid w:val="00CC2FCC"/>
    <w:rsid w:val="00CC2FE6"/>
    <w:rsid w:val="00CC30D3"/>
    <w:rsid w:val="00CC3217"/>
    <w:rsid w:val="00CC33E8"/>
    <w:rsid w:val="00CC3582"/>
    <w:rsid w:val="00CC3705"/>
    <w:rsid w:val="00CC3BED"/>
    <w:rsid w:val="00CC3C4B"/>
    <w:rsid w:val="00CC3CF6"/>
    <w:rsid w:val="00CC3EB1"/>
    <w:rsid w:val="00CC3F0E"/>
    <w:rsid w:val="00CC4074"/>
    <w:rsid w:val="00CC421F"/>
    <w:rsid w:val="00CC42AC"/>
    <w:rsid w:val="00CC46A6"/>
    <w:rsid w:val="00CC46F1"/>
    <w:rsid w:val="00CC497E"/>
    <w:rsid w:val="00CC4AD8"/>
    <w:rsid w:val="00CC4C63"/>
    <w:rsid w:val="00CC4C85"/>
    <w:rsid w:val="00CC4EF6"/>
    <w:rsid w:val="00CC4F71"/>
    <w:rsid w:val="00CC5231"/>
    <w:rsid w:val="00CC5608"/>
    <w:rsid w:val="00CC5674"/>
    <w:rsid w:val="00CC596B"/>
    <w:rsid w:val="00CC5B46"/>
    <w:rsid w:val="00CC5DCF"/>
    <w:rsid w:val="00CC60BA"/>
    <w:rsid w:val="00CC60BF"/>
    <w:rsid w:val="00CC628E"/>
    <w:rsid w:val="00CC629E"/>
    <w:rsid w:val="00CC644D"/>
    <w:rsid w:val="00CC64BF"/>
    <w:rsid w:val="00CC6735"/>
    <w:rsid w:val="00CC69AB"/>
    <w:rsid w:val="00CC6A13"/>
    <w:rsid w:val="00CC6BAA"/>
    <w:rsid w:val="00CC6C71"/>
    <w:rsid w:val="00CC6CA6"/>
    <w:rsid w:val="00CC6D41"/>
    <w:rsid w:val="00CC6F74"/>
    <w:rsid w:val="00CC7406"/>
    <w:rsid w:val="00CC7523"/>
    <w:rsid w:val="00CC795B"/>
    <w:rsid w:val="00CC79A1"/>
    <w:rsid w:val="00CC7F5D"/>
    <w:rsid w:val="00CD0496"/>
    <w:rsid w:val="00CD05DA"/>
    <w:rsid w:val="00CD05F0"/>
    <w:rsid w:val="00CD067E"/>
    <w:rsid w:val="00CD0788"/>
    <w:rsid w:val="00CD0803"/>
    <w:rsid w:val="00CD095C"/>
    <w:rsid w:val="00CD0C00"/>
    <w:rsid w:val="00CD0DAB"/>
    <w:rsid w:val="00CD0E5C"/>
    <w:rsid w:val="00CD0FEC"/>
    <w:rsid w:val="00CD13F5"/>
    <w:rsid w:val="00CD1558"/>
    <w:rsid w:val="00CD1735"/>
    <w:rsid w:val="00CD1849"/>
    <w:rsid w:val="00CD18FA"/>
    <w:rsid w:val="00CD1A84"/>
    <w:rsid w:val="00CD1CAD"/>
    <w:rsid w:val="00CD1D62"/>
    <w:rsid w:val="00CD1D87"/>
    <w:rsid w:val="00CD1E4C"/>
    <w:rsid w:val="00CD2107"/>
    <w:rsid w:val="00CD21D9"/>
    <w:rsid w:val="00CD2394"/>
    <w:rsid w:val="00CD2644"/>
    <w:rsid w:val="00CD272A"/>
    <w:rsid w:val="00CD2AA2"/>
    <w:rsid w:val="00CD2DD6"/>
    <w:rsid w:val="00CD2E13"/>
    <w:rsid w:val="00CD3006"/>
    <w:rsid w:val="00CD36CD"/>
    <w:rsid w:val="00CD3A9D"/>
    <w:rsid w:val="00CD3BD9"/>
    <w:rsid w:val="00CD3CED"/>
    <w:rsid w:val="00CD3D06"/>
    <w:rsid w:val="00CD3D57"/>
    <w:rsid w:val="00CD3E11"/>
    <w:rsid w:val="00CD3E52"/>
    <w:rsid w:val="00CD4088"/>
    <w:rsid w:val="00CD4094"/>
    <w:rsid w:val="00CD4390"/>
    <w:rsid w:val="00CD4531"/>
    <w:rsid w:val="00CD45DD"/>
    <w:rsid w:val="00CD4759"/>
    <w:rsid w:val="00CD4807"/>
    <w:rsid w:val="00CD48D0"/>
    <w:rsid w:val="00CD48E8"/>
    <w:rsid w:val="00CD495B"/>
    <w:rsid w:val="00CD495C"/>
    <w:rsid w:val="00CD4CEC"/>
    <w:rsid w:val="00CD4DD6"/>
    <w:rsid w:val="00CD4DE2"/>
    <w:rsid w:val="00CD4DEF"/>
    <w:rsid w:val="00CD5194"/>
    <w:rsid w:val="00CD5396"/>
    <w:rsid w:val="00CD542D"/>
    <w:rsid w:val="00CD5548"/>
    <w:rsid w:val="00CD5641"/>
    <w:rsid w:val="00CD5894"/>
    <w:rsid w:val="00CD59D8"/>
    <w:rsid w:val="00CD5BB5"/>
    <w:rsid w:val="00CD5C4C"/>
    <w:rsid w:val="00CD5EB2"/>
    <w:rsid w:val="00CD5ED9"/>
    <w:rsid w:val="00CD5F25"/>
    <w:rsid w:val="00CD604A"/>
    <w:rsid w:val="00CD60FA"/>
    <w:rsid w:val="00CD613F"/>
    <w:rsid w:val="00CD61DA"/>
    <w:rsid w:val="00CD62F0"/>
    <w:rsid w:val="00CD62F8"/>
    <w:rsid w:val="00CD6451"/>
    <w:rsid w:val="00CD6726"/>
    <w:rsid w:val="00CD68A6"/>
    <w:rsid w:val="00CD6A05"/>
    <w:rsid w:val="00CD6A81"/>
    <w:rsid w:val="00CD6B65"/>
    <w:rsid w:val="00CD6CBA"/>
    <w:rsid w:val="00CD6F0A"/>
    <w:rsid w:val="00CD7088"/>
    <w:rsid w:val="00CD717B"/>
    <w:rsid w:val="00CD729A"/>
    <w:rsid w:val="00CD745E"/>
    <w:rsid w:val="00CD756A"/>
    <w:rsid w:val="00CD7ADD"/>
    <w:rsid w:val="00CD7C65"/>
    <w:rsid w:val="00CD7DB0"/>
    <w:rsid w:val="00CD7F13"/>
    <w:rsid w:val="00CD7F3C"/>
    <w:rsid w:val="00CE00D7"/>
    <w:rsid w:val="00CE0498"/>
    <w:rsid w:val="00CE0668"/>
    <w:rsid w:val="00CE0739"/>
    <w:rsid w:val="00CE0784"/>
    <w:rsid w:val="00CE0A1A"/>
    <w:rsid w:val="00CE0A71"/>
    <w:rsid w:val="00CE0FDD"/>
    <w:rsid w:val="00CE0FFC"/>
    <w:rsid w:val="00CE1133"/>
    <w:rsid w:val="00CE12CD"/>
    <w:rsid w:val="00CE1341"/>
    <w:rsid w:val="00CE16FC"/>
    <w:rsid w:val="00CE1B02"/>
    <w:rsid w:val="00CE1BC3"/>
    <w:rsid w:val="00CE1BC4"/>
    <w:rsid w:val="00CE1C93"/>
    <w:rsid w:val="00CE1D14"/>
    <w:rsid w:val="00CE1E11"/>
    <w:rsid w:val="00CE1ED6"/>
    <w:rsid w:val="00CE23A1"/>
    <w:rsid w:val="00CE2400"/>
    <w:rsid w:val="00CE26FE"/>
    <w:rsid w:val="00CE27A2"/>
    <w:rsid w:val="00CE27C8"/>
    <w:rsid w:val="00CE2828"/>
    <w:rsid w:val="00CE28FE"/>
    <w:rsid w:val="00CE2AD3"/>
    <w:rsid w:val="00CE2C42"/>
    <w:rsid w:val="00CE2D0E"/>
    <w:rsid w:val="00CE2EED"/>
    <w:rsid w:val="00CE3039"/>
    <w:rsid w:val="00CE306A"/>
    <w:rsid w:val="00CE313B"/>
    <w:rsid w:val="00CE33D6"/>
    <w:rsid w:val="00CE3405"/>
    <w:rsid w:val="00CE35FC"/>
    <w:rsid w:val="00CE36FB"/>
    <w:rsid w:val="00CE382D"/>
    <w:rsid w:val="00CE3A26"/>
    <w:rsid w:val="00CE3B47"/>
    <w:rsid w:val="00CE3C6F"/>
    <w:rsid w:val="00CE3CA2"/>
    <w:rsid w:val="00CE3D59"/>
    <w:rsid w:val="00CE3DF5"/>
    <w:rsid w:val="00CE3E9C"/>
    <w:rsid w:val="00CE4157"/>
    <w:rsid w:val="00CE4200"/>
    <w:rsid w:val="00CE42DC"/>
    <w:rsid w:val="00CE4496"/>
    <w:rsid w:val="00CE4504"/>
    <w:rsid w:val="00CE45E3"/>
    <w:rsid w:val="00CE4868"/>
    <w:rsid w:val="00CE4A2E"/>
    <w:rsid w:val="00CE4BB1"/>
    <w:rsid w:val="00CE4DB3"/>
    <w:rsid w:val="00CE4ECC"/>
    <w:rsid w:val="00CE5069"/>
    <w:rsid w:val="00CE50B1"/>
    <w:rsid w:val="00CE50B9"/>
    <w:rsid w:val="00CE50DC"/>
    <w:rsid w:val="00CE53A3"/>
    <w:rsid w:val="00CE53B6"/>
    <w:rsid w:val="00CE570A"/>
    <w:rsid w:val="00CE5985"/>
    <w:rsid w:val="00CE5B1C"/>
    <w:rsid w:val="00CE5B6A"/>
    <w:rsid w:val="00CE5B8E"/>
    <w:rsid w:val="00CE5B9C"/>
    <w:rsid w:val="00CE5C2C"/>
    <w:rsid w:val="00CE5FC5"/>
    <w:rsid w:val="00CE5FD0"/>
    <w:rsid w:val="00CE6043"/>
    <w:rsid w:val="00CE611C"/>
    <w:rsid w:val="00CE6153"/>
    <w:rsid w:val="00CE6598"/>
    <w:rsid w:val="00CE6612"/>
    <w:rsid w:val="00CE6851"/>
    <w:rsid w:val="00CE6869"/>
    <w:rsid w:val="00CE6AF6"/>
    <w:rsid w:val="00CE6EE1"/>
    <w:rsid w:val="00CE6F9C"/>
    <w:rsid w:val="00CE71BE"/>
    <w:rsid w:val="00CE7313"/>
    <w:rsid w:val="00CE737B"/>
    <w:rsid w:val="00CE750F"/>
    <w:rsid w:val="00CE768D"/>
    <w:rsid w:val="00CE7721"/>
    <w:rsid w:val="00CE77D3"/>
    <w:rsid w:val="00CF00C3"/>
    <w:rsid w:val="00CF0182"/>
    <w:rsid w:val="00CF01C4"/>
    <w:rsid w:val="00CF02C3"/>
    <w:rsid w:val="00CF050A"/>
    <w:rsid w:val="00CF08B8"/>
    <w:rsid w:val="00CF0B7E"/>
    <w:rsid w:val="00CF0D96"/>
    <w:rsid w:val="00CF0F06"/>
    <w:rsid w:val="00CF10D5"/>
    <w:rsid w:val="00CF1146"/>
    <w:rsid w:val="00CF115F"/>
    <w:rsid w:val="00CF11F0"/>
    <w:rsid w:val="00CF1423"/>
    <w:rsid w:val="00CF15B1"/>
    <w:rsid w:val="00CF18BB"/>
    <w:rsid w:val="00CF19BF"/>
    <w:rsid w:val="00CF19E3"/>
    <w:rsid w:val="00CF1B1F"/>
    <w:rsid w:val="00CF1E78"/>
    <w:rsid w:val="00CF1F6C"/>
    <w:rsid w:val="00CF1FD5"/>
    <w:rsid w:val="00CF2070"/>
    <w:rsid w:val="00CF20E8"/>
    <w:rsid w:val="00CF2221"/>
    <w:rsid w:val="00CF22D9"/>
    <w:rsid w:val="00CF2552"/>
    <w:rsid w:val="00CF255C"/>
    <w:rsid w:val="00CF2776"/>
    <w:rsid w:val="00CF285D"/>
    <w:rsid w:val="00CF2BE0"/>
    <w:rsid w:val="00CF2DDE"/>
    <w:rsid w:val="00CF2E4A"/>
    <w:rsid w:val="00CF2E76"/>
    <w:rsid w:val="00CF314B"/>
    <w:rsid w:val="00CF34E0"/>
    <w:rsid w:val="00CF364C"/>
    <w:rsid w:val="00CF36D7"/>
    <w:rsid w:val="00CF380E"/>
    <w:rsid w:val="00CF3A7F"/>
    <w:rsid w:val="00CF3AEC"/>
    <w:rsid w:val="00CF3D17"/>
    <w:rsid w:val="00CF3EC6"/>
    <w:rsid w:val="00CF3F83"/>
    <w:rsid w:val="00CF4626"/>
    <w:rsid w:val="00CF467B"/>
    <w:rsid w:val="00CF4BBB"/>
    <w:rsid w:val="00CF4C3A"/>
    <w:rsid w:val="00CF4C69"/>
    <w:rsid w:val="00CF4C9F"/>
    <w:rsid w:val="00CF4F95"/>
    <w:rsid w:val="00CF5159"/>
    <w:rsid w:val="00CF5292"/>
    <w:rsid w:val="00CF53FB"/>
    <w:rsid w:val="00CF554D"/>
    <w:rsid w:val="00CF5833"/>
    <w:rsid w:val="00CF58D0"/>
    <w:rsid w:val="00CF59B9"/>
    <w:rsid w:val="00CF5B4F"/>
    <w:rsid w:val="00CF5B53"/>
    <w:rsid w:val="00CF5B5C"/>
    <w:rsid w:val="00CF5F96"/>
    <w:rsid w:val="00CF6137"/>
    <w:rsid w:val="00CF61E7"/>
    <w:rsid w:val="00CF62D7"/>
    <w:rsid w:val="00CF655C"/>
    <w:rsid w:val="00CF6676"/>
    <w:rsid w:val="00CF680E"/>
    <w:rsid w:val="00CF683E"/>
    <w:rsid w:val="00CF68BA"/>
    <w:rsid w:val="00CF69A5"/>
    <w:rsid w:val="00CF6B72"/>
    <w:rsid w:val="00CF6FC2"/>
    <w:rsid w:val="00CF710B"/>
    <w:rsid w:val="00CF714B"/>
    <w:rsid w:val="00CF7187"/>
    <w:rsid w:val="00CF71C4"/>
    <w:rsid w:val="00CF71F3"/>
    <w:rsid w:val="00CF72DE"/>
    <w:rsid w:val="00CF752F"/>
    <w:rsid w:val="00CF7558"/>
    <w:rsid w:val="00CF77EB"/>
    <w:rsid w:val="00CF7910"/>
    <w:rsid w:val="00CF7A9C"/>
    <w:rsid w:val="00CF7BCB"/>
    <w:rsid w:val="00CF7C5F"/>
    <w:rsid w:val="00CF7C77"/>
    <w:rsid w:val="00CF7D35"/>
    <w:rsid w:val="00CF7FCC"/>
    <w:rsid w:val="00D0042B"/>
    <w:rsid w:val="00D004D5"/>
    <w:rsid w:val="00D005AA"/>
    <w:rsid w:val="00D00A34"/>
    <w:rsid w:val="00D00AF6"/>
    <w:rsid w:val="00D00B45"/>
    <w:rsid w:val="00D00B66"/>
    <w:rsid w:val="00D00C97"/>
    <w:rsid w:val="00D00D4A"/>
    <w:rsid w:val="00D00D86"/>
    <w:rsid w:val="00D0103B"/>
    <w:rsid w:val="00D010A7"/>
    <w:rsid w:val="00D0122E"/>
    <w:rsid w:val="00D01288"/>
    <w:rsid w:val="00D014A0"/>
    <w:rsid w:val="00D0191B"/>
    <w:rsid w:val="00D0196F"/>
    <w:rsid w:val="00D019C8"/>
    <w:rsid w:val="00D01B1A"/>
    <w:rsid w:val="00D01EB5"/>
    <w:rsid w:val="00D0218C"/>
    <w:rsid w:val="00D023E9"/>
    <w:rsid w:val="00D024B7"/>
    <w:rsid w:val="00D0254A"/>
    <w:rsid w:val="00D02616"/>
    <w:rsid w:val="00D02AF1"/>
    <w:rsid w:val="00D02B66"/>
    <w:rsid w:val="00D02C5C"/>
    <w:rsid w:val="00D0316C"/>
    <w:rsid w:val="00D0331A"/>
    <w:rsid w:val="00D0347E"/>
    <w:rsid w:val="00D03A7E"/>
    <w:rsid w:val="00D03AAC"/>
    <w:rsid w:val="00D03B09"/>
    <w:rsid w:val="00D03B6E"/>
    <w:rsid w:val="00D03CFE"/>
    <w:rsid w:val="00D03ECE"/>
    <w:rsid w:val="00D03FA7"/>
    <w:rsid w:val="00D03FBA"/>
    <w:rsid w:val="00D040A7"/>
    <w:rsid w:val="00D04424"/>
    <w:rsid w:val="00D044AB"/>
    <w:rsid w:val="00D044C0"/>
    <w:rsid w:val="00D045A1"/>
    <w:rsid w:val="00D045C1"/>
    <w:rsid w:val="00D0466F"/>
    <w:rsid w:val="00D0495A"/>
    <w:rsid w:val="00D04984"/>
    <w:rsid w:val="00D04A29"/>
    <w:rsid w:val="00D04AC4"/>
    <w:rsid w:val="00D04C8B"/>
    <w:rsid w:val="00D04E90"/>
    <w:rsid w:val="00D0533A"/>
    <w:rsid w:val="00D055BA"/>
    <w:rsid w:val="00D056BD"/>
    <w:rsid w:val="00D05B8C"/>
    <w:rsid w:val="00D05BDC"/>
    <w:rsid w:val="00D05D0C"/>
    <w:rsid w:val="00D05DDD"/>
    <w:rsid w:val="00D05E1A"/>
    <w:rsid w:val="00D05E38"/>
    <w:rsid w:val="00D060BC"/>
    <w:rsid w:val="00D06515"/>
    <w:rsid w:val="00D06565"/>
    <w:rsid w:val="00D065C0"/>
    <w:rsid w:val="00D067D3"/>
    <w:rsid w:val="00D068AC"/>
    <w:rsid w:val="00D0699E"/>
    <w:rsid w:val="00D06A4D"/>
    <w:rsid w:val="00D06B2B"/>
    <w:rsid w:val="00D06D6F"/>
    <w:rsid w:val="00D06F01"/>
    <w:rsid w:val="00D06F34"/>
    <w:rsid w:val="00D0709D"/>
    <w:rsid w:val="00D07179"/>
    <w:rsid w:val="00D071B8"/>
    <w:rsid w:val="00D074E4"/>
    <w:rsid w:val="00D0755E"/>
    <w:rsid w:val="00D077E4"/>
    <w:rsid w:val="00D07834"/>
    <w:rsid w:val="00D079BF"/>
    <w:rsid w:val="00D07B0B"/>
    <w:rsid w:val="00D07B0C"/>
    <w:rsid w:val="00D07CA6"/>
    <w:rsid w:val="00D07CD6"/>
    <w:rsid w:val="00D07E98"/>
    <w:rsid w:val="00D07F34"/>
    <w:rsid w:val="00D07FD9"/>
    <w:rsid w:val="00D101E5"/>
    <w:rsid w:val="00D101E6"/>
    <w:rsid w:val="00D10529"/>
    <w:rsid w:val="00D107C2"/>
    <w:rsid w:val="00D1085E"/>
    <w:rsid w:val="00D10A93"/>
    <w:rsid w:val="00D10BD5"/>
    <w:rsid w:val="00D10CF5"/>
    <w:rsid w:val="00D10D09"/>
    <w:rsid w:val="00D10E2D"/>
    <w:rsid w:val="00D1115B"/>
    <w:rsid w:val="00D1125A"/>
    <w:rsid w:val="00D11379"/>
    <w:rsid w:val="00D1156B"/>
    <w:rsid w:val="00D11599"/>
    <w:rsid w:val="00D119FC"/>
    <w:rsid w:val="00D11AA2"/>
    <w:rsid w:val="00D11E4A"/>
    <w:rsid w:val="00D11EF8"/>
    <w:rsid w:val="00D11F3D"/>
    <w:rsid w:val="00D120CC"/>
    <w:rsid w:val="00D12117"/>
    <w:rsid w:val="00D1215C"/>
    <w:rsid w:val="00D125A4"/>
    <w:rsid w:val="00D12630"/>
    <w:rsid w:val="00D12659"/>
    <w:rsid w:val="00D12722"/>
    <w:rsid w:val="00D12820"/>
    <w:rsid w:val="00D128EB"/>
    <w:rsid w:val="00D12A38"/>
    <w:rsid w:val="00D12AE6"/>
    <w:rsid w:val="00D12B78"/>
    <w:rsid w:val="00D12CB9"/>
    <w:rsid w:val="00D12D72"/>
    <w:rsid w:val="00D12E39"/>
    <w:rsid w:val="00D12FE5"/>
    <w:rsid w:val="00D13154"/>
    <w:rsid w:val="00D1372D"/>
    <w:rsid w:val="00D13801"/>
    <w:rsid w:val="00D138B2"/>
    <w:rsid w:val="00D1394F"/>
    <w:rsid w:val="00D13A35"/>
    <w:rsid w:val="00D13AFE"/>
    <w:rsid w:val="00D13D78"/>
    <w:rsid w:val="00D13E50"/>
    <w:rsid w:val="00D13EE4"/>
    <w:rsid w:val="00D1451B"/>
    <w:rsid w:val="00D14531"/>
    <w:rsid w:val="00D1487C"/>
    <w:rsid w:val="00D14887"/>
    <w:rsid w:val="00D14B21"/>
    <w:rsid w:val="00D14DA7"/>
    <w:rsid w:val="00D14DF5"/>
    <w:rsid w:val="00D14E20"/>
    <w:rsid w:val="00D14E55"/>
    <w:rsid w:val="00D14F45"/>
    <w:rsid w:val="00D15216"/>
    <w:rsid w:val="00D152D8"/>
    <w:rsid w:val="00D15318"/>
    <w:rsid w:val="00D154C5"/>
    <w:rsid w:val="00D15689"/>
    <w:rsid w:val="00D15719"/>
    <w:rsid w:val="00D15756"/>
    <w:rsid w:val="00D15914"/>
    <w:rsid w:val="00D15A16"/>
    <w:rsid w:val="00D15A4E"/>
    <w:rsid w:val="00D15EC4"/>
    <w:rsid w:val="00D15F42"/>
    <w:rsid w:val="00D160D5"/>
    <w:rsid w:val="00D16216"/>
    <w:rsid w:val="00D164B5"/>
    <w:rsid w:val="00D165CE"/>
    <w:rsid w:val="00D16795"/>
    <w:rsid w:val="00D16BB9"/>
    <w:rsid w:val="00D16C17"/>
    <w:rsid w:val="00D16F94"/>
    <w:rsid w:val="00D171E5"/>
    <w:rsid w:val="00D1729D"/>
    <w:rsid w:val="00D173B6"/>
    <w:rsid w:val="00D1754E"/>
    <w:rsid w:val="00D175FC"/>
    <w:rsid w:val="00D17896"/>
    <w:rsid w:val="00D178BB"/>
    <w:rsid w:val="00D179A2"/>
    <w:rsid w:val="00D17AF9"/>
    <w:rsid w:val="00D17F20"/>
    <w:rsid w:val="00D2003F"/>
    <w:rsid w:val="00D20221"/>
    <w:rsid w:val="00D204FF"/>
    <w:rsid w:val="00D20810"/>
    <w:rsid w:val="00D20A14"/>
    <w:rsid w:val="00D20E31"/>
    <w:rsid w:val="00D20E3E"/>
    <w:rsid w:val="00D20FFF"/>
    <w:rsid w:val="00D211D7"/>
    <w:rsid w:val="00D21681"/>
    <w:rsid w:val="00D218FB"/>
    <w:rsid w:val="00D21BF4"/>
    <w:rsid w:val="00D21FD9"/>
    <w:rsid w:val="00D22063"/>
    <w:rsid w:val="00D2212A"/>
    <w:rsid w:val="00D2225C"/>
    <w:rsid w:val="00D223E7"/>
    <w:rsid w:val="00D22406"/>
    <w:rsid w:val="00D22488"/>
    <w:rsid w:val="00D22675"/>
    <w:rsid w:val="00D226D4"/>
    <w:rsid w:val="00D228F4"/>
    <w:rsid w:val="00D22904"/>
    <w:rsid w:val="00D22BAB"/>
    <w:rsid w:val="00D22E30"/>
    <w:rsid w:val="00D232FF"/>
    <w:rsid w:val="00D23437"/>
    <w:rsid w:val="00D2357F"/>
    <w:rsid w:val="00D23891"/>
    <w:rsid w:val="00D238A1"/>
    <w:rsid w:val="00D23947"/>
    <w:rsid w:val="00D23BE6"/>
    <w:rsid w:val="00D23CFF"/>
    <w:rsid w:val="00D2402D"/>
    <w:rsid w:val="00D2416A"/>
    <w:rsid w:val="00D24192"/>
    <w:rsid w:val="00D2421B"/>
    <w:rsid w:val="00D2426E"/>
    <w:rsid w:val="00D24374"/>
    <w:rsid w:val="00D243F3"/>
    <w:rsid w:val="00D2461F"/>
    <w:rsid w:val="00D2462A"/>
    <w:rsid w:val="00D24683"/>
    <w:rsid w:val="00D2469F"/>
    <w:rsid w:val="00D246F0"/>
    <w:rsid w:val="00D24852"/>
    <w:rsid w:val="00D24BE1"/>
    <w:rsid w:val="00D24CFB"/>
    <w:rsid w:val="00D24D2E"/>
    <w:rsid w:val="00D24D7D"/>
    <w:rsid w:val="00D24F4A"/>
    <w:rsid w:val="00D25326"/>
    <w:rsid w:val="00D25377"/>
    <w:rsid w:val="00D25514"/>
    <w:rsid w:val="00D25524"/>
    <w:rsid w:val="00D25685"/>
    <w:rsid w:val="00D257A7"/>
    <w:rsid w:val="00D25957"/>
    <w:rsid w:val="00D2599B"/>
    <w:rsid w:val="00D25C0C"/>
    <w:rsid w:val="00D25C72"/>
    <w:rsid w:val="00D2605B"/>
    <w:rsid w:val="00D26061"/>
    <w:rsid w:val="00D261C4"/>
    <w:rsid w:val="00D261E2"/>
    <w:rsid w:val="00D26383"/>
    <w:rsid w:val="00D263DD"/>
    <w:rsid w:val="00D26914"/>
    <w:rsid w:val="00D26990"/>
    <w:rsid w:val="00D26ACA"/>
    <w:rsid w:val="00D26D98"/>
    <w:rsid w:val="00D26E6F"/>
    <w:rsid w:val="00D26F7C"/>
    <w:rsid w:val="00D2715F"/>
    <w:rsid w:val="00D2730F"/>
    <w:rsid w:val="00D27469"/>
    <w:rsid w:val="00D278F4"/>
    <w:rsid w:val="00D27A92"/>
    <w:rsid w:val="00D27BF5"/>
    <w:rsid w:val="00D27E13"/>
    <w:rsid w:val="00D27EFC"/>
    <w:rsid w:val="00D30180"/>
    <w:rsid w:val="00D302C5"/>
    <w:rsid w:val="00D302E3"/>
    <w:rsid w:val="00D302FA"/>
    <w:rsid w:val="00D30673"/>
    <w:rsid w:val="00D307EE"/>
    <w:rsid w:val="00D30B61"/>
    <w:rsid w:val="00D30BD2"/>
    <w:rsid w:val="00D30C3F"/>
    <w:rsid w:val="00D30CA0"/>
    <w:rsid w:val="00D30E5D"/>
    <w:rsid w:val="00D30F29"/>
    <w:rsid w:val="00D31042"/>
    <w:rsid w:val="00D31133"/>
    <w:rsid w:val="00D3116E"/>
    <w:rsid w:val="00D31172"/>
    <w:rsid w:val="00D314C9"/>
    <w:rsid w:val="00D314D9"/>
    <w:rsid w:val="00D31584"/>
    <w:rsid w:val="00D31777"/>
    <w:rsid w:val="00D31859"/>
    <w:rsid w:val="00D31A4E"/>
    <w:rsid w:val="00D31C0F"/>
    <w:rsid w:val="00D31C1F"/>
    <w:rsid w:val="00D31F17"/>
    <w:rsid w:val="00D3216A"/>
    <w:rsid w:val="00D323D7"/>
    <w:rsid w:val="00D32512"/>
    <w:rsid w:val="00D32554"/>
    <w:rsid w:val="00D3272C"/>
    <w:rsid w:val="00D3293E"/>
    <w:rsid w:val="00D32AB5"/>
    <w:rsid w:val="00D32BEB"/>
    <w:rsid w:val="00D32DE8"/>
    <w:rsid w:val="00D32F43"/>
    <w:rsid w:val="00D33044"/>
    <w:rsid w:val="00D33140"/>
    <w:rsid w:val="00D3328C"/>
    <w:rsid w:val="00D33451"/>
    <w:rsid w:val="00D3348E"/>
    <w:rsid w:val="00D334CB"/>
    <w:rsid w:val="00D3379C"/>
    <w:rsid w:val="00D33981"/>
    <w:rsid w:val="00D3398B"/>
    <w:rsid w:val="00D3399A"/>
    <w:rsid w:val="00D33ABB"/>
    <w:rsid w:val="00D33B69"/>
    <w:rsid w:val="00D33C77"/>
    <w:rsid w:val="00D33F5C"/>
    <w:rsid w:val="00D33F9D"/>
    <w:rsid w:val="00D340F4"/>
    <w:rsid w:val="00D3415F"/>
    <w:rsid w:val="00D34288"/>
    <w:rsid w:val="00D34330"/>
    <w:rsid w:val="00D34489"/>
    <w:rsid w:val="00D34693"/>
    <w:rsid w:val="00D34720"/>
    <w:rsid w:val="00D34770"/>
    <w:rsid w:val="00D34A80"/>
    <w:rsid w:val="00D34B46"/>
    <w:rsid w:val="00D34BE5"/>
    <w:rsid w:val="00D34DCC"/>
    <w:rsid w:val="00D34E89"/>
    <w:rsid w:val="00D34EBE"/>
    <w:rsid w:val="00D3520E"/>
    <w:rsid w:val="00D353AF"/>
    <w:rsid w:val="00D35556"/>
    <w:rsid w:val="00D35619"/>
    <w:rsid w:val="00D356EC"/>
    <w:rsid w:val="00D3574D"/>
    <w:rsid w:val="00D359DE"/>
    <w:rsid w:val="00D35A4B"/>
    <w:rsid w:val="00D35ADA"/>
    <w:rsid w:val="00D35B42"/>
    <w:rsid w:val="00D35C1F"/>
    <w:rsid w:val="00D35C9D"/>
    <w:rsid w:val="00D35FB5"/>
    <w:rsid w:val="00D36029"/>
    <w:rsid w:val="00D36110"/>
    <w:rsid w:val="00D3619D"/>
    <w:rsid w:val="00D3630D"/>
    <w:rsid w:val="00D36488"/>
    <w:rsid w:val="00D36585"/>
    <w:rsid w:val="00D36AB3"/>
    <w:rsid w:val="00D36AFD"/>
    <w:rsid w:val="00D36B7B"/>
    <w:rsid w:val="00D37370"/>
    <w:rsid w:val="00D3737F"/>
    <w:rsid w:val="00D373A0"/>
    <w:rsid w:val="00D373BC"/>
    <w:rsid w:val="00D3741C"/>
    <w:rsid w:val="00D374E8"/>
    <w:rsid w:val="00D37653"/>
    <w:rsid w:val="00D376A7"/>
    <w:rsid w:val="00D37843"/>
    <w:rsid w:val="00D378D1"/>
    <w:rsid w:val="00D37BA7"/>
    <w:rsid w:val="00D37F3E"/>
    <w:rsid w:val="00D40012"/>
    <w:rsid w:val="00D40061"/>
    <w:rsid w:val="00D40079"/>
    <w:rsid w:val="00D400AD"/>
    <w:rsid w:val="00D406B9"/>
    <w:rsid w:val="00D406E9"/>
    <w:rsid w:val="00D407D6"/>
    <w:rsid w:val="00D40915"/>
    <w:rsid w:val="00D40E8A"/>
    <w:rsid w:val="00D41109"/>
    <w:rsid w:val="00D412E0"/>
    <w:rsid w:val="00D412EB"/>
    <w:rsid w:val="00D413E0"/>
    <w:rsid w:val="00D4143C"/>
    <w:rsid w:val="00D415D7"/>
    <w:rsid w:val="00D41B6A"/>
    <w:rsid w:val="00D41D3A"/>
    <w:rsid w:val="00D41D43"/>
    <w:rsid w:val="00D424B8"/>
    <w:rsid w:val="00D424E4"/>
    <w:rsid w:val="00D42555"/>
    <w:rsid w:val="00D4287D"/>
    <w:rsid w:val="00D42889"/>
    <w:rsid w:val="00D4290C"/>
    <w:rsid w:val="00D4292C"/>
    <w:rsid w:val="00D42A36"/>
    <w:rsid w:val="00D42AD5"/>
    <w:rsid w:val="00D42E3A"/>
    <w:rsid w:val="00D42F1B"/>
    <w:rsid w:val="00D42F61"/>
    <w:rsid w:val="00D432D7"/>
    <w:rsid w:val="00D4334E"/>
    <w:rsid w:val="00D43554"/>
    <w:rsid w:val="00D43611"/>
    <w:rsid w:val="00D43653"/>
    <w:rsid w:val="00D436BC"/>
    <w:rsid w:val="00D43701"/>
    <w:rsid w:val="00D437AF"/>
    <w:rsid w:val="00D438E6"/>
    <w:rsid w:val="00D4395D"/>
    <w:rsid w:val="00D43974"/>
    <w:rsid w:val="00D43A60"/>
    <w:rsid w:val="00D43CD7"/>
    <w:rsid w:val="00D43F8E"/>
    <w:rsid w:val="00D441D1"/>
    <w:rsid w:val="00D441FC"/>
    <w:rsid w:val="00D4425B"/>
    <w:rsid w:val="00D442AE"/>
    <w:rsid w:val="00D444B3"/>
    <w:rsid w:val="00D445AE"/>
    <w:rsid w:val="00D44659"/>
    <w:rsid w:val="00D44806"/>
    <w:rsid w:val="00D44898"/>
    <w:rsid w:val="00D448E9"/>
    <w:rsid w:val="00D44983"/>
    <w:rsid w:val="00D44A5A"/>
    <w:rsid w:val="00D44A7D"/>
    <w:rsid w:val="00D44AE1"/>
    <w:rsid w:val="00D44B0A"/>
    <w:rsid w:val="00D44C79"/>
    <w:rsid w:val="00D44EBE"/>
    <w:rsid w:val="00D45295"/>
    <w:rsid w:val="00D452AB"/>
    <w:rsid w:val="00D45356"/>
    <w:rsid w:val="00D45444"/>
    <w:rsid w:val="00D45973"/>
    <w:rsid w:val="00D459FA"/>
    <w:rsid w:val="00D45AAB"/>
    <w:rsid w:val="00D45B97"/>
    <w:rsid w:val="00D45FCD"/>
    <w:rsid w:val="00D46328"/>
    <w:rsid w:val="00D463EE"/>
    <w:rsid w:val="00D465DD"/>
    <w:rsid w:val="00D46671"/>
    <w:rsid w:val="00D46716"/>
    <w:rsid w:val="00D4684F"/>
    <w:rsid w:val="00D469A4"/>
    <w:rsid w:val="00D46BCA"/>
    <w:rsid w:val="00D46BE1"/>
    <w:rsid w:val="00D46BEC"/>
    <w:rsid w:val="00D46EC0"/>
    <w:rsid w:val="00D46FC5"/>
    <w:rsid w:val="00D47341"/>
    <w:rsid w:val="00D474E3"/>
    <w:rsid w:val="00D475A8"/>
    <w:rsid w:val="00D475BB"/>
    <w:rsid w:val="00D47689"/>
    <w:rsid w:val="00D47821"/>
    <w:rsid w:val="00D47AF8"/>
    <w:rsid w:val="00D47D12"/>
    <w:rsid w:val="00D47D8C"/>
    <w:rsid w:val="00D47EAA"/>
    <w:rsid w:val="00D5004D"/>
    <w:rsid w:val="00D50578"/>
    <w:rsid w:val="00D50680"/>
    <w:rsid w:val="00D5074B"/>
    <w:rsid w:val="00D50798"/>
    <w:rsid w:val="00D509A4"/>
    <w:rsid w:val="00D51025"/>
    <w:rsid w:val="00D51053"/>
    <w:rsid w:val="00D510D8"/>
    <w:rsid w:val="00D514EC"/>
    <w:rsid w:val="00D5167C"/>
    <w:rsid w:val="00D51ADB"/>
    <w:rsid w:val="00D51BD7"/>
    <w:rsid w:val="00D51EDD"/>
    <w:rsid w:val="00D51F36"/>
    <w:rsid w:val="00D51FFD"/>
    <w:rsid w:val="00D5201D"/>
    <w:rsid w:val="00D52125"/>
    <w:rsid w:val="00D5231F"/>
    <w:rsid w:val="00D523A2"/>
    <w:rsid w:val="00D523DE"/>
    <w:rsid w:val="00D5241D"/>
    <w:rsid w:val="00D525CF"/>
    <w:rsid w:val="00D52804"/>
    <w:rsid w:val="00D52A31"/>
    <w:rsid w:val="00D52BA0"/>
    <w:rsid w:val="00D52C86"/>
    <w:rsid w:val="00D52E7F"/>
    <w:rsid w:val="00D52F1C"/>
    <w:rsid w:val="00D52F45"/>
    <w:rsid w:val="00D52F4E"/>
    <w:rsid w:val="00D52FD4"/>
    <w:rsid w:val="00D52FFF"/>
    <w:rsid w:val="00D532E0"/>
    <w:rsid w:val="00D5367B"/>
    <w:rsid w:val="00D538F7"/>
    <w:rsid w:val="00D539E0"/>
    <w:rsid w:val="00D53A78"/>
    <w:rsid w:val="00D53BC0"/>
    <w:rsid w:val="00D53D95"/>
    <w:rsid w:val="00D53EC4"/>
    <w:rsid w:val="00D54030"/>
    <w:rsid w:val="00D5405B"/>
    <w:rsid w:val="00D54089"/>
    <w:rsid w:val="00D54238"/>
    <w:rsid w:val="00D54439"/>
    <w:rsid w:val="00D54719"/>
    <w:rsid w:val="00D54AFA"/>
    <w:rsid w:val="00D54B5B"/>
    <w:rsid w:val="00D54B93"/>
    <w:rsid w:val="00D54C02"/>
    <w:rsid w:val="00D54C71"/>
    <w:rsid w:val="00D54CC6"/>
    <w:rsid w:val="00D552D7"/>
    <w:rsid w:val="00D553C4"/>
    <w:rsid w:val="00D553E2"/>
    <w:rsid w:val="00D55611"/>
    <w:rsid w:val="00D55686"/>
    <w:rsid w:val="00D55B35"/>
    <w:rsid w:val="00D55DCC"/>
    <w:rsid w:val="00D55E04"/>
    <w:rsid w:val="00D55F47"/>
    <w:rsid w:val="00D560B0"/>
    <w:rsid w:val="00D5631C"/>
    <w:rsid w:val="00D56460"/>
    <w:rsid w:val="00D565C6"/>
    <w:rsid w:val="00D566E8"/>
    <w:rsid w:val="00D567F2"/>
    <w:rsid w:val="00D5688B"/>
    <w:rsid w:val="00D56A5A"/>
    <w:rsid w:val="00D56B11"/>
    <w:rsid w:val="00D56CD6"/>
    <w:rsid w:val="00D57019"/>
    <w:rsid w:val="00D570CF"/>
    <w:rsid w:val="00D57143"/>
    <w:rsid w:val="00D57857"/>
    <w:rsid w:val="00D57884"/>
    <w:rsid w:val="00D5798A"/>
    <w:rsid w:val="00D579E2"/>
    <w:rsid w:val="00D57C7F"/>
    <w:rsid w:val="00D57E61"/>
    <w:rsid w:val="00D57F50"/>
    <w:rsid w:val="00D602EB"/>
    <w:rsid w:val="00D60319"/>
    <w:rsid w:val="00D60366"/>
    <w:rsid w:val="00D60463"/>
    <w:rsid w:val="00D6048B"/>
    <w:rsid w:val="00D60539"/>
    <w:rsid w:val="00D60628"/>
    <w:rsid w:val="00D60635"/>
    <w:rsid w:val="00D606FB"/>
    <w:rsid w:val="00D60703"/>
    <w:rsid w:val="00D607A0"/>
    <w:rsid w:val="00D6094B"/>
    <w:rsid w:val="00D60DDF"/>
    <w:rsid w:val="00D60EA3"/>
    <w:rsid w:val="00D60F88"/>
    <w:rsid w:val="00D61148"/>
    <w:rsid w:val="00D61359"/>
    <w:rsid w:val="00D6144D"/>
    <w:rsid w:val="00D61772"/>
    <w:rsid w:val="00D617C6"/>
    <w:rsid w:val="00D617F8"/>
    <w:rsid w:val="00D6188C"/>
    <w:rsid w:val="00D618ED"/>
    <w:rsid w:val="00D61B38"/>
    <w:rsid w:val="00D61E2E"/>
    <w:rsid w:val="00D620E6"/>
    <w:rsid w:val="00D6225A"/>
    <w:rsid w:val="00D6234E"/>
    <w:rsid w:val="00D62778"/>
    <w:rsid w:val="00D62A51"/>
    <w:rsid w:val="00D62ACE"/>
    <w:rsid w:val="00D62CC2"/>
    <w:rsid w:val="00D62EA9"/>
    <w:rsid w:val="00D630C4"/>
    <w:rsid w:val="00D630FC"/>
    <w:rsid w:val="00D63573"/>
    <w:rsid w:val="00D635EC"/>
    <w:rsid w:val="00D63754"/>
    <w:rsid w:val="00D638A0"/>
    <w:rsid w:val="00D63BB5"/>
    <w:rsid w:val="00D63E5C"/>
    <w:rsid w:val="00D63FB7"/>
    <w:rsid w:val="00D6400F"/>
    <w:rsid w:val="00D6462C"/>
    <w:rsid w:val="00D646E8"/>
    <w:rsid w:val="00D6479A"/>
    <w:rsid w:val="00D647A8"/>
    <w:rsid w:val="00D64969"/>
    <w:rsid w:val="00D64B73"/>
    <w:rsid w:val="00D64C5A"/>
    <w:rsid w:val="00D64CE3"/>
    <w:rsid w:val="00D6518B"/>
    <w:rsid w:val="00D65202"/>
    <w:rsid w:val="00D65694"/>
    <w:rsid w:val="00D657E8"/>
    <w:rsid w:val="00D65901"/>
    <w:rsid w:val="00D6590E"/>
    <w:rsid w:val="00D659AE"/>
    <w:rsid w:val="00D65BC3"/>
    <w:rsid w:val="00D65BD8"/>
    <w:rsid w:val="00D65C20"/>
    <w:rsid w:val="00D65EE6"/>
    <w:rsid w:val="00D664AA"/>
    <w:rsid w:val="00D664EE"/>
    <w:rsid w:val="00D665AB"/>
    <w:rsid w:val="00D667BB"/>
    <w:rsid w:val="00D667EF"/>
    <w:rsid w:val="00D66A65"/>
    <w:rsid w:val="00D66C96"/>
    <w:rsid w:val="00D66E4B"/>
    <w:rsid w:val="00D66F54"/>
    <w:rsid w:val="00D66F8E"/>
    <w:rsid w:val="00D670D3"/>
    <w:rsid w:val="00D67167"/>
    <w:rsid w:val="00D671BC"/>
    <w:rsid w:val="00D67238"/>
    <w:rsid w:val="00D67312"/>
    <w:rsid w:val="00D67377"/>
    <w:rsid w:val="00D6756F"/>
    <w:rsid w:val="00D6789E"/>
    <w:rsid w:val="00D678EC"/>
    <w:rsid w:val="00D679EC"/>
    <w:rsid w:val="00D67C63"/>
    <w:rsid w:val="00D67DE5"/>
    <w:rsid w:val="00D67E89"/>
    <w:rsid w:val="00D7005C"/>
    <w:rsid w:val="00D7007C"/>
    <w:rsid w:val="00D700AC"/>
    <w:rsid w:val="00D700CE"/>
    <w:rsid w:val="00D7050A"/>
    <w:rsid w:val="00D70744"/>
    <w:rsid w:val="00D708CF"/>
    <w:rsid w:val="00D708F6"/>
    <w:rsid w:val="00D70969"/>
    <w:rsid w:val="00D70A58"/>
    <w:rsid w:val="00D70BB4"/>
    <w:rsid w:val="00D70C75"/>
    <w:rsid w:val="00D70CDF"/>
    <w:rsid w:val="00D70F10"/>
    <w:rsid w:val="00D71039"/>
    <w:rsid w:val="00D7116B"/>
    <w:rsid w:val="00D7137C"/>
    <w:rsid w:val="00D71450"/>
    <w:rsid w:val="00D715D4"/>
    <w:rsid w:val="00D71750"/>
    <w:rsid w:val="00D717CE"/>
    <w:rsid w:val="00D7185C"/>
    <w:rsid w:val="00D71897"/>
    <w:rsid w:val="00D71913"/>
    <w:rsid w:val="00D719B3"/>
    <w:rsid w:val="00D71A2E"/>
    <w:rsid w:val="00D71E9C"/>
    <w:rsid w:val="00D71F66"/>
    <w:rsid w:val="00D723EB"/>
    <w:rsid w:val="00D7244B"/>
    <w:rsid w:val="00D724F3"/>
    <w:rsid w:val="00D72783"/>
    <w:rsid w:val="00D7284B"/>
    <w:rsid w:val="00D72ADA"/>
    <w:rsid w:val="00D72C8C"/>
    <w:rsid w:val="00D72E0B"/>
    <w:rsid w:val="00D72F8D"/>
    <w:rsid w:val="00D72FE4"/>
    <w:rsid w:val="00D730F6"/>
    <w:rsid w:val="00D73153"/>
    <w:rsid w:val="00D73309"/>
    <w:rsid w:val="00D73419"/>
    <w:rsid w:val="00D734DD"/>
    <w:rsid w:val="00D73918"/>
    <w:rsid w:val="00D73936"/>
    <w:rsid w:val="00D73EE0"/>
    <w:rsid w:val="00D73FD1"/>
    <w:rsid w:val="00D7411A"/>
    <w:rsid w:val="00D74146"/>
    <w:rsid w:val="00D741F3"/>
    <w:rsid w:val="00D74298"/>
    <w:rsid w:val="00D7435E"/>
    <w:rsid w:val="00D743AE"/>
    <w:rsid w:val="00D744EC"/>
    <w:rsid w:val="00D74764"/>
    <w:rsid w:val="00D747A2"/>
    <w:rsid w:val="00D74D31"/>
    <w:rsid w:val="00D74D5F"/>
    <w:rsid w:val="00D74F47"/>
    <w:rsid w:val="00D74F67"/>
    <w:rsid w:val="00D75062"/>
    <w:rsid w:val="00D750FE"/>
    <w:rsid w:val="00D751E2"/>
    <w:rsid w:val="00D751F9"/>
    <w:rsid w:val="00D7537C"/>
    <w:rsid w:val="00D75403"/>
    <w:rsid w:val="00D7542E"/>
    <w:rsid w:val="00D754E8"/>
    <w:rsid w:val="00D755F4"/>
    <w:rsid w:val="00D7576A"/>
    <w:rsid w:val="00D75777"/>
    <w:rsid w:val="00D758B3"/>
    <w:rsid w:val="00D75BD2"/>
    <w:rsid w:val="00D75DBE"/>
    <w:rsid w:val="00D75E2D"/>
    <w:rsid w:val="00D75F6E"/>
    <w:rsid w:val="00D75FAB"/>
    <w:rsid w:val="00D75FF1"/>
    <w:rsid w:val="00D76066"/>
    <w:rsid w:val="00D761F2"/>
    <w:rsid w:val="00D761FB"/>
    <w:rsid w:val="00D76284"/>
    <w:rsid w:val="00D76291"/>
    <w:rsid w:val="00D7633D"/>
    <w:rsid w:val="00D76346"/>
    <w:rsid w:val="00D76359"/>
    <w:rsid w:val="00D76394"/>
    <w:rsid w:val="00D76465"/>
    <w:rsid w:val="00D76552"/>
    <w:rsid w:val="00D765D3"/>
    <w:rsid w:val="00D7671D"/>
    <w:rsid w:val="00D767E6"/>
    <w:rsid w:val="00D77016"/>
    <w:rsid w:val="00D7703E"/>
    <w:rsid w:val="00D771DF"/>
    <w:rsid w:val="00D7726E"/>
    <w:rsid w:val="00D77518"/>
    <w:rsid w:val="00D775EB"/>
    <w:rsid w:val="00D7797D"/>
    <w:rsid w:val="00D77A33"/>
    <w:rsid w:val="00D77BCE"/>
    <w:rsid w:val="00D77C08"/>
    <w:rsid w:val="00D77E64"/>
    <w:rsid w:val="00D77F1C"/>
    <w:rsid w:val="00D802A0"/>
    <w:rsid w:val="00D8043E"/>
    <w:rsid w:val="00D80816"/>
    <w:rsid w:val="00D80B94"/>
    <w:rsid w:val="00D81058"/>
    <w:rsid w:val="00D812F3"/>
    <w:rsid w:val="00D8138B"/>
    <w:rsid w:val="00D813F6"/>
    <w:rsid w:val="00D8161C"/>
    <w:rsid w:val="00D8163F"/>
    <w:rsid w:val="00D81C2C"/>
    <w:rsid w:val="00D81CB8"/>
    <w:rsid w:val="00D8233F"/>
    <w:rsid w:val="00D8234E"/>
    <w:rsid w:val="00D82597"/>
    <w:rsid w:val="00D8260C"/>
    <w:rsid w:val="00D827BF"/>
    <w:rsid w:val="00D82949"/>
    <w:rsid w:val="00D82A53"/>
    <w:rsid w:val="00D82AA8"/>
    <w:rsid w:val="00D82AD6"/>
    <w:rsid w:val="00D82DFF"/>
    <w:rsid w:val="00D82EDF"/>
    <w:rsid w:val="00D831B5"/>
    <w:rsid w:val="00D831C0"/>
    <w:rsid w:val="00D833C5"/>
    <w:rsid w:val="00D83623"/>
    <w:rsid w:val="00D837AE"/>
    <w:rsid w:val="00D838F6"/>
    <w:rsid w:val="00D83952"/>
    <w:rsid w:val="00D83A43"/>
    <w:rsid w:val="00D83B71"/>
    <w:rsid w:val="00D83C2A"/>
    <w:rsid w:val="00D83FA3"/>
    <w:rsid w:val="00D8409A"/>
    <w:rsid w:val="00D8420B"/>
    <w:rsid w:val="00D842AB"/>
    <w:rsid w:val="00D843B0"/>
    <w:rsid w:val="00D84540"/>
    <w:rsid w:val="00D84568"/>
    <w:rsid w:val="00D84806"/>
    <w:rsid w:val="00D84B44"/>
    <w:rsid w:val="00D84C43"/>
    <w:rsid w:val="00D84C8D"/>
    <w:rsid w:val="00D84D0B"/>
    <w:rsid w:val="00D85231"/>
    <w:rsid w:val="00D852A8"/>
    <w:rsid w:val="00D852AB"/>
    <w:rsid w:val="00D852E7"/>
    <w:rsid w:val="00D85300"/>
    <w:rsid w:val="00D85663"/>
    <w:rsid w:val="00D856E9"/>
    <w:rsid w:val="00D8575D"/>
    <w:rsid w:val="00D859AF"/>
    <w:rsid w:val="00D85D75"/>
    <w:rsid w:val="00D85D8F"/>
    <w:rsid w:val="00D85DDE"/>
    <w:rsid w:val="00D85E93"/>
    <w:rsid w:val="00D85EEA"/>
    <w:rsid w:val="00D85F9D"/>
    <w:rsid w:val="00D86198"/>
    <w:rsid w:val="00D867AA"/>
    <w:rsid w:val="00D867FC"/>
    <w:rsid w:val="00D868ED"/>
    <w:rsid w:val="00D86E40"/>
    <w:rsid w:val="00D8709B"/>
    <w:rsid w:val="00D870FE"/>
    <w:rsid w:val="00D871DD"/>
    <w:rsid w:val="00D872CC"/>
    <w:rsid w:val="00D873D7"/>
    <w:rsid w:val="00D8748F"/>
    <w:rsid w:val="00D876ED"/>
    <w:rsid w:val="00D8784D"/>
    <w:rsid w:val="00D87861"/>
    <w:rsid w:val="00D87916"/>
    <w:rsid w:val="00D87A9F"/>
    <w:rsid w:val="00D87AD6"/>
    <w:rsid w:val="00D87BB3"/>
    <w:rsid w:val="00D87D35"/>
    <w:rsid w:val="00D9026F"/>
    <w:rsid w:val="00D90438"/>
    <w:rsid w:val="00D904E5"/>
    <w:rsid w:val="00D905C2"/>
    <w:rsid w:val="00D9061A"/>
    <w:rsid w:val="00D9061F"/>
    <w:rsid w:val="00D90948"/>
    <w:rsid w:val="00D90A1F"/>
    <w:rsid w:val="00D90B04"/>
    <w:rsid w:val="00D90F4A"/>
    <w:rsid w:val="00D9114D"/>
    <w:rsid w:val="00D91704"/>
    <w:rsid w:val="00D9175F"/>
    <w:rsid w:val="00D917D2"/>
    <w:rsid w:val="00D91D6F"/>
    <w:rsid w:val="00D92028"/>
    <w:rsid w:val="00D92112"/>
    <w:rsid w:val="00D92182"/>
    <w:rsid w:val="00D922E2"/>
    <w:rsid w:val="00D92522"/>
    <w:rsid w:val="00D92560"/>
    <w:rsid w:val="00D9275E"/>
    <w:rsid w:val="00D927EB"/>
    <w:rsid w:val="00D92B73"/>
    <w:rsid w:val="00D92E11"/>
    <w:rsid w:val="00D93180"/>
    <w:rsid w:val="00D93281"/>
    <w:rsid w:val="00D933DF"/>
    <w:rsid w:val="00D93448"/>
    <w:rsid w:val="00D935F7"/>
    <w:rsid w:val="00D936B9"/>
    <w:rsid w:val="00D9382E"/>
    <w:rsid w:val="00D93C09"/>
    <w:rsid w:val="00D93C1F"/>
    <w:rsid w:val="00D94112"/>
    <w:rsid w:val="00D94436"/>
    <w:rsid w:val="00D9462E"/>
    <w:rsid w:val="00D9478F"/>
    <w:rsid w:val="00D9479E"/>
    <w:rsid w:val="00D9484A"/>
    <w:rsid w:val="00D949F7"/>
    <w:rsid w:val="00D94A9D"/>
    <w:rsid w:val="00D94AA4"/>
    <w:rsid w:val="00D94B25"/>
    <w:rsid w:val="00D94B6D"/>
    <w:rsid w:val="00D94BCC"/>
    <w:rsid w:val="00D94CB1"/>
    <w:rsid w:val="00D94D70"/>
    <w:rsid w:val="00D94D85"/>
    <w:rsid w:val="00D952E4"/>
    <w:rsid w:val="00D9530E"/>
    <w:rsid w:val="00D954F4"/>
    <w:rsid w:val="00D95521"/>
    <w:rsid w:val="00D955C2"/>
    <w:rsid w:val="00D955DA"/>
    <w:rsid w:val="00D955DE"/>
    <w:rsid w:val="00D956D7"/>
    <w:rsid w:val="00D95D2A"/>
    <w:rsid w:val="00D95EF5"/>
    <w:rsid w:val="00D9617E"/>
    <w:rsid w:val="00D964D9"/>
    <w:rsid w:val="00D96AFA"/>
    <w:rsid w:val="00D96C3B"/>
    <w:rsid w:val="00D96D09"/>
    <w:rsid w:val="00D96D39"/>
    <w:rsid w:val="00D96EAD"/>
    <w:rsid w:val="00D96EB2"/>
    <w:rsid w:val="00D970B9"/>
    <w:rsid w:val="00D97105"/>
    <w:rsid w:val="00D9722F"/>
    <w:rsid w:val="00D97406"/>
    <w:rsid w:val="00D97665"/>
    <w:rsid w:val="00D976CF"/>
    <w:rsid w:val="00D97928"/>
    <w:rsid w:val="00D97AA0"/>
    <w:rsid w:val="00D97B02"/>
    <w:rsid w:val="00D97EA8"/>
    <w:rsid w:val="00D97FB8"/>
    <w:rsid w:val="00DA0007"/>
    <w:rsid w:val="00DA0070"/>
    <w:rsid w:val="00DA00AA"/>
    <w:rsid w:val="00DA00F6"/>
    <w:rsid w:val="00DA019F"/>
    <w:rsid w:val="00DA0598"/>
    <w:rsid w:val="00DA06F8"/>
    <w:rsid w:val="00DA07D5"/>
    <w:rsid w:val="00DA0B20"/>
    <w:rsid w:val="00DA0B26"/>
    <w:rsid w:val="00DA0CDA"/>
    <w:rsid w:val="00DA0D14"/>
    <w:rsid w:val="00DA0D3D"/>
    <w:rsid w:val="00DA10EE"/>
    <w:rsid w:val="00DA1194"/>
    <w:rsid w:val="00DA11F1"/>
    <w:rsid w:val="00DA162E"/>
    <w:rsid w:val="00DA17A1"/>
    <w:rsid w:val="00DA1B50"/>
    <w:rsid w:val="00DA1B8B"/>
    <w:rsid w:val="00DA1C10"/>
    <w:rsid w:val="00DA1F5E"/>
    <w:rsid w:val="00DA1FA2"/>
    <w:rsid w:val="00DA2406"/>
    <w:rsid w:val="00DA240D"/>
    <w:rsid w:val="00DA24D5"/>
    <w:rsid w:val="00DA2615"/>
    <w:rsid w:val="00DA26E9"/>
    <w:rsid w:val="00DA277C"/>
    <w:rsid w:val="00DA2829"/>
    <w:rsid w:val="00DA2C13"/>
    <w:rsid w:val="00DA2DB9"/>
    <w:rsid w:val="00DA2DCF"/>
    <w:rsid w:val="00DA3485"/>
    <w:rsid w:val="00DA3633"/>
    <w:rsid w:val="00DA36DC"/>
    <w:rsid w:val="00DA38DC"/>
    <w:rsid w:val="00DA3A1B"/>
    <w:rsid w:val="00DA3A4C"/>
    <w:rsid w:val="00DA3BCE"/>
    <w:rsid w:val="00DA3C0D"/>
    <w:rsid w:val="00DA3DC3"/>
    <w:rsid w:val="00DA4163"/>
    <w:rsid w:val="00DA417D"/>
    <w:rsid w:val="00DA4482"/>
    <w:rsid w:val="00DA45CE"/>
    <w:rsid w:val="00DA474E"/>
    <w:rsid w:val="00DA480F"/>
    <w:rsid w:val="00DA4909"/>
    <w:rsid w:val="00DA4A1E"/>
    <w:rsid w:val="00DA4A5F"/>
    <w:rsid w:val="00DA4C20"/>
    <w:rsid w:val="00DA4D18"/>
    <w:rsid w:val="00DA4FE5"/>
    <w:rsid w:val="00DA500E"/>
    <w:rsid w:val="00DA51AE"/>
    <w:rsid w:val="00DA5467"/>
    <w:rsid w:val="00DA5549"/>
    <w:rsid w:val="00DA5555"/>
    <w:rsid w:val="00DA5938"/>
    <w:rsid w:val="00DA59F3"/>
    <w:rsid w:val="00DA5DA0"/>
    <w:rsid w:val="00DA5DC6"/>
    <w:rsid w:val="00DA5E3F"/>
    <w:rsid w:val="00DA5E78"/>
    <w:rsid w:val="00DA5EA4"/>
    <w:rsid w:val="00DA6251"/>
    <w:rsid w:val="00DA6315"/>
    <w:rsid w:val="00DA6375"/>
    <w:rsid w:val="00DA6596"/>
    <w:rsid w:val="00DA65F3"/>
    <w:rsid w:val="00DA6B67"/>
    <w:rsid w:val="00DA6CD7"/>
    <w:rsid w:val="00DA732B"/>
    <w:rsid w:val="00DA7493"/>
    <w:rsid w:val="00DA74C0"/>
    <w:rsid w:val="00DA7541"/>
    <w:rsid w:val="00DA7561"/>
    <w:rsid w:val="00DA759A"/>
    <w:rsid w:val="00DA7823"/>
    <w:rsid w:val="00DA789C"/>
    <w:rsid w:val="00DA78D0"/>
    <w:rsid w:val="00DA7CA8"/>
    <w:rsid w:val="00DB0076"/>
    <w:rsid w:val="00DB031E"/>
    <w:rsid w:val="00DB0407"/>
    <w:rsid w:val="00DB066D"/>
    <w:rsid w:val="00DB082C"/>
    <w:rsid w:val="00DB0A72"/>
    <w:rsid w:val="00DB0A78"/>
    <w:rsid w:val="00DB0B05"/>
    <w:rsid w:val="00DB0E1B"/>
    <w:rsid w:val="00DB1073"/>
    <w:rsid w:val="00DB13A1"/>
    <w:rsid w:val="00DB13AC"/>
    <w:rsid w:val="00DB16E1"/>
    <w:rsid w:val="00DB188E"/>
    <w:rsid w:val="00DB1A2C"/>
    <w:rsid w:val="00DB1B39"/>
    <w:rsid w:val="00DB1CB4"/>
    <w:rsid w:val="00DB1D5A"/>
    <w:rsid w:val="00DB1DC1"/>
    <w:rsid w:val="00DB1E30"/>
    <w:rsid w:val="00DB20D3"/>
    <w:rsid w:val="00DB2191"/>
    <w:rsid w:val="00DB21B3"/>
    <w:rsid w:val="00DB2221"/>
    <w:rsid w:val="00DB22E9"/>
    <w:rsid w:val="00DB2649"/>
    <w:rsid w:val="00DB268B"/>
    <w:rsid w:val="00DB2910"/>
    <w:rsid w:val="00DB2994"/>
    <w:rsid w:val="00DB2A05"/>
    <w:rsid w:val="00DB2A1C"/>
    <w:rsid w:val="00DB2E30"/>
    <w:rsid w:val="00DB31B2"/>
    <w:rsid w:val="00DB32AF"/>
    <w:rsid w:val="00DB33DB"/>
    <w:rsid w:val="00DB34F6"/>
    <w:rsid w:val="00DB35AA"/>
    <w:rsid w:val="00DB3743"/>
    <w:rsid w:val="00DB3AC2"/>
    <w:rsid w:val="00DB3ACF"/>
    <w:rsid w:val="00DB3B71"/>
    <w:rsid w:val="00DB3D6F"/>
    <w:rsid w:val="00DB3F27"/>
    <w:rsid w:val="00DB4049"/>
    <w:rsid w:val="00DB4364"/>
    <w:rsid w:val="00DB44AB"/>
    <w:rsid w:val="00DB4612"/>
    <w:rsid w:val="00DB4649"/>
    <w:rsid w:val="00DB47AB"/>
    <w:rsid w:val="00DB4AAF"/>
    <w:rsid w:val="00DB4BC4"/>
    <w:rsid w:val="00DB4F3E"/>
    <w:rsid w:val="00DB4F62"/>
    <w:rsid w:val="00DB5081"/>
    <w:rsid w:val="00DB5541"/>
    <w:rsid w:val="00DB55C7"/>
    <w:rsid w:val="00DB5630"/>
    <w:rsid w:val="00DB5785"/>
    <w:rsid w:val="00DB5976"/>
    <w:rsid w:val="00DB5B94"/>
    <w:rsid w:val="00DB5CF5"/>
    <w:rsid w:val="00DB5D25"/>
    <w:rsid w:val="00DB5DA1"/>
    <w:rsid w:val="00DB6321"/>
    <w:rsid w:val="00DB64FA"/>
    <w:rsid w:val="00DB650B"/>
    <w:rsid w:val="00DB67F2"/>
    <w:rsid w:val="00DB68C1"/>
    <w:rsid w:val="00DB6962"/>
    <w:rsid w:val="00DB6A1F"/>
    <w:rsid w:val="00DB6BA8"/>
    <w:rsid w:val="00DB6CF4"/>
    <w:rsid w:val="00DB6DDA"/>
    <w:rsid w:val="00DB6E2E"/>
    <w:rsid w:val="00DB7096"/>
    <w:rsid w:val="00DB713A"/>
    <w:rsid w:val="00DB75AF"/>
    <w:rsid w:val="00DB7893"/>
    <w:rsid w:val="00DB7A9E"/>
    <w:rsid w:val="00DB7C18"/>
    <w:rsid w:val="00DB7CC4"/>
    <w:rsid w:val="00DB7CFF"/>
    <w:rsid w:val="00DC03F9"/>
    <w:rsid w:val="00DC04A1"/>
    <w:rsid w:val="00DC0514"/>
    <w:rsid w:val="00DC0536"/>
    <w:rsid w:val="00DC06C2"/>
    <w:rsid w:val="00DC0829"/>
    <w:rsid w:val="00DC0960"/>
    <w:rsid w:val="00DC099D"/>
    <w:rsid w:val="00DC0DC6"/>
    <w:rsid w:val="00DC0E05"/>
    <w:rsid w:val="00DC1007"/>
    <w:rsid w:val="00DC1247"/>
    <w:rsid w:val="00DC1306"/>
    <w:rsid w:val="00DC1368"/>
    <w:rsid w:val="00DC1AAA"/>
    <w:rsid w:val="00DC1CC9"/>
    <w:rsid w:val="00DC1E9B"/>
    <w:rsid w:val="00DC1FA0"/>
    <w:rsid w:val="00DC1FAB"/>
    <w:rsid w:val="00DC2296"/>
    <w:rsid w:val="00DC24C7"/>
    <w:rsid w:val="00DC27AB"/>
    <w:rsid w:val="00DC289F"/>
    <w:rsid w:val="00DC2B9F"/>
    <w:rsid w:val="00DC2BF8"/>
    <w:rsid w:val="00DC2D05"/>
    <w:rsid w:val="00DC2EBE"/>
    <w:rsid w:val="00DC3218"/>
    <w:rsid w:val="00DC3627"/>
    <w:rsid w:val="00DC37F4"/>
    <w:rsid w:val="00DC3827"/>
    <w:rsid w:val="00DC3834"/>
    <w:rsid w:val="00DC384C"/>
    <w:rsid w:val="00DC3875"/>
    <w:rsid w:val="00DC3A8F"/>
    <w:rsid w:val="00DC3A98"/>
    <w:rsid w:val="00DC3ACB"/>
    <w:rsid w:val="00DC3C6D"/>
    <w:rsid w:val="00DC3D20"/>
    <w:rsid w:val="00DC3E10"/>
    <w:rsid w:val="00DC3E83"/>
    <w:rsid w:val="00DC417E"/>
    <w:rsid w:val="00DC421B"/>
    <w:rsid w:val="00DC45E8"/>
    <w:rsid w:val="00DC46FF"/>
    <w:rsid w:val="00DC480D"/>
    <w:rsid w:val="00DC4B56"/>
    <w:rsid w:val="00DC4DA4"/>
    <w:rsid w:val="00DC4E4D"/>
    <w:rsid w:val="00DC4E62"/>
    <w:rsid w:val="00DC5107"/>
    <w:rsid w:val="00DC524F"/>
    <w:rsid w:val="00DC5395"/>
    <w:rsid w:val="00DC5477"/>
    <w:rsid w:val="00DC556A"/>
    <w:rsid w:val="00DC5724"/>
    <w:rsid w:val="00DC57D3"/>
    <w:rsid w:val="00DC580C"/>
    <w:rsid w:val="00DC5C52"/>
    <w:rsid w:val="00DC5D4D"/>
    <w:rsid w:val="00DC5E81"/>
    <w:rsid w:val="00DC5EC0"/>
    <w:rsid w:val="00DC5F84"/>
    <w:rsid w:val="00DC6462"/>
    <w:rsid w:val="00DC64B9"/>
    <w:rsid w:val="00DC674E"/>
    <w:rsid w:val="00DC6795"/>
    <w:rsid w:val="00DC67C3"/>
    <w:rsid w:val="00DC6831"/>
    <w:rsid w:val="00DC69A5"/>
    <w:rsid w:val="00DC6AA1"/>
    <w:rsid w:val="00DC6D98"/>
    <w:rsid w:val="00DC6F8A"/>
    <w:rsid w:val="00DC6FB9"/>
    <w:rsid w:val="00DC7446"/>
    <w:rsid w:val="00DC78F9"/>
    <w:rsid w:val="00DC7A44"/>
    <w:rsid w:val="00DC7BCB"/>
    <w:rsid w:val="00DC7D96"/>
    <w:rsid w:val="00DD019A"/>
    <w:rsid w:val="00DD0203"/>
    <w:rsid w:val="00DD0362"/>
    <w:rsid w:val="00DD0644"/>
    <w:rsid w:val="00DD07A1"/>
    <w:rsid w:val="00DD0896"/>
    <w:rsid w:val="00DD0B93"/>
    <w:rsid w:val="00DD0C61"/>
    <w:rsid w:val="00DD0EE3"/>
    <w:rsid w:val="00DD0F63"/>
    <w:rsid w:val="00DD10AF"/>
    <w:rsid w:val="00DD159C"/>
    <w:rsid w:val="00DD16AE"/>
    <w:rsid w:val="00DD1864"/>
    <w:rsid w:val="00DD1B6A"/>
    <w:rsid w:val="00DD20E3"/>
    <w:rsid w:val="00DD2174"/>
    <w:rsid w:val="00DD2286"/>
    <w:rsid w:val="00DD2345"/>
    <w:rsid w:val="00DD2504"/>
    <w:rsid w:val="00DD2927"/>
    <w:rsid w:val="00DD29B2"/>
    <w:rsid w:val="00DD29C0"/>
    <w:rsid w:val="00DD2A0C"/>
    <w:rsid w:val="00DD2D65"/>
    <w:rsid w:val="00DD2F8C"/>
    <w:rsid w:val="00DD2FA1"/>
    <w:rsid w:val="00DD3165"/>
    <w:rsid w:val="00DD31C5"/>
    <w:rsid w:val="00DD3243"/>
    <w:rsid w:val="00DD3316"/>
    <w:rsid w:val="00DD339F"/>
    <w:rsid w:val="00DD34E0"/>
    <w:rsid w:val="00DD3614"/>
    <w:rsid w:val="00DD3615"/>
    <w:rsid w:val="00DD3648"/>
    <w:rsid w:val="00DD36EA"/>
    <w:rsid w:val="00DD3CD6"/>
    <w:rsid w:val="00DD3E4D"/>
    <w:rsid w:val="00DD3F11"/>
    <w:rsid w:val="00DD41EA"/>
    <w:rsid w:val="00DD42ED"/>
    <w:rsid w:val="00DD4675"/>
    <w:rsid w:val="00DD49F2"/>
    <w:rsid w:val="00DD4B34"/>
    <w:rsid w:val="00DD4C8F"/>
    <w:rsid w:val="00DD4CA2"/>
    <w:rsid w:val="00DD4E11"/>
    <w:rsid w:val="00DD4F17"/>
    <w:rsid w:val="00DD4F95"/>
    <w:rsid w:val="00DD50E5"/>
    <w:rsid w:val="00DD51D6"/>
    <w:rsid w:val="00DD5269"/>
    <w:rsid w:val="00DD534C"/>
    <w:rsid w:val="00DD5415"/>
    <w:rsid w:val="00DD55BB"/>
    <w:rsid w:val="00DD56D4"/>
    <w:rsid w:val="00DD57CE"/>
    <w:rsid w:val="00DD59C4"/>
    <w:rsid w:val="00DD5CCD"/>
    <w:rsid w:val="00DD5CDD"/>
    <w:rsid w:val="00DD5CF3"/>
    <w:rsid w:val="00DD5D39"/>
    <w:rsid w:val="00DD5EE2"/>
    <w:rsid w:val="00DD5EEA"/>
    <w:rsid w:val="00DD668F"/>
    <w:rsid w:val="00DD68AE"/>
    <w:rsid w:val="00DD6D6F"/>
    <w:rsid w:val="00DD71B0"/>
    <w:rsid w:val="00DD71D1"/>
    <w:rsid w:val="00DD7393"/>
    <w:rsid w:val="00DD76F8"/>
    <w:rsid w:val="00DD7810"/>
    <w:rsid w:val="00DD79E8"/>
    <w:rsid w:val="00DD7FBB"/>
    <w:rsid w:val="00DE06AC"/>
    <w:rsid w:val="00DE09E2"/>
    <w:rsid w:val="00DE0A22"/>
    <w:rsid w:val="00DE0A6B"/>
    <w:rsid w:val="00DE0E08"/>
    <w:rsid w:val="00DE0EA3"/>
    <w:rsid w:val="00DE0F89"/>
    <w:rsid w:val="00DE100D"/>
    <w:rsid w:val="00DE1166"/>
    <w:rsid w:val="00DE123C"/>
    <w:rsid w:val="00DE1334"/>
    <w:rsid w:val="00DE1397"/>
    <w:rsid w:val="00DE1485"/>
    <w:rsid w:val="00DE17AA"/>
    <w:rsid w:val="00DE197A"/>
    <w:rsid w:val="00DE1F0D"/>
    <w:rsid w:val="00DE1FFA"/>
    <w:rsid w:val="00DE2227"/>
    <w:rsid w:val="00DE2262"/>
    <w:rsid w:val="00DE2434"/>
    <w:rsid w:val="00DE2501"/>
    <w:rsid w:val="00DE2544"/>
    <w:rsid w:val="00DE27CC"/>
    <w:rsid w:val="00DE2B3B"/>
    <w:rsid w:val="00DE2B97"/>
    <w:rsid w:val="00DE2E62"/>
    <w:rsid w:val="00DE2F81"/>
    <w:rsid w:val="00DE31FA"/>
    <w:rsid w:val="00DE3313"/>
    <w:rsid w:val="00DE3353"/>
    <w:rsid w:val="00DE340B"/>
    <w:rsid w:val="00DE3563"/>
    <w:rsid w:val="00DE36E5"/>
    <w:rsid w:val="00DE37A7"/>
    <w:rsid w:val="00DE387C"/>
    <w:rsid w:val="00DE39BE"/>
    <w:rsid w:val="00DE3B3B"/>
    <w:rsid w:val="00DE3EC4"/>
    <w:rsid w:val="00DE4055"/>
    <w:rsid w:val="00DE40BC"/>
    <w:rsid w:val="00DE41A9"/>
    <w:rsid w:val="00DE42EA"/>
    <w:rsid w:val="00DE43CA"/>
    <w:rsid w:val="00DE4604"/>
    <w:rsid w:val="00DE474A"/>
    <w:rsid w:val="00DE48B1"/>
    <w:rsid w:val="00DE4A31"/>
    <w:rsid w:val="00DE4A46"/>
    <w:rsid w:val="00DE4A53"/>
    <w:rsid w:val="00DE4BC7"/>
    <w:rsid w:val="00DE4C28"/>
    <w:rsid w:val="00DE4C7C"/>
    <w:rsid w:val="00DE4CA1"/>
    <w:rsid w:val="00DE4DCA"/>
    <w:rsid w:val="00DE523E"/>
    <w:rsid w:val="00DE52DD"/>
    <w:rsid w:val="00DE53F0"/>
    <w:rsid w:val="00DE5616"/>
    <w:rsid w:val="00DE584D"/>
    <w:rsid w:val="00DE59CB"/>
    <w:rsid w:val="00DE5A38"/>
    <w:rsid w:val="00DE5ACD"/>
    <w:rsid w:val="00DE5B3C"/>
    <w:rsid w:val="00DE5C67"/>
    <w:rsid w:val="00DE5C79"/>
    <w:rsid w:val="00DE5CCC"/>
    <w:rsid w:val="00DE5D3B"/>
    <w:rsid w:val="00DE5D6B"/>
    <w:rsid w:val="00DE5E2F"/>
    <w:rsid w:val="00DE5EEE"/>
    <w:rsid w:val="00DE5F5C"/>
    <w:rsid w:val="00DE60F1"/>
    <w:rsid w:val="00DE61D0"/>
    <w:rsid w:val="00DE624B"/>
    <w:rsid w:val="00DE632E"/>
    <w:rsid w:val="00DE6550"/>
    <w:rsid w:val="00DE6678"/>
    <w:rsid w:val="00DE67E3"/>
    <w:rsid w:val="00DE6839"/>
    <w:rsid w:val="00DE6B00"/>
    <w:rsid w:val="00DE6D91"/>
    <w:rsid w:val="00DE7023"/>
    <w:rsid w:val="00DE717A"/>
    <w:rsid w:val="00DE725D"/>
    <w:rsid w:val="00DE72AC"/>
    <w:rsid w:val="00DE73E2"/>
    <w:rsid w:val="00DE74A1"/>
    <w:rsid w:val="00DE7857"/>
    <w:rsid w:val="00DE78EE"/>
    <w:rsid w:val="00DE7976"/>
    <w:rsid w:val="00DE7A70"/>
    <w:rsid w:val="00DE7A8B"/>
    <w:rsid w:val="00DE7B16"/>
    <w:rsid w:val="00DE7B53"/>
    <w:rsid w:val="00DE7B74"/>
    <w:rsid w:val="00DE7D4C"/>
    <w:rsid w:val="00DF06A2"/>
    <w:rsid w:val="00DF06C8"/>
    <w:rsid w:val="00DF0A9C"/>
    <w:rsid w:val="00DF0B98"/>
    <w:rsid w:val="00DF0E65"/>
    <w:rsid w:val="00DF0EF5"/>
    <w:rsid w:val="00DF10AE"/>
    <w:rsid w:val="00DF1140"/>
    <w:rsid w:val="00DF1141"/>
    <w:rsid w:val="00DF1244"/>
    <w:rsid w:val="00DF12F2"/>
    <w:rsid w:val="00DF13DA"/>
    <w:rsid w:val="00DF13E3"/>
    <w:rsid w:val="00DF1545"/>
    <w:rsid w:val="00DF15B8"/>
    <w:rsid w:val="00DF15C4"/>
    <w:rsid w:val="00DF15D4"/>
    <w:rsid w:val="00DF16C9"/>
    <w:rsid w:val="00DF17A0"/>
    <w:rsid w:val="00DF1823"/>
    <w:rsid w:val="00DF18B5"/>
    <w:rsid w:val="00DF1939"/>
    <w:rsid w:val="00DF1994"/>
    <w:rsid w:val="00DF1CE8"/>
    <w:rsid w:val="00DF1EF7"/>
    <w:rsid w:val="00DF1F1B"/>
    <w:rsid w:val="00DF2127"/>
    <w:rsid w:val="00DF212A"/>
    <w:rsid w:val="00DF21C4"/>
    <w:rsid w:val="00DF27E2"/>
    <w:rsid w:val="00DF28A6"/>
    <w:rsid w:val="00DF2A01"/>
    <w:rsid w:val="00DF2AF4"/>
    <w:rsid w:val="00DF2D11"/>
    <w:rsid w:val="00DF2D8A"/>
    <w:rsid w:val="00DF3418"/>
    <w:rsid w:val="00DF34E1"/>
    <w:rsid w:val="00DF3518"/>
    <w:rsid w:val="00DF3732"/>
    <w:rsid w:val="00DF3ABD"/>
    <w:rsid w:val="00DF3BDF"/>
    <w:rsid w:val="00DF3D6E"/>
    <w:rsid w:val="00DF3D8B"/>
    <w:rsid w:val="00DF3F0C"/>
    <w:rsid w:val="00DF3F17"/>
    <w:rsid w:val="00DF3F78"/>
    <w:rsid w:val="00DF42C4"/>
    <w:rsid w:val="00DF42D0"/>
    <w:rsid w:val="00DF4343"/>
    <w:rsid w:val="00DF4380"/>
    <w:rsid w:val="00DF4522"/>
    <w:rsid w:val="00DF4631"/>
    <w:rsid w:val="00DF4655"/>
    <w:rsid w:val="00DF4809"/>
    <w:rsid w:val="00DF4816"/>
    <w:rsid w:val="00DF4849"/>
    <w:rsid w:val="00DF486A"/>
    <w:rsid w:val="00DF48D3"/>
    <w:rsid w:val="00DF49F9"/>
    <w:rsid w:val="00DF4B41"/>
    <w:rsid w:val="00DF4FE1"/>
    <w:rsid w:val="00DF5148"/>
    <w:rsid w:val="00DF526B"/>
    <w:rsid w:val="00DF544F"/>
    <w:rsid w:val="00DF5451"/>
    <w:rsid w:val="00DF5615"/>
    <w:rsid w:val="00DF5798"/>
    <w:rsid w:val="00DF5807"/>
    <w:rsid w:val="00DF5B95"/>
    <w:rsid w:val="00DF5FDA"/>
    <w:rsid w:val="00DF6113"/>
    <w:rsid w:val="00DF61FA"/>
    <w:rsid w:val="00DF62DD"/>
    <w:rsid w:val="00DF653B"/>
    <w:rsid w:val="00DF6626"/>
    <w:rsid w:val="00DF695D"/>
    <w:rsid w:val="00DF697B"/>
    <w:rsid w:val="00DF69CA"/>
    <w:rsid w:val="00DF6CB4"/>
    <w:rsid w:val="00DF7069"/>
    <w:rsid w:val="00DF71C7"/>
    <w:rsid w:val="00DF7473"/>
    <w:rsid w:val="00DF74A0"/>
    <w:rsid w:val="00DF74FD"/>
    <w:rsid w:val="00DF7628"/>
    <w:rsid w:val="00DF769E"/>
    <w:rsid w:val="00DF7A22"/>
    <w:rsid w:val="00DF7A56"/>
    <w:rsid w:val="00DF7A8D"/>
    <w:rsid w:val="00DF7CB9"/>
    <w:rsid w:val="00DF7CD0"/>
    <w:rsid w:val="00DF7E16"/>
    <w:rsid w:val="00DF7F69"/>
    <w:rsid w:val="00E0004D"/>
    <w:rsid w:val="00E002EF"/>
    <w:rsid w:val="00E00685"/>
    <w:rsid w:val="00E00760"/>
    <w:rsid w:val="00E0079F"/>
    <w:rsid w:val="00E00849"/>
    <w:rsid w:val="00E00900"/>
    <w:rsid w:val="00E00916"/>
    <w:rsid w:val="00E00959"/>
    <w:rsid w:val="00E00B50"/>
    <w:rsid w:val="00E00BB4"/>
    <w:rsid w:val="00E00CC1"/>
    <w:rsid w:val="00E00CF3"/>
    <w:rsid w:val="00E00E4C"/>
    <w:rsid w:val="00E00E57"/>
    <w:rsid w:val="00E00E99"/>
    <w:rsid w:val="00E00F5B"/>
    <w:rsid w:val="00E01016"/>
    <w:rsid w:val="00E01332"/>
    <w:rsid w:val="00E01455"/>
    <w:rsid w:val="00E01472"/>
    <w:rsid w:val="00E014F8"/>
    <w:rsid w:val="00E015AA"/>
    <w:rsid w:val="00E015B1"/>
    <w:rsid w:val="00E016E5"/>
    <w:rsid w:val="00E01706"/>
    <w:rsid w:val="00E017CA"/>
    <w:rsid w:val="00E017D4"/>
    <w:rsid w:val="00E0184C"/>
    <w:rsid w:val="00E01BFB"/>
    <w:rsid w:val="00E01C26"/>
    <w:rsid w:val="00E01C49"/>
    <w:rsid w:val="00E01E24"/>
    <w:rsid w:val="00E01F09"/>
    <w:rsid w:val="00E01F65"/>
    <w:rsid w:val="00E02064"/>
    <w:rsid w:val="00E020FF"/>
    <w:rsid w:val="00E02275"/>
    <w:rsid w:val="00E022DC"/>
    <w:rsid w:val="00E028DB"/>
    <w:rsid w:val="00E0291E"/>
    <w:rsid w:val="00E02948"/>
    <w:rsid w:val="00E02DB5"/>
    <w:rsid w:val="00E02E14"/>
    <w:rsid w:val="00E02F43"/>
    <w:rsid w:val="00E03119"/>
    <w:rsid w:val="00E031CB"/>
    <w:rsid w:val="00E034C1"/>
    <w:rsid w:val="00E034E0"/>
    <w:rsid w:val="00E036FD"/>
    <w:rsid w:val="00E0388D"/>
    <w:rsid w:val="00E03A0D"/>
    <w:rsid w:val="00E03DAF"/>
    <w:rsid w:val="00E03E3D"/>
    <w:rsid w:val="00E04238"/>
    <w:rsid w:val="00E04673"/>
    <w:rsid w:val="00E0474D"/>
    <w:rsid w:val="00E047B6"/>
    <w:rsid w:val="00E0487A"/>
    <w:rsid w:val="00E04A7C"/>
    <w:rsid w:val="00E04AD6"/>
    <w:rsid w:val="00E04C99"/>
    <w:rsid w:val="00E04D3D"/>
    <w:rsid w:val="00E0550D"/>
    <w:rsid w:val="00E05588"/>
    <w:rsid w:val="00E05665"/>
    <w:rsid w:val="00E05696"/>
    <w:rsid w:val="00E0579B"/>
    <w:rsid w:val="00E059FB"/>
    <w:rsid w:val="00E05BB2"/>
    <w:rsid w:val="00E05EA0"/>
    <w:rsid w:val="00E0601B"/>
    <w:rsid w:val="00E06194"/>
    <w:rsid w:val="00E06346"/>
    <w:rsid w:val="00E06373"/>
    <w:rsid w:val="00E0657C"/>
    <w:rsid w:val="00E0659D"/>
    <w:rsid w:val="00E065FE"/>
    <w:rsid w:val="00E066D8"/>
    <w:rsid w:val="00E0672F"/>
    <w:rsid w:val="00E06809"/>
    <w:rsid w:val="00E06968"/>
    <w:rsid w:val="00E06A46"/>
    <w:rsid w:val="00E06C0D"/>
    <w:rsid w:val="00E06D4B"/>
    <w:rsid w:val="00E06DC0"/>
    <w:rsid w:val="00E06E8B"/>
    <w:rsid w:val="00E06FE4"/>
    <w:rsid w:val="00E07055"/>
    <w:rsid w:val="00E071E9"/>
    <w:rsid w:val="00E0737F"/>
    <w:rsid w:val="00E07415"/>
    <w:rsid w:val="00E075C9"/>
    <w:rsid w:val="00E075DA"/>
    <w:rsid w:val="00E075DD"/>
    <w:rsid w:val="00E077D1"/>
    <w:rsid w:val="00E07912"/>
    <w:rsid w:val="00E079A5"/>
    <w:rsid w:val="00E07A3E"/>
    <w:rsid w:val="00E07E38"/>
    <w:rsid w:val="00E07F72"/>
    <w:rsid w:val="00E10374"/>
    <w:rsid w:val="00E10529"/>
    <w:rsid w:val="00E10762"/>
    <w:rsid w:val="00E1093A"/>
    <w:rsid w:val="00E10946"/>
    <w:rsid w:val="00E10DB3"/>
    <w:rsid w:val="00E1110F"/>
    <w:rsid w:val="00E11180"/>
    <w:rsid w:val="00E11486"/>
    <w:rsid w:val="00E117EB"/>
    <w:rsid w:val="00E119E9"/>
    <w:rsid w:val="00E11ABB"/>
    <w:rsid w:val="00E11B84"/>
    <w:rsid w:val="00E11BC4"/>
    <w:rsid w:val="00E121F3"/>
    <w:rsid w:val="00E12202"/>
    <w:rsid w:val="00E122D3"/>
    <w:rsid w:val="00E12580"/>
    <w:rsid w:val="00E1260A"/>
    <w:rsid w:val="00E12D3C"/>
    <w:rsid w:val="00E12D6B"/>
    <w:rsid w:val="00E130AC"/>
    <w:rsid w:val="00E130C8"/>
    <w:rsid w:val="00E134AE"/>
    <w:rsid w:val="00E13523"/>
    <w:rsid w:val="00E13806"/>
    <w:rsid w:val="00E138DC"/>
    <w:rsid w:val="00E13E1B"/>
    <w:rsid w:val="00E13E78"/>
    <w:rsid w:val="00E13F24"/>
    <w:rsid w:val="00E140F5"/>
    <w:rsid w:val="00E14207"/>
    <w:rsid w:val="00E142E5"/>
    <w:rsid w:val="00E1432F"/>
    <w:rsid w:val="00E14579"/>
    <w:rsid w:val="00E14677"/>
    <w:rsid w:val="00E14891"/>
    <w:rsid w:val="00E148A1"/>
    <w:rsid w:val="00E14B6B"/>
    <w:rsid w:val="00E1534C"/>
    <w:rsid w:val="00E15720"/>
    <w:rsid w:val="00E15795"/>
    <w:rsid w:val="00E15AA0"/>
    <w:rsid w:val="00E15D28"/>
    <w:rsid w:val="00E15D47"/>
    <w:rsid w:val="00E15EB1"/>
    <w:rsid w:val="00E15F69"/>
    <w:rsid w:val="00E16547"/>
    <w:rsid w:val="00E168AD"/>
    <w:rsid w:val="00E1690C"/>
    <w:rsid w:val="00E169B1"/>
    <w:rsid w:val="00E16CC7"/>
    <w:rsid w:val="00E16DDE"/>
    <w:rsid w:val="00E16FA5"/>
    <w:rsid w:val="00E171F2"/>
    <w:rsid w:val="00E17311"/>
    <w:rsid w:val="00E1735B"/>
    <w:rsid w:val="00E175CE"/>
    <w:rsid w:val="00E17B77"/>
    <w:rsid w:val="00E17D67"/>
    <w:rsid w:val="00E17E4C"/>
    <w:rsid w:val="00E200F1"/>
    <w:rsid w:val="00E2018C"/>
    <w:rsid w:val="00E20310"/>
    <w:rsid w:val="00E207EE"/>
    <w:rsid w:val="00E209F2"/>
    <w:rsid w:val="00E20AE2"/>
    <w:rsid w:val="00E20D47"/>
    <w:rsid w:val="00E20E50"/>
    <w:rsid w:val="00E20F6F"/>
    <w:rsid w:val="00E20F98"/>
    <w:rsid w:val="00E20FFD"/>
    <w:rsid w:val="00E21091"/>
    <w:rsid w:val="00E2161A"/>
    <w:rsid w:val="00E21693"/>
    <w:rsid w:val="00E21798"/>
    <w:rsid w:val="00E217CD"/>
    <w:rsid w:val="00E21DDC"/>
    <w:rsid w:val="00E21E70"/>
    <w:rsid w:val="00E2202C"/>
    <w:rsid w:val="00E22060"/>
    <w:rsid w:val="00E22096"/>
    <w:rsid w:val="00E220C0"/>
    <w:rsid w:val="00E221B7"/>
    <w:rsid w:val="00E22515"/>
    <w:rsid w:val="00E22685"/>
    <w:rsid w:val="00E22694"/>
    <w:rsid w:val="00E2270F"/>
    <w:rsid w:val="00E2272C"/>
    <w:rsid w:val="00E22AB4"/>
    <w:rsid w:val="00E22D1C"/>
    <w:rsid w:val="00E22FD5"/>
    <w:rsid w:val="00E23528"/>
    <w:rsid w:val="00E2380E"/>
    <w:rsid w:val="00E238C3"/>
    <w:rsid w:val="00E241AB"/>
    <w:rsid w:val="00E24202"/>
    <w:rsid w:val="00E2437C"/>
    <w:rsid w:val="00E243DC"/>
    <w:rsid w:val="00E24510"/>
    <w:rsid w:val="00E247F4"/>
    <w:rsid w:val="00E247F5"/>
    <w:rsid w:val="00E2486B"/>
    <w:rsid w:val="00E2486D"/>
    <w:rsid w:val="00E248EC"/>
    <w:rsid w:val="00E24C40"/>
    <w:rsid w:val="00E24DBA"/>
    <w:rsid w:val="00E24EA4"/>
    <w:rsid w:val="00E24FC6"/>
    <w:rsid w:val="00E251E5"/>
    <w:rsid w:val="00E251F8"/>
    <w:rsid w:val="00E252DB"/>
    <w:rsid w:val="00E25309"/>
    <w:rsid w:val="00E2532D"/>
    <w:rsid w:val="00E253D4"/>
    <w:rsid w:val="00E2554C"/>
    <w:rsid w:val="00E255AE"/>
    <w:rsid w:val="00E2561A"/>
    <w:rsid w:val="00E2591E"/>
    <w:rsid w:val="00E259B6"/>
    <w:rsid w:val="00E25B0F"/>
    <w:rsid w:val="00E25BA6"/>
    <w:rsid w:val="00E25BC6"/>
    <w:rsid w:val="00E25DEB"/>
    <w:rsid w:val="00E26146"/>
    <w:rsid w:val="00E2619C"/>
    <w:rsid w:val="00E263DE"/>
    <w:rsid w:val="00E26503"/>
    <w:rsid w:val="00E26900"/>
    <w:rsid w:val="00E269B7"/>
    <w:rsid w:val="00E26BA7"/>
    <w:rsid w:val="00E26D8B"/>
    <w:rsid w:val="00E2714A"/>
    <w:rsid w:val="00E27179"/>
    <w:rsid w:val="00E271F7"/>
    <w:rsid w:val="00E2720E"/>
    <w:rsid w:val="00E27455"/>
    <w:rsid w:val="00E276A3"/>
    <w:rsid w:val="00E27702"/>
    <w:rsid w:val="00E27775"/>
    <w:rsid w:val="00E278FE"/>
    <w:rsid w:val="00E27C98"/>
    <w:rsid w:val="00E27E2E"/>
    <w:rsid w:val="00E27ECB"/>
    <w:rsid w:val="00E27F37"/>
    <w:rsid w:val="00E304DC"/>
    <w:rsid w:val="00E30765"/>
    <w:rsid w:val="00E3082E"/>
    <w:rsid w:val="00E308DA"/>
    <w:rsid w:val="00E3090A"/>
    <w:rsid w:val="00E309DC"/>
    <w:rsid w:val="00E30A60"/>
    <w:rsid w:val="00E30BB0"/>
    <w:rsid w:val="00E3108B"/>
    <w:rsid w:val="00E31628"/>
    <w:rsid w:val="00E319BE"/>
    <w:rsid w:val="00E319D9"/>
    <w:rsid w:val="00E31B1B"/>
    <w:rsid w:val="00E31B8B"/>
    <w:rsid w:val="00E31DBA"/>
    <w:rsid w:val="00E31F3F"/>
    <w:rsid w:val="00E320EA"/>
    <w:rsid w:val="00E3215E"/>
    <w:rsid w:val="00E32249"/>
    <w:rsid w:val="00E3224B"/>
    <w:rsid w:val="00E32557"/>
    <w:rsid w:val="00E325CF"/>
    <w:rsid w:val="00E326BE"/>
    <w:rsid w:val="00E32820"/>
    <w:rsid w:val="00E32A9B"/>
    <w:rsid w:val="00E32BA7"/>
    <w:rsid w:val="00E32E0B"/>
    <w:rsid w:val="00E32E4A"/>
    <w:rsid w:val="00E3311A"/>
    <w:rsid w:val="00E333F2"/>
    <w:rsid w:val="00E33737"/>
    <w:rsid w:val="00E33BB8"/>
    <w:rsid w:val="00E33CCB"/>
    <w:rsid w:val="00E33D6E"/>
    <w:rsid w:val="00E33F2C"/>
    <w:rsid w:val="00E33F5F"/>
    <w:rsid w:val="00E340C8"/>
    <w:rsid w:val="00E34174"/>
    <w:rsid w:val="00E3442B"/>
    <w:rsid w:val="00E34438"/>
    <w:rsid w:val="00E3467B"/>
    <w:rsid w:val="00E347BE"/>
    <w:rsid w:val="00E34966"/>
    <w:rsid w:val="00E349EA"/>
    <w:rsid w:val="00E34ADC"/>
    <w:rsid w:val="00E34D65"/>
    <w:rsid w:val="00E34D80"/>
    <w:rsid w:val="00E34DF5"/>
    <w:rsid w:val="00E3509A"/>
    <w:rsid w:val="00E3544C"/>
    <w:rsid w:val="00E355C0"/>
    <w:rsid w:val="00E35651"/>
    <w:rsid w:val="00E35669"/>
    <w:rsid w:val="00E356E5"/>
    <w:rsid w:val="00E359D8"/>
    <w:rsid w:val="00E35A75"/>
    <w:rsid w:val="00E35D54"/>
    <w:rsid w:val="00E35E74"/>
    <w:rsid w:val="00E35F34"/>
    <w:rsid w:val="00E35F77"/>
    <w:rsid w:val="00E36180"/>
    <w:rsid w:val="00E3661F"/>
    <w:rsid w:val="00E36642"/>
    <w:rsid w:val="00E36723"/>
    <w:rsid w:val="00E36C24"/>
    <w:rsid w:val="00E36C2E"/>
    <w:rsid w:val="00E36CFD"/>
    <w:rsid w:val="00E36F0B"/>
    <w:rsid w:val="00E36F11"/>
    <w:rsid w:val="00E37092"/>
    <w:rsid w:val="00E3709F"/>
    <w:rsid w:val="00E37268"/>
    <w:rsid w:val="00E37380"/>
    <w:rsid w:val="00E37575"/>
    <w:rsid w:val="00E37588"/>
    <w:rsid w:val="00E376C9"/>
    <w:rsid w:val="00E377DF"/>
    <w:rsid w:val="00E379CA"/>
    <w:rsid w:val="00E37BA2"/>
    <w:rsid w:val="00E37F29"/>
    <w:rsid w:val="00E37F54"/>
    <w:rsid w:val="00E37F68"/>
    <w:rsid w:val="00E37F8B"/>
    <w:rsid w:val="00E37FB3"/>
    <w:rsid w:val="00E40012"/>
    <w:rsid w:val="00E40370"/>
    <w:rsid w:val="00E40491"/>
    <w:rsid w:val="00E4049B"/>
    <w:rsid w:val="00E4060F"/>
    <w:rsid w:val="00E4093A"/>
    <w:rsid w:val="00E40DB1"/>
    <w:rsid w:val="00E40E22"/>
    <w:rsid w:val="00E40E68"/>
    <w:rsid w:val="00E40EB2"/>
    <w:rsid w:val="00E41043"/>
    <w:rsid w:val="00E41081"/>
    <w:rsid w:val="00E41165"/>
    <w:rsid w:val="00E41177"/>
    <w:rsid w:val="00E411B1"/>
    <w:rsid w:val="00E414AD"/>
    <w:rsid w:val="00E41635"/>
    <w:rsid w:val="00E417D8"/>
    <w:rsid w:val="00E4186E"/>
    <w:rsid w:val="00E41986"/>
    <w:rsid w:val="00E41BB7"/>
    <w:rsid w:val="00E41FC6"/>
    <w:rsid w:val="00E42347"/>
    <w:rsid w:val="00E42380"/>
    <w:rsid w:val="00E4261A"/>
    <w:rsid w:val="00E42625"/>
    <w:rsid w:val="00E42850"/>
    <w:rsid w:val="00E4289B"/>
    <w:rsid w:val="00E42A0F"/>
    <w:rsid w:val="00E42B37"/>
    <w:rsid w:val="00E42B50"/>
    <w:rsid w:val="00E42DC4"/>
    <w:rsid w:val="00E42DFE"/>
    <w:rsid w:val="00E42EBB"/>
    <w:rsid w:val="00E4302B"/>
    <w:rsid w:val="00E43046"/>
    <w:rsid w:val="00E432BD"/>
    <w:rsid w:val="00E432F2"/>
    <w:rsid w:val="00E4343F"/>
    <w:rsid w:val="00E434D5"/>
    <w:rsid w:val="00E43740"/>
    <w:rsid w:val="00E4390B"/>
    <w:rsid w:val="00E439D6"/>
    <w:rsid w:val="00E43B8E"/>
    <w:rsid w:val="00E43D3D"/>
    <w:rsid w:val="00E44225"/>
    <w:rsid w:val="00E4428F"/>
    <w:rsid w:val="00E442F3"/>
    <w:rsid w:val="00E446CC"/>
    <w:rsid w:val="00E4473A"/>
    <w:rsid w:val="00E44891"/>
    <w:rsid w:val="00E4490D"/>
    <w:rsid w:val="00E4493B"/>
    <w:rsid w:val="00E44A80"/>
    <w:rsid w:val="00E44F69"/>
    <w:rsid w:val="00E45017"/>
    <w:rsid w:val="00E452E5"/>
    <w:rsid w:val="00E4535F"/>
    <w:rsid w:val="00E453EA"/>
    <w:rsid w:val="00E454E9"/>
    <w:rsid w:val="00E45520"/>
    <w:rsid w:val="00E4577C"/>
    <w:rsid w:val="00E457BF"/>
    <w:rsid w:val="00E457DF"/>
    <w:rsid w:val="00E458F0"/>
    <w:rsid w:val="00E45A6E"/>
    <w:rsid w:val="00E45B09"/>
    <w:rsid w:val="00E45D3A"/>
    <w:rsid w:val="00E45E86"/>
    <w:rsid w:val="00E45F0A"/>
    <w:rsid w:val="00E4602D"/>
    <w:rsid w:val="00E4648F"/>
    <w:rsid w:val="00E46557"/>
    <w:rsid w:val="00E467F2"/>
    <w:rsid w:val="00E46998"/>
    <w:rsid w:val="00E469EE"/>
    <w:rsid w:val="00E46A65"/>
    <w:rsid w:val="00E46C86"/>
    <w:rsid w:val="00E46D02"/>
    <w:rsid w:val="00E46D2C"/>
    <w:rsid w:val="00E46FC7"/>
    <w:rsid w:val="00E46FD9"/>
    <w:rsid w:val="00E470F7"/>
    <w:rsid w:val="00E47294"/>
    <w:rsid w:val="00E473D2"/>
    <w:rsid w:val="00E47420"/>
    <w:rsid w:val="00E4748D"/>
    <w:rsid w:val="00E478B5"/>
    <w:rsid w:val="00E479DA"/>
    <w:rsid w:val="00E47AD4"/>
    <w:rsid w:val="00E47BCE"/>
    <w:rsid w:val="00E47EBC"/>
    <w:rsid w:val="00E50287"/>
    <w:rsid w:val="00E50522"/>
    <w:rsid w:val="00E505AB"/>
    <w:rsid w:val="00E5096F"/>
    <w:rsid w:val="00E50970"/>
    <w:rsid w:val="00E50BC3"/>
    <w:rsid w:val="00E50C27"/>
    <w:rsid w:val="00E50CEC"/>
    <w:rsid w:val="00E51A0D"/>
    <w:rsid w:val="00E51C17"/>
    <w:rsid w:val="00E51C28"/>
    <w:rsid w:val="00E51F44"/>
    <w:rsid w:val="00E520FB"/>
    <w:rsid w:val="00E52104"/>
    <w:rsid w:val="00E52412"/>
    <w:rsid w:val="00E52711"/>
    <w:rsid w:val="00E52754"/>
    <w:rsid w:val="00E52972"/>
    <w:rsid w:val="00E52AD2"/>
    <w:rsid w:val="00E52B25"/>
    <w:rsid w:val="00E52B38"/>
    <w:rsid w:val="00E52BF9"/>
    <w:rsid w:val="00E52CC9"/>
    <w:rsid w:val="00E52D42"/>
    <w:rsid w:val="00E52DBD"/>
    <w:rsid w:val="00E53354"/>
    <w:rsid w:val="00E53426"/>
    <w:rsid w:val="00E53512"/>
    <w:rsid w:val="00E536B5"/>
    <w:rsid w:val="00E536C5"/>
    <w:rsid w:val="00E53CD1"/>
    <w:rsid w:val="00E53CF5"/>
    <w:rsid w:val="00E53D3B"/>
    <w:rsid w:val="00E53DC3"/>
    <w:rsid w:val="00E53ECB"/>
    <w:rsid w:val="00E54104"/>
    <w:rsid w:val="00E541BC"/>
    <w:rsid w:val="00E54250"/>
    <w:rsid w:val="00E5429B"/>
    <w:rsid w:val="00E542D5"/>
    <w:rsid w:val="00E542EC"/>
    <w:rsid w:val="00E54361"/>
    <w:rsid w:val="00E54400"/>
    <w:rsid w:val="00E54871"/>
    <w:rsid w:val="00E54979"/>
    <w:rsid w:val="00E54A5A"/>
    <w:rsid w:val="00E54B1D"/>
    <w:rsid w:val="00E54B2B"/>
    <w:rsid w:val="00E54C66"/>
    <w:rsid w:val="00E551A9"/>
    <w:rsid w:val="00E551AB"/>
    <w:rsid w:val="00E55298"/>
    <w:rsid w:val="00E552A3"/>
    <w:rsid w:val="00E55320"/>
    <w:rsid w:val="00E553C1"/>
    <w:rsid w:val="00E554DE"/>
    <w:rsid w:val="00E555AF"/>
    <w:rsid w:val="00E5560F"/>
    <w:rsid w:val="00E5587F"/>
    <w:rsid w:val="00E55FD6"/>
    <w:rsid w:val="00E561B9"/>
    <w:rsid w:val="00E561E6"/>
    <w:rsid w:val="00E561E8"/>
    <w:rsid w:val="00E565B1"/>
    <w:rsid w:val="00E566CA"/>
    <w:rsid w:val="00E56AD0"/>
    <w:rsid w:val="00E56E88"/>
    <w:rsid w:val="00E57014"/>
    <w:rsid w:val="00E57413"/>
    <w:rsid w:val="00E5741B"/>
    <w:rsid w:val="00E575E8"/>
    <w:rsid w:val="00E57AF2"/>
    <w:rsid w:val="00E57B6A"/>
    <w:rsid w:val="00E57BDA"/>
    <w:rsid w:val="00E57C79"/>
    <w:rsid w:val="00E57D11"/>
    <w:rsid w:val="00E57DDF"/>
    <w:rsid w:val="00E60385"/>
    <w:rsid w:val="00E60586"/>
    <w:rsid w:val="00E609EF"/>
    <w:rsid w:val="00E60C4E"/>
    <w:rsid w:val="00E60DB6"/>
    <w:rsid w:val="00E60DF2"/>
    <w:rsid w:val="00E60E06"/>
    <w:rsid w:val="00E60E8B"/>
    <w:rsid w:val="00E60EBE"/>
    <w:rsid w:val="00E60F46"/>
    <w:rsid w:val="00E60F8A"/>
    <w:rsid w:val="00E60FFA"/>
    <w:rsid w:val="00E6138B"/>
    <w:rsid w:val="00E613C9"/>
    <w:rsid w:val="00E61803"/>
    <w:rsid w:val="00E61A3C"/>
    <w:rsid w:val="00E61B08"/>
    <w:rsid w:val="00E61CE5"/>
    <w:rsid w:val="00E61EBF"/>
    <w:rsid w:val="00E61F7A"/>
    <w:rsid w:val="00E62092"/>
    <w:rsid w:val="00E6233F"/>
    <w:rsid w:val="00E62574"/>
    <w:rsid w:val="00E6257E"/>
    <w:rsid w:val="00E625AE"/>
    <w:rsid w:val="00E62B58"/>
    <w:rsid w:val="00E62E34"/>
    <w:rsid w:val="00E62FF3"/>
    <w:rsid w:val="00E6305A"/>
    <w:rsid w:val="00E632EC"/>
    <w:rsid w:val="00E63348"/>
    <w:rsid w:val="00E634AD"/>
    <w:rsid w:val="00E6359C"/>
    <w:rsid w:val="00E638F7"/>
    <w:rsid w:val="00E6394C"/>
    <w:rsid w:val="00E63950"/>
    <w:rsid w:val="00E6396F"/>
    <w:rsid w:val="00E6398F"/>
    <w:rsid w:val="00E639E7"/>
    <w:rsid w:val="00E63B91"/>
    <w:rsid w:val="00E63D09"/>
    <w:rsid w:val="00E63EB2"/>
    <w:rsid w:val="00E640EF"/>
    <w:rsid w:val="00E64228"/>
    <w:rsid w:val="00E6438D"/>
    <w:rsid w:val="00E645EB"/>
    <w:rsid w:val="00E6467E"/>
    <w:rsid w:val="00E647FB"/>
    <w:rsid w:val="00E64883"/>
    <w:rsid w:val="00E648BD"/>
    <w:rsid w:val="00E64933"/>
    <w:rsid w:val="00E64AAE"/>
    <w:rsid w:val="00E64B58"/>
    <w:rsid w:val="00E64CC2"/>
    <w:rsid w:val="00E64EF7"/>
    <w:rsid w:val="00E64F8A"/>
    <w:rsid w:val="00E650AC"/>
    <w:rsid w:val="00E651DE"/>
    <w:rsid w:val="00E65418"/>
    <w:rsid w:val="00E6543B"/>
    <w:rsid w:val="00E655AB"/>
    <w:rsid w:val="00E655E6"/>
    <w:rsid w:val="00E65664"/>
    <w:rsid w:val="00E659FC"/>
    <w:rsid w:val="00E65C05"/>
    <w:rsid w:val="00E65CA5"/>
    <w:rsid w:val="00E66095"/>
    <w:rsid w:val="00E661DD"/>
    <w:rsid w:val="00E6626A"/>
    <w:rsid w:val="00E662AE"/>
    <w:rsid w:val="00E662F4"/>
    <w:rsid w:val="00E66336"/>
    <w:rsid w:val="00E664E3"/>
    <w:rsid w:val="00E66B61"/>
    <w:rsid w:val="00E66C6F"/>
    <w:rsid w:val="00E66EA9"/>
    <w:rsid w:val="00E66FF9"/>
    <w:rsid w:val="00E6705C"/>
    <w:rsid w:val="00E673C9"/>
    <w:rsid w:val="00E675AB"/>
    <w:rsid w:val="00E67601"/>
    <w:rsid w:val="00E67660"/>
    <w:rsid w:val="00E6767A"/>
    <w:rsid w:val="00E677C7"/>
    <w:rsid w:val="00E67C67"/>
    <w:rsid w:val="00E67CCA"/>
    <w:rsid w:val="00E67EF6"/>
    <w:rsid w:val="00E67F8B"/>
    <w:rsid w:val="00E67FEA"/>
    <w:rsid w:val="00E70245"/>
    <w:rsid w:val="00E7030B"/>
    <w:rsid w:val="00E706FD"/>
    <w:rsid w:val="00E7084A"/>
    <w:rsid w:val="00E70904"/>
    <w:rsid w:val="00E70990"/>
    <w:rsid w:val="00E70AA1"/>
    <w:rsid w:val="00E70DE7"/>
    <w:rsid w:val="00E70ED7"/>
    <w:rsid w:val="00E71531"/>
    <w:rsid w:val="00E71568"/>
    <w:rsid w:val="00E71657"/>
    <w:rsid w:val="00E717F1"/>
    <w:rsid w:val="00E718AF"/>
    <w:rsid w:val="00E71BFF"/>
    <w:rsid w:val="00E71CB5"/>
    <w:rsid w:val="00E71E42"/>
    <w:rsid w:val="00E721C3"/>
    <w:rsid w:val="00E7228D"/>
    <w:rsid w:val="00E722D0"/>
    <w:rsid w:val="00E723D1"/>
    <w:rsid w:val="00E72516"/>
    <w:rsid w:val="00E72743"/>
    <w:rsid w:val="00E727B4"/>
    <w:rsid w:val="00E727EC"/>
    <w:rsid w:val="00E72A6D"/>
    <w:rsid w:val="00E72B8F"/>
    <w:rsid w:val="00E72DEB"/>
    <w:rsid w:val="00E731BB"/>
    <w:rsid w:val="00E731DB"/>
    <w:rsid w:val="00E731EA"/>
    <w:rsid w:val="00E736EE"/>
    <w:rsid w:val="00E7372E"/>
    <w:rsid w:val="00E737D5"/>
    <w:rsid w:val="00E73878"/>
    <w:rsid w:val="00E73ADA"/>
    <w:rsid w:val="00E73CE0"/>
    <w:rsid w:val="00E7403F"/>
    <w:rsid w:val="00E74070"/>
    <w:rsid w:val="00E74160"/>
    <w:rsid w:val="00E74260"/>
    <w:rsid w:val="00E747D6"/>
    <w:rsid w:val="00E747E5"/>
    <w:rsid w:val="00E74CB7"/>
    <w:rsid w:val="00E74D80"/>
    <w:rsid w:val="00E74E17"/>
    <w:rsid w:val="00E750DB"/>
    <w:rsid w:val="00E75160"/>
    <w:rsid w:val="00E751AB"/>
    <w:rsid w:val="00E75319"/>
    <w:rsid w:val="00E75349"/>
    <w:rsid w:val="00E7534C"/>
    <w:rsid w:val="00E75373"/>
    <w:rsid w:val="00E756CC"/>
    <w:rsid w:val="00E7576B"/>
    <w:rsid w:val="00E759FE"/>
    <w:rsid w:val="00E75E93"/>
    <w:rsid w:val="00E75F0F"/>
    <w:rsid w:val="00E75F43"/>
    <w:rsid w:val="00E761ED"/>
    <w:rsid w:val="00E76371"/>
    <w:rsid w:val="00E76599"/>
    <w:rsid w:val="00E766D1"/>
    <w:rsid w:val="00E76729"/>
    <w:rsid w:val="00E7686C"/>
    <w:rsid w:val="00E76889"/>
    <w:rsid w:val="00E76B84"/>
    <w:rsid w:val="00E76D3C"/>
    <w:rsid w:val="00E76EAA"/>
    <w:rsid w:val="00E76F6E"/>
    <w:rsid w:val="00E77238"/>
    <w:rsid w:val="00E77568"/>
    <w:rsid w:val="00E7759F"/>
    <w:rsid w:val="00E7761F"/>
    <w:rsid w:val="00E777C5"/>
    <w:rsid w:val="00E777CA"/>
    <w:rsid w:val="00E77E5F"/>
    <w:rsid w:val="00E77EC8"/>
    <w:rsid w:val="00E77FA9"/>
    <w:rsid w:val="00E77FBD"/>
    <w:rsid w:val="00E802F2"/>
    <w:rsid w:val="00E807B6"/>
    <w:rsid w:val="00E807F8"/>
    <w:rsid w:val="00E8088A"/>
    <w:rsid w:val="00E80989"/>
    <w:rsid w:val="00E809ED"/>
    <w:rsid w:val="00E80ABA"/>
    <w:rsid w:val="00E80EEB"/>
    <w:rsid w:val="00E814D2"/>
    <w:rsid w:val="00E81626"/>
    <w:rsid w:val="00E81680"/>
    <w:rsid w:val="00E816F5"/>
    <w:rsid w:val="00E81850"/>
    <w:rsid w:val="00E818FC"/>
    <w:rsid w:val="00E81905"/>
    <w:rsid w:val="00E81BF7"/>
    <w:rsid w:val="00E81F6E"/>
    <w:rsid w:val="00E82186"/>
    <w:rsid w:val="00E82235"/>
    <w:rsid w:val="00E8230A"/>
    <w:rsid w:val="00E8254B"/>
    <w:rsid w:val="00E825C6"/>
    <w:rsid w:val="00E8268C"/>
    <w:rsid w:val="00E82840"/>
    <w:rsid w:val="00E828DA"/>
    <w:rsid w:val="00E828E6"/>
    <w:rsid w:val="00E82C1F"/>
    <w:rsid w:val="00E82EA0"/>
    <w:rsid w:val="00E8302C"/>
    <w:rsid w:val="00E830F8"/>
    <w:rsid w:val="00E8337C"/>
    <w:rsid w:val="00E833B4"/>
    <w:rsid w:val="00E834E2"/>
    <w:rsid w:val="00E83700"/>
    <w:rsid w:val="00E8390F"/>
    <w:rsid w:val="00E83CD2"/>
    <w:rsid w:val="00E83DAD"/>
    <w:rsid w:val="00E83FA4"/>
    <w:rsid w:val="00E83FB0"/>
    <w:rsid w:val="00E8401C"/>
    <w:rsid w:val="00E841AB"/>
    <w:rsid w:val="00E84325"/>
    <w:rsid w:val="00E84463"/>
    <w:rsid w:val="00E846F9"/>
    <w:rsid w:val="00E847AD"/>
    <w:rsid w:val="00E847BA"/>
    <w:rsid w:val="00E84874"/>
    <w:rsid w:val="00E849A9"/>
    <w:rsid w:val="00E84A60"/>
    <w:rsid w:val="00E84A7E"/>
    <w:rsid w:val="00E84B78"/>
    <w:rsid w:val="00E84F1F"/>
    <w:rsid w:val="00E850D8"/>
    <w:rsid w:val="00E852D4"/>
    <w:rsid w:val="00E853C9"/>
    <w:rsid w:val="00E855E5"/>
    <w:rsid w:val="00E85644"/>
    <w:rsid w:val="00E85766"/>
    <w:rsid w:val="00E858F1"/>
    <w:rsid w:val="00E85A15"/>
    <w:rsid w:val="00E85A33"/>
    <w:rsid w:val="00E85BFC"/>
    <w:rsid w:val="00E85E82"/>
    <w:rsid w:val="00E85EA7"/>
    <w:rsid w:val="00E860CE"/>
    <w:rsid w:val="00E860D0"/>
    <w:rsid w:val="00E862F1"/>
    <w:rsid w:val="00E863CB"/>
    <w:rsid w:val="00E864BF"/>
    <w:rsid w:val="00E865A1"/>
    <w:rsid w:val="00E86701"/>
    <w:rsid w:val="00E8684A"/>
    <w:rsid w:val="00E86ADA"/>
    <w:rsid w:val="00E86BFD"/>
    <w:rsid w:val="00E86E16"/>
    <w:rsid w:val="00E87049"/>
    <w:rsid w:val="00E87070"/>
    <w:rsid w:val="00E8707B"/>
    <w:rsid w:val="00E87148"/>
    <w:rsid w:val="00E87163"/>
    <w:rsid w:val="00E87206"/>
    <w:rsid w:val="00E8729F"/>
    <w:rsid w:val="00E8745A"/>
    <w:rsid w:val="00E874E7"/>
    <w:rsid w:val="00E87870"/>
    <w:rsid w:val="00E87894"/>
    <w:rsid w:val="00E879AD"/>
    <w:rsid w:val="00E879C0"/>
    <w:rsid w:val="00E87A38"/>
    <w:rsid w:val="00E87B2B"/>
    <w:rsid w:val="00E87D6A"/>
    <w:rsid w:val="00E87D95"/>
    <w:rsid w:val="00E87EA7"/>
    <w:rsid w:val="00E87F4D"/>
    <w:rsid w:val="00E90042"/>
    <w:rsid w:val="00E90069"/>
    <w:rsid w:val="00E90076"/>
    <w:rsid w:val="00E90463"/>
    <w:rsid w:val="00E9054F"/>
    <w:rsid w:val="00E908AC"/>
    <w:rsid w:val="00E90AC4"/>
    <w:rsid w:val="00E90B52"/>
    <w:rsid w:val="00E910E1"/>
    <w:rsid w:val="00E911F3"/>
    <w:rsid w:val="00E9120B"/>
    <w:rsid w:val="00E9141C"/>
    <w:rsid w:val="00E91461"/>
    <w:rsid w:val="00E91520"/>
    <w:rsid w:val="00E91969"/>
    <w:rsid w:val="00E91996"/>
    <w:rsid w:val="00E91AB4"/>
    <w:rsid w:val="00E91BC4"/>
    <w:rsid w:val="00E91D38"/>
    <w:rsid w:val="00E91F55"/>
    <w:rsid w:val="00E920C9"/>
    <w:rsid w:val="00E921B9"/>
    <w:rsid w:val="00E921CA"/>
    <w:rsid w:val="00E9225B"/>
    <w:rsid w:val="00E92261"/>
    <w:rsid w:val="00E92581"/>
    <w:rsid w:val="00E92611"/>
    <w:rsid w:val="00E928EE"/>
    <w:rsid w:val="00E92989"/>
    <w:rsid w:val="00E92B5D"/>
    <w:rsid w:val="00E9311D"/>
    <w:rsid w:val="00E93615"/>
    <w:rsid w:val="00E9365E"/>
    <w:rsid w:val="00E93701"/>
    <w:rsid w:val="00E938C5"/>
    <w:rsid w:val="00E93AFD"/>
    <w:rsid w:val="00E93C36"/>
    <w:rsid w:val="00E93C45"/>
    <w:rsid w:val="00E93DA3"/>
    <w:rsid w:val="00E93DFC"/>
    <w:rsid w:val="00E93E19"/>
    <w:rsid w:val="00E9449D"/>
    <w:rsid w:val="00E9455C"/>
    <w:rsid w:val="00E94588"/>
    <w:rsid w:val="00E945C5"/>
    <w:rsid w:val="00E945D3"/>
    <w:rsid w:val="00E94931"/>
    <w:rsid w:val="00E949C8"/>
    <w:rsid w:val="00E94B05"/>
    <w:rsid w:val="00E95015"/>
    <w:rsid w:val="00E95059"/>
    <w:rsid w:val="00E95134"/>
    <w:rsid w:val="00E957C0"/>
    <w:rsid w:val="00E9597B"/>
    <w:rsid w:val="00E95B4D"/>
    <w:rsid w:val="00E95C16"/>
    <w:rsid w:val="00E95D22"/>
    <w:rsid w:val="00E95D2B"/>
    <w:rsid w:val="00E95D94"/>
    <w:rsid w:val="00E9600D"/>
    <w:rsid w:val="00E96019"/>
    <w:rsid w:val="00E961FF"/>
    <w:rsid w:val="00E962AE"/>
    <w:rsid w:val="00E9659B"/>
    <w:rsid w:val="00E9680D"/>
    <w:rsid w:val="00E9692D"/>
    <w:rsid w:val="00E96B56"/>
    <w:rsid w:val="00E96F0B"/>
    <w:rsid w:val="00E972F2"/>
    <w:rsid w:val="00E97782"/>
    <w:rsid w:val="00E977D2"/>
    <w:rsid w:val="00E9790D"/>
    <w:rsid w:val="00E97997"/>
    <w:rsid w:val="00E97B53"/>
    <w:rsid w:val="00E97F32"/>
    <w:rsid w:val="00E97F49"/>
    <w:rsid w:val="00E97FB0"/>
    <w:rsid w:val="00E97FC3"/>
    <w:rsid w:val="00EA0006"/>
    <w:rsid w:val="00EA007C"/>
    <w:rsid w:val="00EA0273"/>
    <w:rsid w:val="00EA0658"/>
    <w:rsid w:val="00EA08A8"/>
    <w:rsid w:val="00EA08D1"/>
    <w:rsid w:val="00EA094D"/>
    <w:rsid w:val="00EA0AE7"/>
    <w:rsid w:val="00EA0B75"/>
    <w:rsid w:val="00EA0C1F"/>
    <w:rsid w:val="00EA0DBC"/>
    <w:rsid w:val="00EA0F32"/>
    <w:rsid w:val="00EA0F41"/>
    <w:rsid w:val="00EA0F67"/>
    <w:rsid w:val="00EA1221"/>
    <w:rsid w:val="00EA1296"/>
    <w:rsid w:val="00EA1361"/>
    <w:rsid w:val="00EA13ED"/>
    <w:rsid w:val="00EA185A"/>
    <w:rsid w:val="00EA1870"/>
    <w:rsid w:val="00EA1942"/>
    <w:rsid w:val="00EA196B"/>
    <w:rsid w:val="00EA1975"/>
    <w:rsid w:val="00EA1A46"/>
    <w:rsid w:val="00EA1AC6"/>
    <w:rsid w:val="00EA2272"/>
    <w:rsid w:val="00EA250F"/>
    <w:rsid w:val="00EA25E1"/>
    <w:rsid w:val="00EA270F"/>
    <w:rsid w:val="00EA2715"/>
    <w:rsid w:val="00EA27F5"/>
    <w:rsid w:val="00EA28BC"/>
    <w:rsid w:val="00EA2B92"/>
    <w:rsid w:val="00EA2E7E"/>
    <w:rsid w:val="00EA2EBB"/>
    <w:rsid w:val="00EA3022"/>
    <w:rsid w:val="00EA30AD"/>
    <w:rsid w:val="00EA35AE"/>
    <w:rsid w:val="00EA35B5"/>
    <w:rsid w:val="00EA360B"/>
    <w:rsid w:val="00EA3758"/>
    <w:rsid w:val="00EA3793"/>
    <w:rsid w:val="00EA37E4"/>
    <w:rsid w:val="00EA3916"/>
    <w:rsid w:val="00EA3A03"/>
    <w:rsid w:val="00EA3AD6"/>
    <w:rsid w:val="00EA3E26"/>
    <w:rsid w:val="00EA3E27"/>
    <w:rsid w:val="00EA3E62"/>
    <w:rsid w:val="00EA4105"/>
    <w:rsid w:val="00EA41C7"/>
    <w:rsid w:val="00EA440E"/>
    <w:rsid w:val="00EA465B"/>
    <w:rsid w:val="00EA4818"/>
    <w:rsid w:val="00EA4836"/>
    <w:rsid w:val="00EA49C4"/>
    <w:rsid w:val="00EA4C0B"/>
    <w:rsid w:val="00EA4C1A"/>
    <w:rsid w:val="00EA4F14"/>
    <w:rsid w:val="00EA5121"/>
    <w:rsid w:val="00EA52A4"/>
    <w:rsid w:val="00EA52A6"/>
    <w:rsid w:val="00EA52CF"/>
    <w:rsid w:val="00EA533F"/>
    <w:rsid w:val="00EA549C"/>
    <w:rsid w:val="00EA5690"/>
    <w:rsid w:val="00EA577D"/>
    <w:rsid w:val="00EA579E"/>
    <w:rsid w:val="00EA5922"/>
    <w:rsid w:val="00EA5941"/>
    <w:rsid w:val="00EA5C81"/>
    <w:rsid w:val="00EA5CA5"/>
    <w:rsid w:val="00EA5D19"/>
    <w:rsid w:val="00EA6032"/>
    <w:rsid w:val="00EA60B3"/>
    <w:rsid w:val="00EA61CF"/>
    <w:rsid w:val="00EA61E8"/>
    <w:rsid w:val="00EA6353"/>
    <w:rsid w:val="00EA6491"/>
    <w:rsid w:val="00EA64D9"/>
    <w:rsid w:val="00EA665A"/>
    <w:rsid w:val="00EA6690"/>
    <w:rsid w:val="00EA66F9"/>
    <w:rsid w:val="00EA695D"/>
    <w:rsid w:val="00EA69DC"/>
    <w:rsid w:val="00EA6BD0"/>
    <w:rsid w:val="00EA6C63"/>
    <w:rsid w:val="00EA6F14"/>
    <w:rsid w:val="00EA6F4C"/>
    <w:rsid w:val="00EA71A2"/>
    <w:rsid w:val="00EA736E"/>
    <w:rsid w:val="00EA7374"/>
    <w:rsid w:val="00EA73FD"/>
    <w:rsid w:val="00EA7494"/>
    <w:rsid w:val="00EA7681"/>
    <w:rsid w:val="00EA784D"/>
    <w:rsid w:val="00EA7852"/>
    <w:rsid w:val="00EA7CD5"/>
    <w:rsid w:val="00EA7E55"/>
    <w:rsid w:val="00EA7EAF"/>
    <w:rsid w:val="00EA7F97"/>
    <w:rsid w:val="00EB02DB"/>
    <w:rsid w:val="00EB0693"/>
    <w:rsid w:val="00EB0832"/>
    <w:rsid w:val="00EB0881"/>
    <w:rsid w:val="00EB0CBF"/>
    <w:rsid w:val="00EB0D5B"/>
    <w:rsid w:val="00EB0DA2"/>
    <w:rsid w:val="00EB0EC0"/>
    <w:rsid w:val="00EB1151"/>
    <w:rsid w:val="00EB1355"/>
    <w:rsid w:val="00EB158B"/>
    <w:rsid w:val="00EB1894"/>
    <w:rsid w:val="00EB1A06"/>
    <w:rsid w:val="00EB1A4F"/>
    <w:rsid w:val="00EB1CF2"/>
    <w:rsid w:val="00EB1D95"/>
    <w:rsid w:val="00EB1EF2"/>
    <w:rsid w:val="00EB1F64"/>
    <w:rsid w:val="00EB23A9"/>
    <w:rsid w:val="00EB23D5"/>
    <w:rsid w:val="00EB2527"/>
    <w:rsid w:val="00EB2794"/>
    <w:rsid w:val="00EB2AA3"/>
    <w:rsid w:val="00EB2D13"/>
    <w:rsid w:val="00EB3008"/>
    <w:rsid w:val="00EB31A1"/>
    <w:rsid w:val="00EB3308"/>
    <w:rsid w:val="00EB33A7"/>
    <w:rsid w:val="00EB3856"/>
    <w:rsid w:val="00EB38D1"/>
    <w:rsid w:val="00EB38FD"/>
    <w:rsid w:val="00EB3A22"/>
    <w:rsid w:val="00EB3BE1"/>
    <w:rsid w:val="00EB3C1D"/>
    <w:rsid w:val="00EB3DA0"/>
    <w:rsid w:val="00EB3DF7"/>
    <w:rsid w:val="00EB3EA5"/>
    <w:rsid w:val="00EB4169"/>
    <w:rsid w:val="00EB42D3"/>
    <w:rsid w:val="00EB4332"/>
    <w:rsid w:val="00EB43A9"/>
    <w:rsid w:val="00EB44F9"/>
    <w:rsid w:val="00EB45F0"/>
    <w:rsid w:val="00EB46E4"/>
    <w:rsid w:val="00EB4818"/>
    <w:rsid w:val="00EB48CE"/>
    <w:rsid w:val="00EB4944"/>
    <w:rsid w:val="00EB4C1F"/>
    <w:rsid w:val="00EB4CA2"/>
    <w:rsid w:val="00EB4CB6"/>
    <w:rsid w:val="00EB4E02"/>
    <w:rsid w:val="00EB4E07"/>
    <w:rsid w:val="00EB522A"/>
    <w:rsid w:val="00EB5290"/>
    <w:rsid w:val="00EB52FF"/>
    <w:rsid w:val="00EB553C"/>
    <w:rsid w:val="00EB5727"/>
    <w:rsid w:val="00EB5814"/>
    <w:rsid w:val="00EB5949"/>
    <w:rsid w:val="00EB5A48"/>
    <w:rsid w:val="00EB5B50"/>
    <w:rsid w:val="00EB5C0F"/>
    <w:rsid w:val="00EB5C6A"/>
    <w:rsid w:val="00EB5D5C"/>
    <w:rsid w:val="00EB5F4C"/>
    <w:rsid w:val="00EB612E"/>
    <w:rsid w:val="00EB64F4"/>
    <w:rsid w:val="00EB659B"/>
    <w:rsid w:val="00EB66EA"/>
    <w:rsid w:val="00EB679D"/>
    <w:rsid w:val="00EB67B7"/>
    <w:rsid w:val="00EB67FF"/>
    <w:rsid w:val="00EB683F"/>
    <w:rsid w:val="00EB6A13"/>
    <w:rsid w:val="00EB6BD1"/>
    <w:rsid w:val="00EB6CA8"/>
    <w:rsid w:val="00EB6DCD"/>
    <w:rsid w:val="00EB6EEC"/>
    <w:rsid w:val="00EB7023"/>
    <w:rsid w:val="00EB70A5"/>
    <w:rsid w:val="00EB70D7"/>
    <w:rsid w:val="00EB714B"/>
    <w:rsid w:val="00EB732E"/>
    <w:rsid w:val="00EB736E"/>
    <w:rsid w:val="00EB7517"/>
    <w:rsid w:val="00EB7B26"/>
    <w:rsid w:val="00EB7C7D"/>
    <w:rsid w:val="00EB7DDA"/>
    <w:rsid w:val="00EC03AC"/>
    <w:rsid w:val="00EC0431"/>
    <w:rsid w:val="00EC06AC"/>
    <w:rsid w:val="00EC0773"/>
    <w:rsid w:val="00EC0A54"/>
    <w:rsid w:val="00EC0B27"/>
    <w:rsid w:val="00EC0CB0"/>
    <w:rsid w:val="00EC0F22"/>
    <w:rsid w:val="00EC0FE6"/>
    <w:rsid w:val="00EC10FF"/>
    <w:rsid w:val="00EC118B"/>
    <w:rsid w:val="00EC136D"/>
    <w:rsid w:val="00EC1691"/>
    <w:rsid w:val="00EC1692"/>
    <w:rsid w:val="00EC170C"/>
    <w:rsid w:val="00EC17BB"/>
    <w:rsid w:val="00EC17D4"/>
    <w:rsid w:val="00EC180B"/>
    <w:rsid w:val="00EC189D"/>
    <w:rsid w:val="00EC1E52"/>
    <w:rsid w:val="00EC1F4E"/>
    <w:rsid w:val="00EC1FE4"/>
    <w:rsid w:val="00EC2104"/>
    <w:rsid w:val="00EC21BC"/>
    <w:rsid w:val="00EC2663"/>
    <w:rsid w:val="00EC26F9"/>
    <w:rsid w:val="00EC281E"/>
    <w:rsid w:val="00EC2C20"/>
    <w:rsid w:val="00EC2C8D"/>
    <w:rsid w:val="00EC2D96"/>
    <w:rsid w:val="00EC2DDE"/>
    <w:rsid w:val="00EC2FDC"/>
    <w:rsid w:val="00EC30F0"/>
    <w:rsid w:val="00EC329A"/>
    <w:rsid w:val="00EC339F"/>
    <w:rsid w:val="00EC3459"/>
    <w:rsid w:val="00EC36A5"/>
    <w:rsid w:val="00EC3719"/>
    <w:rsid w:val="00EC3982"/>
    <w:rsid w:val="00EC39A8"/>
    <w:rsid w:val="00EC3B75"/>
    <w:rsid w:val="00EC3D37"/>
    <w:rsid w:val="00EC3E46"/>
    <w:rsid w:val="00EC3EEB"/>
    <w:rsid w:val="00EC4041"/>
    <w:rsid w:val="00EC40BA"/>
    <w:rsid w:val="00EC4303"/>
    <w:rsid w:val="00EC452F"/>
    <w:rsid w:val="00EC4780"/>
    <w:rsid w:val="00EC4BDC"/>
    <w:rsid w:val="00EC4E51"/>
    <w:rsid w:val="00EC4FE8"/>
    <w:rsid w:val="00EC5303"/>
    <w:rsid w:val="00EC5509"/>
    <w:rsid w:val="00EC56C3"/>
    <w:rsid w:val="00EC571F"/>
    <w:rsid w:val="00EC5765"/>
    <w:rsid w:val="00EC5792"/>
    <w:rsid w:val="00EC57B7"/>
    <w:rsid w:val="00EC5A80"/>
    <w:rsid w:val="00EC5A94"/>
    <w:rsid w:val="00EC5C9B"/>
    <w:rsid w:val="00EC5D68"/>
    <w:rsid w:val="00EC5DC8"/>
    <w:rsid w:val="00EC6140"/>
    <w:rsid w:val="00EC624C"/>
    <w:rsid w:val="00EC6349"/>
    <w:rsid w:val="00EC6539"/>
    <w:rsid w:val="00EC65E6"/>
    <w:rsid w:val="00EC662E"/>
    <w:rsid w:val="00EC672E"/>
    <w:rsid w:val="00EC67DF"/>
    <w:rsid w:val="00EC6880"/>
    <w:rsid w:val="00EC6B19"/>
    <w:rsid w:val="00EC6BA6"/>
    <w:rsid w:val="00EC6D64"/>
    <w:rsid w:val="00EC6DD8"/>
    <w:rsid w:val="00EC6E6B"/>
    <w:rsid w:val="00EC7097"/>
    <w:rsid w:val="00EC715A"/>
    <w:rsid w:val="00EC7210"/>
    <w:rsid w:val="00EC7241"/>
    <w:rsid w:val="00EC75E6"/>
    <w:rsid w:val="00EC77B2"/>
    <w:rsid w:val="00EC78CF"/>
    <w:rsid w:val="00EC7D4A"/>
    <w:rsid w:val="00EC7DB2"/>
    <w:rsid w:val="00EC7EE9"/>
    <w:rsid w:val="00ED005B"/>
    <w:rsid w:val="00ED013C"/>
    <w:rsid w:val="00ED0250"/>
    <w:rsid w:val="00ED037E"/>
    <w:rsid w:val="00ED054E"/>
    <w:rsid w:val="00ED0661"/>
    <w:rsid w:val="00ED08CA"/>
    <w:rsid w:val="00ED0B9C"/>
    <w:rsid w:val="00ED0D7C"/>
    <w:rsid w:val="00ED0E0E"/>
    <w:rsid w:val="00ED0E20"/>
    <w:rsid w:val="00ED0F12"/>
    <w:rsid w:val="00ED0F6B"/>
    <w:rsid w:val="00ED10F7"/>
    <w:rsid w:val="00ED1375"/>
    <w:rsid w:val="00ED1382"/>
    <w:rsid w:val="00ED14E8"/>
    <w:rsid w:val="00ED1716"/>
    <w:rsid w:val="00ED1976"/>
    <w:rsid w:val="00ED1C23"/>
    <w:rsid w:val="00ED1D83"/>
    <w:rsid w:val="00ED1E73"/>
    <w:rsid w:val="00ED1E98"/>
    <w:rsid w:val="00ED2068"/>
    <w:rsid w:val="00ED207B"/>
    <w:rsid w:val="00ED2249"/>
    <w:rsid w:val="00ED2493"/>
    <w:rsid w:val="00ED287B"/>
    <w:rsid w:val="00ED28C0"/>
    <w:rsid w:val="00ED2944"/>
    <w:rsid w:val="00ED29CE"/>
    <w:rsid w:val="00ED2A47"/>
    <w:rsid w:val="00ED2B2A"/>
    <w:rsid w:val="00ED2E33"/>
    <w:rsid w:val="00ED2F82"/>
    <w:rsid w:val="00ED2FB3"/>
    <w:rsid w:val="00ED3047"/>
    <w:rsid w:val="00ED3075"/>
    <w:rsid w:val="00ED308B"/>
    <w:rsid w:val="00ED30C4"/>
    <w:rsid w:val="00ED32C8"/>
    <w:rsid w:val="00ED32F0"/>
    <w:rsid w:val="00ED3397"/>
    <w:rsid w:val="00ED3438"/>
    <w:rsid w:val="00ED3488"/>
    <w:rsid w:val="00ED34D7"/>
    <w:rsid w:val="00ED364E"/>
    <w:rsid w:val="00ED38A4"/>
    <w:rsid w:val="00ED3D07"/>
    <w:rsid w:val="00ED40B4"/>
    <w:rsid w:val="00ED4188"/>
    <w:rsid w:val="00ED42B1"/>
    <w:rsid w:val="00ED4513"/>
    <w:rsid w:val="00ED460A"/>
    <w:rsid w:val="00ED4E52"/>
    <w:rsid w:val="00ED4E81"/>
    <w:rsid w:val="00ED4F7A"/>
    <w:rsid w:val="00ED5429"/>
    <w:rsid w:val="00ED5534"/>
    <w:rsid w:val="00ED5585"/>
    <w:rsid w:val="00ED5683"/>
    <w:rsid w:val="00ED572C"/>
    <w:rsid w:val="00ED5760"/>
    <w:rsid w:val="00ED5801"/>
    <w:rsid w:val="00ED5885"/>
    <w:rsid w:val="00ED58E7"/>
    <w:rsid w:val="00ED593A"/>
    <w:rsid w:val="00ED5B89"/>
    <w:rsid w:val="00ED5D97"/>
    <w:rsid w:val="00ED6014"/>
    <w:rsid w:val="00ED6221"/>
    <w:rsid w:val="00ED63A5"/>
    <w:rsid w:val="00ED63AB"/>
    <w:rsid w:val="00ED63BA"/>
    <w:rsid w:val="00ED6500"/>
    <w:rsid w:val="00ED6896"/>
    <w:rsid w:val="00ED6938"/>
    <w:rsid w:val="00ED6A91"/>
    <w:rsid w:val="00ED6B9C"/>
    <w:rsid w:val="00ED6C5C"/>
    <w:rsid w:val="00ED727B"/>
    <w:rsid w:val="00ED744D"/>
    <w:rsid w:val="00ED74EC"/>
    <w:rsid w:val="00ED7552"/>
    <w:rsid w:val="00ED758B"/>
    <w:rsid w:val="00ED76C3"/>
    <w:rsid w:val="00ED779A"/>
    <w:rsid w:val="00ED7871"/>
    <w:rsid w:val="00ED7939"/>
    <w:rsid w:val="00ED794D"/>
    <w:rsid w:val="00ED79EE"/>
    <w:rsid w:val="00ED7AE3"/>
    <w:rsid w:val="00ED7BD1"/>
    <w:rsid w:val="00ED7E81"/>
    <w:rsid w:val="00ED7F0E"/>
    <w:rsid w:val="00ED7F24"/>
    <w:rsid w:val="00ED7F74"/>
    <w:rsid w:val="00EE0203"/>
    <w:rsid w:val="00EE0254"/>
    <w:rsid w:val="00EE0351"/>
    <w:rsid w:val="00EE04C8"/>
    <w:rsid w:val="00EE051F"/>
    <w:rsid w:val="00EE0583"/>
    <w:rsid w:val="00EE07AF"/>
    <w:rsid w:val="00EE0923"/>
    <w:rsid w:val="00EE0BA4"/>
    <w:rsid w:val="00EE0C67"/>
    <w:rsid w:val="00EE0C6D"/>
    <w:rsid w:val="00EE0ED9"/>
    <w:rsid w:val="00EE0FB6"/>
    <w:rsid w:val="00EE10A8"/>
    <w:rsid w:val="00EE10F0"/>
    <w:rsid w:val="00EE1295"/>
    <w:rsid w:val="00EE13AD"/>
    <w:rsid w:val="00EE1554"/>
    <w:rsid w:val="00EE185C"/>
    <w:rsid w:val="00EE1C19"/>
    <w:rsid w:val="00EE1CC9"/>
    <w:rsid w:val="00EE1DAB"/>
    <w:rsid w:val="00EE1E5B"/>
    <w:rsid w:val="00EE203C"/>
    <w:rsid w:val="00EE2197"/>
    <w:rsid w:val="00EE244E"/>
    <w:rsid w:val="00EE24D8"/>
    <w:rsid w:val="00EE24E1"/>
    <w:rsid w:val="00EE2547"/>
    <w:rsid w:val="00EE2560"/>
    <w:rsid w:val="00EE269E"/>
    <w:rsid w:val="00EE2BC1"/>
    <w:rsid w:val="00EE301E"/>
    <w:rsid w:val="00EE3067"/>
    <w:rsid w:val="00EE3534"/>
    <w:rsid w:val="00EE3606"/>
    <w:rsid w:val="00EE38D6"/>
    <w:rsid w:val="00EE39FE"/>
    <w:rsid w:val="00EE3B29"/>
    <w:rsid w:val="00EE3B92"/>
    <w:rsid w:val="00EE3E81"/>
    <w:rsid w:val="00EE3EBA"/>
    <w:rsid w:val="00EE446C"/>
    <w:rsid w:val="00EE4561"/>
    <w:rsid w:val="00EE4662"/>
    <w:rsid w:val="00EE497B"/>
    <w:rsid w:val="00EE4AE0"/>
    <w:rsid w:val="00EE4C69"/>
    <w:rsid w:val="00EE4DAF"/>
    <w:rsid w:val="00EE4DB5"/>
    <w:rsid w:val="00EE4F19"/>
    <w:rsid w:val="00EE5107"/>
    <w:rsid w:val="00EE5197"/>
    <w:rsid w:val="00EE5209"/>
    <w:rsid w:val="00EE5612"/>
    <w:rsid w:val="00EE56A6"/>
    <w:rsid w:val="00EE5702"/>
    <w:rsid w:val="00EE573F"/>
    <w:rsid w:val="00EE5821"/>
    <w:rsid w:val="00EE5EA4"/>
    <w:rsid w:val="00EE60F8"/>
    <w:rsid w:val="00EE6157"/>
    <w:rsid w:val="00EE61E9"/>
    <w:rsid w:val="00EE6375"/>
    <w:rsid w:val="00EE6516"/>
    <w:rsid w:val="00EE6544"/>
    <w:rsid w:val="00EE6610"/>
    <w:rsid w:val="00EE692C"/>
    <w:rsid w:val="00EE6C37"/>
    <w:rsid w:val="00EE6C98"/>
    <w:rsid w:val="00EE724B"/>
    <w:rsid w:val="00EE73AC"/>
    <w:rsid w:val="00EE7652"/>
    <w:rsid w:val="00EE7747"/>
    <w:rsid w:val="00EE781F"/>
    <w:rsid w:val="00EE7860"/>
    <w:rsid w:val="00EE7A17"/>
    <w:rsid w:val="00EE7D78"/>
    <w:rsid w:val="00EF005B"/>
    <w:rsid w:val="00EF0640"/>
    <w:rsid w:val="00EF06E9"/>
    <w:rsid w:val="00EF0958"/>
    <w:rsid w:val="00EF09D0"/>
    <w:rsid w:val="00EF0ACA"/>
    <w:rsid w:val="00EF0C2F"/>
    <w:rsid w:val="00EF0D1A"/>
    <w:rsid w:val="00EF1130"/>
    <w:rsid w:val="00EF1175"/>
    <w:rsid w:val="00EF128E"/>
    <w:rsid w:val="00EF12DC"/>
    <w:rsid w:val="00EF1319"/>
    <w:rsid w:val="00EF132E"/>
    <w:rsid w:val="00EF134B"/>
    <w:rsid w:val="00EF1358"/>
    <w:rsid w:val="00EF14D2"/>
    <w:rsid w:val="00EF15FD"/>
    <w:rsid w:val="00EF1689"/>
    <w:rsid w:val="00EF178C"/>
    <w:rsid w:val="00EF17E8"/>
    <w:rsid w:val="00EF1A4D"/>
    <w:rsid w:val="00EF1B3D"/>
    <w:rsid w:val="00EF1C6B"/>
    <w:rsid w:val="00EF1EE8"/>
    <w:rsid w:val="00EF224C"/>
    <w:rsid w:val="00EF23B7"/>
    <w:rsid w:val="00EF2557"/>
    <w:rsid w:val="00EF25CD"/>
    <w:rsid w:val="00EF26CF"/>
    <w:rsid w:val="00EF2940"/>
    <w:rsid w:val="00EF2958"/>
    <w:rsid w:val="00EF2A75"/>
    <w:rsid w:val="00EF2C9A"/>
    <w:rsid w:val="00EF2F70"/>
    <w:rsid w:val="00EF3252"/>
    <w:rsid w:val="00EF346E"/>
    <w:rsid w:val="00EF34F9"/>
    <w:rsid w:val="00EF35F9"/>
    <w:rsid w:val="00EF39F5"/>
    <w:rsid w:val="00EF3B01"/>
    <w:rsid w:val="00EF3C0D"/>
    <w:rsid w:val="00EF438A"/>
    <w:rsid w:val="00EF46AA"/>
    <w:rsid w:val="00EF4A69"/>
    <w:rsid w:val="00EF4A8E"/>
    <w:rsid w:val="00EF4B9A"/>
    <w:rsid w:val="00EF4BC4"/>
    <w:rsid w:val="00EF4CB7"/>
    <w:rsid w:val="00EF4E13"/>
    <w:rsid w:val="00EF50C6"/>
    <w:rsid w:val="00EF51B4"/>
    <w:rsid w:val="00EF523F"/>
    <w:rsid w:val="00EF5319"/>
    <w:rsid w:val="00EF5433"/>
    <w:rsid w:val="00EF55E4"/>
    <w:rsid w:val="00EF5891"/>
    <w:rsid w:val="00EF5A35"/>
    <w:rsid w:val="00EF5E57"/>
    <w:rsid w:val="00EF5F7F"/>
    <w:rsid w:val="00EF622D"/>
    <w:rsid w:val="00EF6264"/>
    <w:rsid w:val="00EF6BB2"/>
    <w:rsid w:val="00EF6BC8"/>
    <w:rsid w:val="00EF6C63"/>
    <w:rsid w:val="00EF6F13"/>
    <w:rsid w:val="00EF714F"/>
    <w:rsid w:val="00EF7281"/>
    <w:rsid w:val="00EF73B1"/>
    <w:rsid w:val="00EF7632"/>
    <w:rsid w:val="00EF7D3E"/>
    <w:rsid w:val="00EF7D79"/>
    <w:rsid w:val="00EF7EE1"/>
    <w:rsid w:val="00EF7F2D"/>
    <w:rsid w:val="00EF7F71"/>
    <w:rsid w:val="00F0023B"/>
    <w:rsid w:val="00F0035B"/>
    <w:rsid w:val="00F003A5"/>
    <w:rsid w:val="00F0053B"/>
    <w:rsid w:val="00F00974"/>
    <w:rsid w:val="00F00A6F"/>
    <w:rsid w:val="00F00A87"/>
    <w:rsid w:val="00F00B17"/>
    <w:rsid w:val="00F00C9D"/>
    <w:rsid w:val="00F00CF9"/>
    <w:rsid w:val="00F00E7F"/>
    <w:rsid w:val="00F00F40"/>
    <w:rsid w:val="00F01114"/>
    <w:rsid w:val="00F0148B"/>
    <w:rsid w:val="00F01559"/>
    <w:rsid w:val="00F0185F"/>
    <w:rsid w:val="00F019C0"/>
    <w:rsid w:val="00F01A16"/>
    <w:rsid w:val="00F01A2E"/>
    <w:rsid w:val="00F01A4C"/>
    <w:rsid w:val="00F01FD2"/>
    <w:rsid w:val="00F020D4"/>
    <w:rsid w:val="00F02263"/>
    <w:rsid w:val="00F023D4"/>
    <w:rsid w:val="00F02989"/>
    <w:rsid w:val="00F02C7F"/>
    <w:rsid w:val="00F02CCD"/>
    <w:rsid w:val="00F02FBD"/>
    <w:rsid w:val="00F035D9"/>
    <w:rsid w:val="00F036DF"/>
    <w:rsid w:val="00F03725"/>
    <w:rsid w:val="00F03743"/>
    <w:rsid w:val="00F0375C"/>
    <w:rsid w:val="00F038EA"/>
    <w:rsid w:val="00F03914"/>
    <w:rsid w:val="00F03936"/>
    <w:rsid w:val="00F03941"/>
    <w:rsid w:val="00F03A77"/>
    <w:rsid w:val="00F03C96"/>
    <w:rsid w:val="00F03DFD"/>
    <w:rsid w:val="00F03E87"/>
    <w:rsid w:val="00F03E91"/>
    <w:rsid w:val="00F04057"/>
    <w:rsid w:val="00F04094"/>
    <w:rsid w:val="00F040CE"/>
    <w:rsid w:val="00F04195"/>
    <w:rsid w:val="00F0431D"/>
    <w:rsid w:val="00F0459F"/>
    <w:rsid w:val="00F0473F"/>
    <w:rsid w:val="00F04741"/>
    <w:rsid w:val="00F0483A"/>
    <w:rsid w:val="00F04903"/>
    <w:rsid w:val="00F04A35"/>
    <w:rsid w:val="00F04C81"/>
    <w:rsid w:val="00F04FB5"/>
    <w:rsid w:val="00F0552D"/>
    <w:rsid w:val="00F0555F"/>
    <w:rsid w:val="00F0563A"/>
    <w:rsid w:val="00F057E8"/>
    <w:rsid w:val="00F059A2"/>
    <w:rsid w:val="00F05B31"/>
    <w:rsid w:val="00F05D81"/>
    <w:rsid w:val="00F05EA2"/>
    <w:rsid w:val="00F05ECD"/>
    <w:rsid w:val="00F06161"/>
    <w:rsid w:val="00F061C0"/>
    <w:rsid w:val="00F064AC"/>
    <w:rsid w:val="00F0658A"/>
    <w:rsid w:val="00F06597"/>
    <w:rsid w:val="00F0668B"/>
    <w:rsid w:val="00F067DA"/>
    <w:rsid w:val="00F068A3"/>
    <w:rsid w:val="00F06CC6"/>
    <w:rsid w:val="00F06D4D"/>
    <w:rsid w:val="00F06F99"/>
    <w:rsid w:val="00F071D0"/>
    <w:rsid w:val="00F0725C"/>
    <w:rsid w:val="00F073A3"/>
    <w:rsid w:val="00F0766E"/>
    <w:rsid w:val="00F077C6"/>
    <w:rsid w:val="00F078B6"/>
    <w:rsid w:val="00F0798E"/>
    <w:rsid w:val="00F079E3"/>
    <w:rsid w:val="00F07A0B"/>
    <w:rsid w:val="00F07A14"/>
    <w:rsid w:val="00F07AFA"/>
    <w:rsid w:val="00F07B89"/>
    <w:rsid w:val="00F07E1B"/>
    <w:rsid w:val="00F07E93"/>
    <w:rsid w:val="00F07F62"/>
    <w:rsid w:val="00F10058"/>
    <w:rsid w:val="00F10463"/>
    <w:rsid w:val="00F104B3"/>
    <w:rsid w:val="00F104E0"/>
    <w:rsid w:val="00F10551"/>
    <w:rsid w:val="00F1087D"/>
    <w:rsid w:val="00F10A09"/>
    <w:rsid w:val="00F10A9B"/>
    <w:rsid w:val="00F10AAD"/>
    <w:rsid w:val="00F10C2E"/>
    <w:rsid w:val="00F10E8B"/>
    <w:rsid w:val="00F11177"/>
    <w:rsid w:val="00F11479"/>
    <w:rsid w:val="00F115C8"/>
    <w:rsid w:val="00F115CE"/>
    <w:rsid w:val="00F11807"/>
    <w:rsid w:val="00F11814"/>
    <w:rsid w:val="00F11B05"/>
    <w:rsid w:val="00F11B81"/>
    <w:rsid w:val="00F11C8E"/>
    <w:rsid w:val="00F11CCD"/>
    <w:rsid w:val="00F11E2C"/>
    <w:rsid w:val="00F121CA"/>
    <w:rsid w:val="00F1226C"/>
    <w:rsid w:val="00F123C8"/>
    <w:rsid w:val="00F123D3"/>
    <w:rsid w:val="00F12694"/>
    <w:rsid w:val="00F127E2"/>
    <w:rsid w:val="00F128F3"/>
    <w:rsid w:val="00F12962"/>
    <w:rsid w:val="00F1298C"/>
    <w:rsid w:val="00F12A7A"/>
    <w:rsid w:val="00F12ABE"/>
    <w:rsid w:val="00F12D56"/>
    <w:rsid w:val="00F13308"/>
    <w:rsid w:val="00F1360C"/>
    <w:rsid w:val="00F1374F"/>
    <w:rsid w:val="00F13921"/>
    <w:rsid w:val="00F13B11"/>
    <w:rsid w:val="00F13B35"/>
    <w:rsid w:val="00F13C96"/>
    <w:rsid w:val="00F13E86"/>
    <w:rsid w:val="00F14004"/>
    <w:rsid w:val="00F142EB"/>
    <w:rsid w:val="00F14315"/>
    <w:rsid w:val="00F14350"/>
    <w:rsid w:val="00F14590"/>
    <w:rsid w:val="00F145B9"/>
    <w:rsid w:val="00F148F8"/>
    <w:rsid w:val="00F149EC"/>
    <w:rsid w:val="00F14CFD"/>
    <w:rsid w:val="00F14D36"/>
    <w:rsid w:val="00F14D7B"/>
    <w:rsid w:val="00F14DA9"/>
    <w:rsid w:val="00F153A8"/>
    <w:rsid w:val="00F15409"/>
    <w:rsid w:val="00F15520"/>
    <w:rsid w:val="00F15620"/>
    <w:rsid w:val="00F15850"/>
    <w:rsid w:val="00F1594D"/>
    <w:rsid w:val="00F1596A"/>
    <w:rsid w:val="00F15A09"/>
    <w:rsid w:val="00F15C18"/>
    <w:rsid w:val="00F15CBD"/>
    <w:rsid w:val="00F15DB3"/>
    <w:rsid w:val="00F15F94"/>
    <w:rsid w:val="00F16056"/>
    <w:rsid w:val="00F160C8"/>
    <w:rsid w:val="00F1629F"/>
    <w:rsid w:val="00F16309"/>
    <w:rsid w:val="00F1637E"/>
    <w:rsid w:val="00F16483"/>
    <w:rsid w:val="00F16541"/>
    <w:rsid w:val="00F1655A"/>
    <w:rsid w:val="00F1658F"/>
    <w:rsid w:val="00F1670E"/>
    <w:rsid w:val="00F16829"/>
    <w:rsid w:val="00F16833"/>
    <w:rsid w:val="00F16919"/>
    <w:rsid w:val="00F16AAA"/>
    <w:rsid w:val="00F16D45"/>
    <w:rsid w:val="00F16EB6"/>
    <w:rsid w:val="00F16F53"/>
    <w:rsid w:val="00F16FD7"/>
    <w:rsid w:val="00F17097"/>
    <w:rsid w:val="00F1716E"/>
    <w:rsid w:val="00F171CC"/>
    <w:rsid w:val="00F1730C"/>
    <w:rsid w:val="00F17367"/>
    <w:rsid w:val="00F17404"/>
    <w:rsid w:val="00F17B96"/>
    <w:rsid w:val="00F2002A"/>
    <w:rsid w:val="00F20140"/>
    <w:rsid w:val="00F20346"/>
    <w:rsid w:val="00F20423"/>
    <w:rsid w:val="00F20710"/>
    <w:rsid w:val="00F20BE5"/>
    <w:rsid w:val="00F20C1F"/>
    <w:rsid w:val="00F20CB0"/>
    <w:rsid w:val="00F20D4C"/>
    <w:rsid w:val="00F20DC4"/>
    <w:rsid w:val="00F2102A"/>
    <w:rsid w:val="00F21044"/>
    <w:rsid w:val="00F211C2"/>
    <w:rsid w:val="00F2149B"/>
    <w:rsid w:val="00F214FB"/>
    <w:rsid w:val="00F21514"/>
    <w:rsid w:val="00F21632"/>
    <w:rsid w:val="00F217D3"/>
    <w:rsid w:val="00F2181B"/>
    <w:rsid w:val="00F21A71"/>
    <w:rsid w:val="00F21BD1"/>
    <w:rsid w:val="00F21CF0"/>
    <w:rsid w:val="00F21CF5"/>
    <w:rsid w:val="00F21D36"/>
    <w:rsid w:val="00F22008"/>
    <w:rsid w:val="00F22489"/>
    <w:rsid w:val="00F225BE"/>
    <w:rsid w:val="00F22612"/>
    <w:rsid w:val="00F2277B"/>
    <w:rsid w:val="00F22A72"/>
    <w:rsid w:val="00F22B0E"/>
    <w:rsid w:val="00F22B63"/>
    <w:rsid w:val="00F22BE0"/>
    <w:rsid w:val="00F22CFB"/>
    <w:rsid w:val="00F22D84"/>
    <w:rsid w:val="00F22F14"/>
    <w:rsid w:val="00F2307D"/>
    <w:rsid w:val="00F230DC"/>
    <w:rsid w:val="00F2317C"/>
    <w:rsid w:val="00F23279"/>
    <w:rsid w:val="00F23317"/>
    <w:rsid w:val="00F234AF"/>
    <w:rsid w:val="00F23510"/>
    <w:rsid w:val="00F23752"/>
    <w:rsid w:val="00F239D3"/>
    <w:rsid w:val="00F23A4A"/>
    <w:rsid w:val="00F23AC2"/>
    <w:rsid w:val="00F23CF7"/>
    <w:rsid w:val="00F23E12"/>
    <w:rsid w:val="00F23F2F"/>
    <w:rsid w:val="00F23F9B"/>
    <w:rsid w:val="00F24177"/>
    <w:rsid w:val="00F242B4"/>
    <w:rsid w:val="00F24353"/>
    <w:rsid w:val="00F24409"/>
    <w:rsid w:val="00F244FA"/>
    <w:rsid w:val="00F246AC"/>
    <w:rsid w:val="00F247E9"/>
    <w:rsid w:val="00F248CA"/>
    <w:rsid w:val="00F24E19"/>
    <w:rsid w:val="00F24EC0"/>
    <w:rsid w:val="00F24F96"/>
    <w:rsid w:val="00F25405"/>
    <w:rsid w:val="00F25482"/>
    <w:rsid w:val="00F255E8"/>
    <w:rsid w:val="00F2574C"/>
    <w:rsid w:val="00F25A61"/>
    <w:rsid w:val="00F25B00"/>
    <w:rsid w:val="00F25B1F"/>
    <w:rsid w:val="00F25C5C"/>
    <w:rsid w:val="00F260D7"/>
    <w:rsid w:val="00F2618D"/>
    <w:rsid w:val="00F266D9"/>
    <w:rsid w:val="00F266EF"/>
    <w:rsid w:val="00F269E3"/>
    <w:rsid w:val="00F26A46"/>
    <w:rsid w:val="00F26A6E"/>
    <w:rsid w:val="00F26B77"/>
    <w:rsid w:val="00F26CDA"/>
    <w:rsid w:val="00F26E60"/>
    <w:rsid w:val="00F26FE5"/>
    <w:rsid w:val="00F275FC"/>
    <w:rsid w:val="00F27639"/>
    <w:rsid w:val="00F2769F"/>
    <w:rsid w:val="00F276F5"/>
    <w:rsid w:val="00F27711"/>
    <w:rsid w:val="00F27A96"/>
    <w:rsid w:val="00F27C95"/>
    <w:rsid w:val="00F30368"/>
    <w:rsid w:val="00F3040C"/>
    <w:rsid w:val="00F305B6"/>
    <w:rsid w:val="00F306F0"/>
    <w:rsid w:val="00F30748"/>
    <w:rsid w:val="00F30C1B"/>
    <w:rsid w:val="00F30D07"/>
    <w:rsid w:val="00F30E97"/>
    <w:rsid w:val="00F30FD8"/>
    <w:rsid w:val="00F3109F"/>
    <w:rsid w:val="00F312B8"/>
    <w:rsid w:val="00F31645"/>
    <w:rsid w:val="00F31655"/>
    <w:rsid w:val="00F316FB"/>
    <w:rsid w:val="00F31922"/>
    <w:rsid w:val="00F31B24"/>
    <w:rsid w:val="00F31F52"/>
    <w:rsid w:val="00F31F99"/>
    <w:rsid w:val="00F321CF"/>
    <w:rsid w:val="00F324E0"/>
    <w:rsid w:val="00F325E1"/>
    <w:rsid w:val="00F32621"/>
    <w:rsid w:val="00F32811"/>
    <w:rsid w:val="00F32865"/>
    <w:rsid w:val="00F32A62"/>
    <w:rsid w:val="00F32B08"/>
    <w:rsid w:val="00F32E31"/>
    <w:rsid w:val="00F32F9F"/>
    <w:rsid w:val="00F33037"/>
    <w:rsid w:val="00F33125"/>
    <w:rsid w:val="00F33169"/>
    <w:rsid w:val="00F332B2"/>
    <w:rsid w:val="00F3330E"/>
    <w:rsid w:val="00F3367E"/>
    <w:rsid w:val="00F33862"/>
    <w:rsid w:val="00F33890"/>
    <w:rsid w:val="00F33A1A"/>
    <w:rsid w:val="00F33A72"/>
    <w:rsid w:val="00F33D1C"/>
    <w:rsid w:val="00F33E7F"/>
    <w:rsid w:val="00F34130"/>
    <w:rsid w:val="00F34261"/>
    <w:rsid w:val="00F342C4"/>
    <w:rsid w:val="00F3448E"/>
    <w:rsid w:val="00F34749"/>
    <w:rsid w:val="00F34773"/>
    <w:rsid w:val="00F34B80"/>
    <w:rsid w:val="00F34BE8"/>
    <w:rsid w:val="00F34DA0"/>
    <w:rsid w:val="00F34EF6"/>
    <w:rsid w:val="00F351D7"/>
    <w:rsid w:val="00F352AB"/>
    <w:rsid w:val="00F352B2"/>
    <w:rsid w:val="00F35430"/>
    <w:rsid w:val="00F354AF"/>
    <w:rsid w:val="00F354E0"/>
    <w:rsid w:val="00F35618"/>
    <w:rsid w:val="00F356C5"/>
    <w:rsid w:val="00F35793"/>
    <w:rsid w:val="00F359C0"/>
    <w:rsid w:val="00F35A2B"/>
    <w:rsid w:val="00F35B63"/>
    <w:rsid w:val="00F35B75"/>
    <w:rsid w:val="00F35D0C"/>
    <w:rsid w:val="00F35E4C"/>
    <w:rsid w:val="00F362CC"/>
    <w:rsid w:val="00F363D8"/>
    <w:rsid w:val="00F36494"/>
    <w:rsid w:val="00F36511"/>
    <w:rsid w:val="00F3674E"/>
    <w:rsid w:val="00F36ADE"/>
    <w:rsid w:val="00F36B18"/>
    <w:rsid w:val="00F36BB6"/>
    <w:rsid w:val="00F36C24"/>
    <w:rsid w:val="00F36F73"/>
    <w:rsid w:val="00F3719D"/>
    <w:rsid w:val="00F373A4"/>
    <w:rsid w:val="00F3747D"/>
    <w:rsid w:val="00F374BE"/>
    <w:rsid w:val="00F37550"/>
    <w:rsid w:val="00F3756C"/>
    <w:rsid w:val="00F375E0"/>
    <w:rsid w:val="00F37A73"/>
    <w:rsid w:val="00F37A7C"/>
    <w:rsid w:val="00F37A7E"/>
    <w:rsid w:val="00F37C36"/>
    <w:rsid w:val="00F37C95"/>
    <w:rsid w:val="00F37CDB"/>
    <w:rsid w:val="00F37CE0"/>
    <w:rsid w:val="00F37D90"/>
    <w:rsid w:val="00F37F33"/>
    <w:rsid w:val="00F40023"/>
    <w:rsid w:val="00F400A8"/>
    <w:rsid w:val="00F401ED"/>
    <w:rsid w:val="00F404E6"/>
    <w:rsid w:val="00F40534"/>
    <w:rsid w:val="00F40563"/>
    <w:rsid w:val="00F40726"/>
    <w:rsid w:val="00F40880"/>
    <w:rsid w:val="00F4097C"/>
    <w:rsid w:val="00F40984"/>
    <w:rsid w:val="00F40A10"/>
    <w:rsid w:val="00F40B64"/>
    <w:rsid w:val="00F40B79"/>
    <w:rsid w:val="00F40C1E"/>
    <w:rsid w:val="00F40DCF"/>
    <w:rsid w:val="00F40DF4"/>
    <w:rsid w:val="00F40E4F"/>
    <w:rsid w:val="00F41100"/>
    <w:rsid w:val="00F414E7"/>
    <w:rsid w:val="00F41790"/>
    <w:rsid w:val="00F418A7"/>
    <w:rsid w:val="00F418A8"/>
    <w:rsid w:val="00F418D5"/>
    <w:rsid w:val="00F418FE"/>
    <w:rsid w:val="00F419E0"/>
    <w:rsid w:val="00F41B30"/>
    <w:rsid w:val="00F41C07"/>
    <w:rsid w:val="00F41DC2"/>
    <w:rsid w:val="00F41DDA"/>
    <w:rsid w:val="00F41F44"/>
    <w:rsid w:val="00F42170"/>
    <w:rsid w:val="00F4217B"/>
    <w:rsid w:val="00F4222A"/>
    <w:rsid w:val="00F42616"/>
    <w:rsid w:val="00F427C3"/>
    <w:rsid w:val="00F42878"/>
    <w:rsid w:val="00F42ABF"/>
    <w:rsid w:val="00F42C45"/>
    <w:rsid w:val="00F42C9D"/>
    <w:rsid w:val="00F42F5E"/>
    <w:rsid w:val="00F43069"/>
    <w:rsid w:val="00F4318A"/>
    <w:rsid w:val="00F431BD"/>
    <w:rsid w:val="00F431F1"/>
    <w:rsid w:val="00F43262"/>
    <w:rsid w:val="00F432E8"/>
    <w:rsid w:val="00F43321"/>
    <w:rsid w:val="00F43337"/>
    <w:rsid w:val="00F43900"/>
    <w:rsid w:val="00F4397C"/>
    <w:rsid w:val="00F439AE"/>
    <w:rsid w:val="00F43CDA"/>
    <w:rsid w:val="00F43E59"/>
    <w:rsid w:val="00F43ED4"/>
    <w:rsid w:val="00F44631"/>
    <w:rsid w:val="00F447D2"/>
    <w:rsid w:val="00F447E7"/>
    <w:rsid w:val="00F448DC"/>
    <w:rsid w:val="00F44967"/>
    <w:rsid w:val="00F44AE2"/>
    <w:rsid w:val="00F44D32"/>
    <w:rsid w:val="00F44E4B"/>
    <w:rsid w:val="00F44FD1"/>
    <w:rsid w:val="00F45083"/>
    <w:rsid w:val="00F4510D"/>
    <w:rsid w:val="00F4533B"/>
    <w:rsid w:val="00F453FA"/>
    <w:rsid w:val="00F4552F"/>
    <w:rsid w:val="00F4556E"/>
    <w:rsid w:val="00F455CC"/>
    <w:rsid w:val="00F45650"/>
    <w:rsid w:val="00F45753"/>
    <w:rsid w:val="00F4583B"/>
    <w:rsid w:val="00F45844"/>
    <w:rsid w:val="00F459BF"/>
    <w:rsid w:val="00F45A4D"/>
    <w:rsid w:val="00F45A65"/>
    <w:rsid w:val="00F45E01"/>
    <w:rsid w:val="00F45E3F"/>
    <w:rsid w:val="00F4601C"/>
    <w:rsid w:val="00F465F5"/>
    <w:rsid w:val="00F46839"/>
    <w:rsid w:val="00F4699B"/>
    <w:rsid w:val="00F46ABB"/>
    <w:rsid w:val="00F46B85"/>
    <w:rsid w:val="00F46C95"/>
    <w:rsid w:val="00F46DF7"/>
    <w:rsid w:val="00F47570"/>
    <w:rsid w:val="00F477A7"/>
    <w:rsid w:val="00F47866"/>
    <w:rsid w:val="00F47920"/>
    <w:rsid w:val="00F47984"/>
    <w:rsid w:val="00F47BF8"/>
    <w:rsid w:val="00F47D4F"/>
    <w:rsid w:val="00F47F9C"/>
    <w:rsid w:val="00F47FEB"/>
    <w:rsid w:val="00F50590"/>
    <w:rsid w:val="00F50758"/>
    <w:rsid w:val="00F50E16"/>
    <w:rsid w:val="00F50E1B"/>
    <w:rsid w:val="00F50E93"/>
    <w:rsid w:val="00F50F5C"/>
    <w:rsid w:val="00F51116"/>
    <w:rsid w:val="00F51354"/>
    <w:rsid w:val="00F51394"/>
    <w:rsid w:val="00F5142A"/>
    <w:rsid w:val="00F51630"/>
    <w:rsid w:val="00F51690"/>
    <w:rsid w:val="00F5182C"/>
    <w:rsid w:val="00F51840"/>
    <w:rsid w:val="00F51945"/>
    <w:rsid w:val="00F51D22"/>
    <w:rsid w:val="00F5268B"/>
    <w:rsid w:val="00F529FF"/>
    <w:rsid w:val="00F52A86"/>
    <w:rsid w:val="00F52C33"/>
    <w:rsid w:val="00F52CD4"/>
    <w:rsid w:val="00F52D2C"/>
    <w:rsid w:val="00F52ECE"/>
    <w:rsid w:val="00F52FDB"/>
    <w:rsid w:val="00F530EE"/>
    <w:rsid w:val="00F53362"/>
    <w:rsid w:val="00F533DD"/>
    <w:rsid w:val="00F5342C"/>
    <w:rsid w:val="00F53471"/>
    <w:rsid w:val="00F5368C"/>
    <w:rsid w:val="00F53932"/>
    <w:rsid w:val="00F5395F"/>
    <w:rsid w:val="00F5397F"/>
    <w:rsid w:val="00F53B54"/>
    <w:rsid w:val="00F53CA1"/>
    <w:rsid w:val="00F53F6E"/>
    <w:rsid w:val="00F5418F"/>
    <w:rsid w:val="00F5449E"/>
    <w:rsid w:val="00F546EE"/>
    <w:rsid w:val="00F5470B"/>
    <w:rsid w:val="00F54752"/>
    <w:rsid w:val="00F5480A"/>
    <w:rsid w:val="00F54D4A"/>
    <w:rsid w:val="00F551AD"/>
    <w:rsid w:val="00F552D3"/>
    <w:rsid w:val="00F55313"/>
    <w:rsid w:val="00F55316"/>
    <w:rsid w:val="00F55361"/>
    <w:rsid w:val="00F554DA"/>
    <w:rsid w:val="00F555B0"/>
    <w:rsid w:val="00F555B8"/>
    <w:rsid w:val="00F55A3D"/>
    <w:rsid w:val="00F55B71"/>
    <w:rsid w:val="00F55BE3"/>
    <w:rsid w:val="00F55C3C"/>
    <w:rsid w:val="00F55C4F"/>
    <w:rsid w:val="00F56067"/>
    <w:rsid w:val="00F5616B"/>
    <w:rsid w:val="00F563AF"/>
    <w:rsid w:val="00F563E6"/>
    <w:rsid w:val="00F56416"/>
    <w:rsid w:val="00F5659E"/>
    <w:rsid w:val="00F566A1"/>
    <w:rsid w:val="00F569EF"/>
    <w:rsid w:val="00F56B1E"/>
    <w:rsid w:val="00F56DA2"/>
    <w:rsid w:val="00F57156"/>
    <w:rsid w:val="00F571E4"/>
    <w:rsid w:val="00F572D9"/>
    <w:rsid w:val="00F5747A"/>
    <w:rsid w:val="00F574A4"/>
    <w:rsid w:val="00F57561"/>
    <w:rsid w:val="00F578B5"/>
    <w:rsid w:val="00F57ADD"/>
    <w:rsid w:val="00F57B06"/>
    <w:rsid w:val="00F57C0A"/>
    <w:rsid w:val="00F57C13"/>
    <w:rsid w:val="00F57C34"/>
    <w:rsid w:val="00F57C84"/>
    <w:rsid w:val="00F57D4A"/>
    <w:rsid w:val="00F57FA4"/>
    <w:rsid w:val="00F601A8"/>
    <w:rsid w:val="00F60310"/>
    <w:rsid w:val="00F6046F"/>
    <w:rsid w:val="00F60498"/>
    <w:rsid w:val="00F60558"/>
    <w:rsid w:val="00F60793"/>
    <w:rsid w:val="00F609D0"/>
    <w:rsid w:val="00F60A09"/>
    <w:rsid w:val="00F60A52"/>
    <w:rsid w:val="00F60D17"/>
    <w:rsid w:val="00F60D9A"/>
    <w:rsid w:val="00F60F09"/>
    <w:rsid w:val="00F60F6B"/>
    <w:rsid w:val="00F611A9"/>
    <w:rsid w:val="00F613C4"/>
    <w:rsid w:val="00F614B3"/>
    <w:rsid w:val="00F61523"/>
    <w:rsid w:val="00F617CD"/>
    <w:rsid w:val="00F618BE"/>
    <w:rsid w:val="00F619B4"/>
    <w:rsid w:val="00F61BF9"/>
    <w:rsid w:val="00F62416"/>
    <w:rsid w:val="00F62572"/>
    <w:rsid w:val="00F6287B"/>
    <w:rsid w:val="00F62889"/>
    <w:rsid w:val="00F6292D"/>
    <w:rsid w:val="00F62ADF"/>
    <w:rsid w:val="00F62B5A"/>
    <w:rsid w:val="00F62D49"/>
    <w:rsid w:val="00F6303C"/>
    <w:rsid w:val="00F630B2"/>
    <w:rsid w:val="00F6313D"/>
    <w:rsid w:val="00F633B4"/>
    <w:rsid w:val="00F633D3"/>
    <w:rsid w:val="00F6360E"/>
    <w:rsid w:val="00F63689"/>
    <w:rsid w:val="00F636F6"/>
    <w:rsid w:val="00F637AD"/>
    <w:rsid w:val="00F63847"/>
    <w:rsid w:val="00F63853"/>
    <w:rsid w:val="00F63A85"/>
    <w:rsid w:val="00F63BF1"/>
    <w:rsid w:val="00F63E4E"/>
    <w:rsid w:val="00F63F2D"/>
    <w:rsid w:val="00F63F94"/>
    <w:rsid w:val="00F64011"/>
    <w:rsid w:val="00F640BE"/>
    <w:rsid w:val="00F641E7"/>
    <w:rsid w:val="00F6462C"/>
    <w:rsid w:val="00F646A3"/>
    <w:rsid w:val="00F6477D"/>
    <w:rsid w:val="00F6490D"/>
    <w:rsid w:val="00F64AE6"/>
    <w:rsid w:val="00F64B39"/>
    <w:rsid w:val="00F64B9D"/>
    <w:rsid w:val="00F64EE4"/>
    <w:rsid w:val="00F65038"/>
    <w:rsid w:val="00F65149"/>
    <w:rsid w:val="00F651F9"/>
    <w:rsid w:val="00F65216"/>
    <w:rsid w:val="00F65254"/>
    <w:rsid w:val="00F6531B"/>
    <w:rsid w:val="00F6556A"/>
    <w:rsid w:val="00F65595"/>
    <w:rsid w:val="00F6580A"/>
    <w:rsid w:val="00F65B55"/>
    <w:rsid w:val="00F65F1B"/>
    <w:rsid w:val="00F66096"/>
    <w:rsid w:val="00F661DD"/>
    <w:rsid w:val="00F66230"/>
    <w:rsid w:val="00F66290"/>
    <w:rsid w:val="00F66293"/>
    <w:rsid w:val="00F66312"/>
    <w:rsid w:val="00F66575"/>
    <w:rsid w:val="00F665F6"/>
    <w:rsid w:val="00F666B7"/>
    <w:rsid w:val="00F66A78"/>
    <w:rsid w:val="00F66DFF"/>
    <w:rsid w:val="00F66E34"/>
    <w:rsid w:val="00F66E48"/>
    <w:rsid w:val="00F66E93"/>
    <w:rsid w:val="00F66EB8"/>
    <w:rsid w:val="00F66F9C"/>
    <w:rsid w:val="00F6765F"/>
    <w:rsid w:val="00F676D3"/>
    <w:rsid w:val="00F679D4"/>
    <w:rsid w:val="00F67D7D"/>
    <w:rsid w:val="00F67D90"/>
    <w:rsid w:val="00F67DC9"/>
    <w:rsid w:val="00F67E78"/>
    <w:rsid w:val="00F67E9F"/>
    <w:rsid w:val="00F67F11"/>
    <w:rsid w:val="00F70079"/>
    <w:rsid w:val="00F70183"/>
    <w:rsid w:val="00F702BA"/>
    <w:rsid w:val="00F70349"/>
    <w:rsid w:val="00F70548"/>
    <w:rsid w:val="00F707E0"/>
    <w:rsid w:val="00F70941"/>
    <w:rsid w:val="00F70A2D"/>
    <w:rsid w:val="00F70D3C"/>
    <w:rsid w:val="00F70D5C"/>
    <w:rsid w:val="00F70EF4"/>
    <w:rsid w:val="00F7103A"/>
    <w:rsid w:val="00F71160"/>
    <w:rsid w:val="00F713DF"/>
    <w:rsid w:val="00F714B2"/>
    <w:rsid w:val="00F714FC"/>
    <w:rsid w:val="00F716DC"/>
    <w:rsid w:val="00F7189E"/>
    <w:rsid w:val="00F71A31"/>
    <w:rsid w:val="00F71A47"/>
    <w:rsid w:val="00F71B6A"/>
    <w:rsid w:val="00F71B9D"/>
    <w:rsid w:val="00F71EA1"/>
    <w:rsid w:val="00F71F94"/>
    <w:rsid w:val="00F721D8"/>
    <w:rsid w:val="00F7256D"/>
    <w:rsid w:val="00F725BE"/>
    <w:rsid w:val="00F727F7"/>
    <w:rsid w:val="00F727FB"/>
    <w:rsid w:val="00F727FE"/>
    <w:rsid w:val="00F72A91"/>
    <w:rsid w:val="00F72B20"/>
    <w:rsid w:val="00F72B33"/>
    <w:rsid w:val="00F72B67"/>
    <w:rsid w:val="00F72C08"/>
    <w:rsid w:val="00F72D15"/>
    <w:rsid w:val="00F72D46"/>
    <w:rsid w:val="00F72E98"/>
    <w:rsid w:val="00F73020"/>
    <w:rsid w:val="00F7351C"/>
    <w:rsid w:val="00F73C0E"/>
    <w:rsid w:val="00F73CD2"/>
    <w:rsid w:val="00F73FF8"/>
    <w:rsid w:val="00F74277"/>
    <w:rsid w:val="00F74396"/>
    <w:rsid w:val="00F743D7"/>
    <w:rsid w:val="00F745A4"/>
    <w:rsid w:val="00F74860"/>
    <w:rsid w:val="00F74B0A"/>
    <w:rsid w:val="00F74BCF"/>
    <w:rsid w:val="00F74C64"/>
    <w:rsid w:val="00F74E17"/>
    <w:rsid w:val="00F74E96"/>
    <w:rsid w:val="00F74F6C"/>
    <w:rsid w:val="00F75076"/>
    <w:rsid w:val="00F75269"/>
    <w:rsid w:val="00F753DB"/>
    <w:rsid w:val="00F754C1"/>
    <w:rsid w:val="00F75795"/>
    <w:rsid w:val="00F758DF"/>
    <w:rsid w:val="00F75919"/>
    <w:rsid w:val="00F75C47"/>
    <w:rsid w:val="00F75CAE"/>
    <w:rsid w:val="00F75DE3"/>
    <w:rsid w:val="00F75F45"/>
    <w:rsid w:val="00F76099"/>
    <w:rsid w:val="00F76194"/>
    <w:rsid w:val="00F761AF"/>
    <w:rsid w:val="00F76497"/>
    <w:rsid w:val="00F76578"/>
    <w:rsid w:val="00F765ED"/>
    <w:rsid w:val="00F768E2"/>
    <w:rsid w:val="00F76B02"/>
    <w:rsid w:val="00F76B0C"/>
    <w:rsid w:val="00F76BD0"/>
    <w:rsid w:val="00F76C1C"/>
    <w:rsid w:val="00F76D3A"/>
    <w:rsid w:val="00F76DE7"/>
    <w:rsid w:val="00F772FE"/>
    <w:rsid w:val="00F77371"/>
    <w:rsid w:val="00F774C1"/>
    <w:rsid w:val="00F775E9"/>
    <w:rsid w:val="00F7763C"/>
    <w:rsid w:val="00F77672"/>
    <w:rsid w:val="00F7775E"/>
    <w:rsid w:val="00F778DE"/>
    <w:rsid w:val="00F779D1"/>
    <w:rsid w:val="00F77A28"/>
    <w:rsid w:val="00F77AE4"/>
    <w:rsid w:val="00F77D33"/>
    <w:rsid w:val="00F77FDA"/>
    <w:rsid w:val="00F80130"/>
    <w:rsid w:val="00F80729"/>
    <w:rsid w:val="00F8088D"/>
    <w:rsid w:val="00F809BB"/>
    <w:rsid w:val="00F80BE2"/>
    <w:rsid w:val="00F80D19"/>
    <w:rsid w:val="00F80D7F"/>
    <w:rsid w:val="00F80F49"/>
    <w:rsid w:val="00F80F5C"/>
    <w:rsid w:val="00F80FA0"/>
    <w:rsid w:val="00F80FB3"/>
    <w:rsid w:val="00F811BB"/>
    <w:rsid w:val="00F813FF"/>
    <w:rsid w:val="00F81603"/>
    <w:rsid w:val="00F8161D"/>
    <w:rsid w:val="00F81752"/>
    <w:rsid w:val="00F81788"/>
    <w:rsid w:val="00F819FF"/>
    <w:rsid w:val="00F81ADC"/>
    <w:rsid w:val="00F81D8D"/>
    <w:rsid w:val="00F81DCD"/>
    <w:rsid w:val="00F81DD9"/>
    <w:rsid w:val="00F81FF9"/>
    <w:rsid w:val="00F82052"/>
    <w:rsid w:val="00F82089"/>
    <w:rsid w:val="00F8208F"/>
    <w:rsid w:val="00F8212F"/>
    <w:rsid w:val="00F824CF"/>
    <w:rsid w:val="00F82739"/>
    <w:rsid w:val="00F8280A"/>
    <w:rsid w:val="00F82A4E"/>
    <w:rsid w:val="00F82B69"/>
    <w:rsid w:val="00F82C9F"/>
    <w:rsid w:val="00F82D55"/>
    <w:rsid w:val="00F82E16"/>
    <w:rsid w:val="00F82FFF"/>
    <w:rsid w:val="00F833F2"/>
    <w:rsid w:val="00F83579"/>
    <w:rsid w:val="00F8366F"/>
    <w:rsid w:val="00F836A1"/>
    <w:rsid w:val="00F837AB"/>
    <w:rsid w:val="00F837C1"/>
    <w:rsid w:val="00F8383E"/>
    <w:rsid w:val="00F838E3"/>
    <w:rsid w:val="00F839C2"/>
    <w:rsid w:val="00F83B4D"/>
    <w:rsid w:val="00F83CE2"/>
    <w:rsid w:val="00F8429E"/>
    <w:rsid w:val="00F846A3"/>
    <w:rsid w:val="00F847BE"/>
    <w:rsid w:val="00F8499C"/>
    <w:rsid w:val="00F84BD5"/>
    <w:rsid w:val="00F84E11"/>
    <w:rsid w:val="00F84FFC"/>
    <w:rsid w:val="00F8509E"/>
    <w:rsid w:val="00F8511F"/>
    <w:rsid w:val="00F8517B"/>
    <w:rsid w:val="00F851C0"/>
    <w:rsid w:val="00F85333"/>
    <w:rsid w:val="00F85643"/>
    <w:rsid w:val="00F8589C"/>
    <w:rsid w:val="00F85A0F"/>
    <w:rsid w:val="00F85B09"/>
    <w:rsid w:val="00F85BDB"/>
    <w:rsid w:val="00F85BFD"/>
    <w:rsid w:val="00F860BE"/>
    <w:rsid w:val="00F86294"/>
    <w:rsid w:val="00F86437"/>
    <w:rsid w:val="00F865BD"/>
    <w:rsid w:val="00F865D1"/>
    <w:rsid w:val="00F865F1"/>
    <w:rsid w:val="00F865F5"/>
    <w:rsid w:val="00F868B0"/>
    <w:rsid w:val="00F868EB"/>
    <w:rsid w:val="00F869A8"/>
    <w:rsid w:val="00F86AA6"/>
    <w:rsid w:val="00F86AF6"/>
    <w:rsid w:val="00F86BDB"/>
    <w:rsid w:val="00F86E11"/>
    <w:rsid w:val="00F86F1B"/>
    <w:rsid w:val="00F87110"/>
    <w:rsid w:val="00F875C4"/>
    <w:rsid w:val="00F87784"/>
    <w:rsid w:val="00F877B5"/>
    <w:rsid w:val="00F8793E"/>
    <w:rsid w:val="00F8795D"/>
    <w:rsid w:val="00F87ED1"/>
    <w:rsid w:val="00F9003E"/>
    <w:rsid w:val="00F90047"/>
    <w:rsid w:val="00F9019D"/>
    <w:rsid w:val="00F902D7"/>
    <w:rsid w:val="00F9037B"/>
    <w:rsid w:val="00F903DD"/>
    <w:rsid w:val="00F90850"/>
    <w:rsid w:val="00F90AED"/>
    <w:rsid w:val="00F90CC5"/>
    <w:rsid w:val="00F90CC8"/>
    <w:rsid w:val="00F90DF2"/>
    <w:rsid w:val="00F90E8A"/>
    <w:rsid w:val="00F90EA9"/>
    <w:rsid w:val="00F9106F"/>
    <w:rsid w:val="00F91388"/>
    <w:rsid w:val="00F913D3"/>
    <w:rsid w:val="00F91658"/>
    <w:rsid w:val="00F9168C"/>
    <w:rsid w:val="00F917F9"/>
    <w:rsid w:val="00F91A0B"/>
    <w:rsid w:val="00F91BC6"/>
    <w:rsid w:val="00F91FD0"/>
    <w:rsid w:val="00F92024"/>
    <w:rsid w:val="00F92093"/>
    <w:rsid w:val="00F92433"/>
    <w:rsid w:val="00F9270D"/>
    <w:rsid w:val="00F9288F"/>
    <w:rsid w:val="00F92910"/>
    <w:rsid w:val="00F92B80"/>
    <w:rsid w:val="00F92BF5"/>
    <w:rsid w:val="00F92D1E"/>
    <w:rsid w:val="00F9311F"/>
    <w:rsid w:val="00F933D8"/>
    <w:rsid w:val="00F9385D"/>
    <w:rsid w:val="00F9399C"/>
    <w:rsid w:val="00F93A15"/>
    <w:rsid w:val="00F93A60"/>
    <w:rsid w:val="00F93B34"/>
    <w:rsid w:val="00F93B6E"/>
    <w:rsid w:val="00F93C69"/>
    <w:rsid w:val="00F93D57"/>
    <w:rsid w:val="00F93D74"/>
    <w:rsid w:val="00F94208"/>
    <w:rsid w:val="00F9422B"/>
    <w:rsid w:val="00F94234"/>
    <w:rsid w:val="00F94391"/>
    <w:rsid w:val="00F9461B"/>
    <w:rsid w:val="00F94697"/>
    <w:rsid w:val="00F946E3"/>
    <w:rsid w:val="00F94778"/>
    <w:rsid w:val="00F9494F"/>
    <w:rsid w:val="00F94957"/>
    <w:rsid w:val="00F94AA8"/>
    <w:rsid w:val="00F94C75"/>
    <w:rsid w:val="00F94C95"/>
    <w:rsid w:val="00F94D76"/>
    <w:rsid w:val="00F94DA9"/>
    <w:rsid w:val="00F94ED9"/>
    <w:rsid w:val="00F94EE2"/>
    <w:rsid w:val="00F9505A"/>
    <w:rsid w:val="00F951EE"/>
    <w:rsid w:val="00F9535E"/>
    <w:rsid w:val="00F953EC"/>
    <w:rsid w:val="00F9543F"/>
    <w:rsid w:val="00F954C4"/>
    <w:rsid w:val="00F95536"/>
    <w:rsid w:val="00F9553A"/>
    <w:rsid w:val="00F957C6"/>
    <w:rsid w:val="00F95949"/>
    <w:rsid w:val="00F95B75"/>
    <w:rsid w:val="00F95E35"/>
    <w:rsid w:val="00F95F26"/>
    <w:rsid w:val="00F95F36"/>
    <w:rsid w:val="00F95F99"/>
    <w:rsid w:val="00F960F9"/>
    <w:rsid w:val="00F96406"/>
    <w:rsid w:val="00F96603"/>
    <w:rsid w:val="00F9664C"/>
    <w:rsid w:val="00F9682C"/>
    <w:rsid w:val="00F96986"/>
    <w:rsid w:val="00F9698C"/>
    <w:rsid w:val="00F96AD0"/>
    <w:rsid w:val="00F96B2E"/>
    <w:rsid w:val="00F97019"/>
    <w:rsid w:val="00F973FF"/>
    <w:rsid w:val="00F97711"/>
    <w:rsid w:val="00F97741"/>
    <w:rsid w:val="00F97799"/>
    <w:rsid w:val="00F977B7"/>
    <w:rsid w:val="00F97867"/>
    <w:rsid w:val="00F979D1"/>
    <w:rsid w:val="00F97CF5"/>
    <w:rsid w:val="00F97D64"/>
    <w:rsid w:val="00F97DB8"/>
    <w:rsid w:val="00F97E86"/>
    <w:rsid w:val="00F97EB2"/>
    <w:rsid w:val="00F97F29"/>
    <w:rsid w:val="00FA0020"/>
    <w:rsid w:val="00FA0036"/>
    <w:rsid w:val="00FA0250"/>
    <w:rsid w:val="00FA02C0"/>
    <w:rsid w:val="00FA039C"/>
    <w:rsid w:val="00FA0433"/>
    <w:rsid w:val="00FA0491"/>
    <w:rsid w:val="00FA0575"/>
    <w:rsid w:val="00FA060C"/>
    <w:rsid w:val="00FA0704"/>
    <w:rsid w:val="00FA074B"/>
    <w:rsid w:val="00FA0833"/>
    <w:rsid w:val="00FA0B99"/>
    <w:rsid w:val="00FA0BF5"/>
    <w:rsid w:val="00FA0CC6"/>
    <w:rsid w:val="00FA0E4A"/>
    <w:rsid w:val="00FA0E8E"/>
    <w:rsid w:val="00FA10C3"/>
    <w:rsid w:val="00FA1316"/>
    <w:rsid w:val="00FA1757"/>
    <w:rsid w:val="00FA1982"/>
    <w:rsid w:val="00FA19C3"/>
    <w:rsid w:val="00FA1F13"/>
    <w:rsid w:val="00FA1FB9"/>
    <w:rsid w:val="00FA214C"/>
    <w:rsid w:val="00FA2262"/>
    <w:rsid w:val="00FA23CE"/>
    <w:rsid w:val="00FA25F7"/>
    <w:rsid w:val="00FA26B1"/>
    <w:rsid w:val="00FA2895"/>
    <w:rsid w:val="00FA2AA9"/>
    <w:rsid w:val="00FA2B06"/>
    <w:rsid w:val="00FA2CF9"/>
    <w:rsid w:val="00FA2E6B"/>
    <w:rsid w:val="00FA2FB8"/>
    <w:rsid w:val="00FA3035"/>
    <w:rsid w:val="00FA304A"/>
    <w:rsid w:val="00FA30A7"/>
    <w:rsid w:val="00FA30ED"/>
    <w:rsid w:val="00FA32A4"/>
    <w:rsid w:val="00FA3453"/>
    <w:rsid w:val="00FA34C0"/>
    <w:rsid w:val="00FA35C1"/>
    <w:rsid w:val="00FA3967"/>
    <w:rsid w:val="00FA3A86"/>
    <w:rsid w:val="00FA3B15"/>
    <w:rsid w:val="00FA3BD5"/>
    <w:rsid w:val="00FA3C59"/>
    <w:rsid w:val="00FA3CEF"/>
    <w:rsid w:val="00FA3D9D"/>
    <w:rsid w:val="00FA3DBC"/>
    <w:rsid w:val="00FA3EA6"/>
    <w:rsid w:val="00FA3EF5"/>
    <w:rsid w:val="00FA405F"/>
    <w:rsid w:val="00FA4065"/>
    <w:rsid w:val="00FA409B"/>
    <w:rsid w:val="00FA4117"/>
    <w:rsid w:val="00FA4397"/>
    <w:rsid w:val="00FA43C6"/>
    <w:rsid w:val="00FA44B2"/>
    <w:rsid w:val="00FA44F9"/>
    <w:rsid w:val="00FA45BA"/>
    <w:rsid w:val="00FA478F"/>
    <w:rsid w:val="00FA47E7"/>
    <w:rsid w:val="00FA489F"/>
    <w:rsid w:val="00FA49A6"/>
    <w:rsid w:val="00FA49B5"/>
    <w:rsid w:val="00FA4ABD"/>
    <w:rsid w:val="00FA4B2B"/>
    <w:rsid w:val="00FA4BE3"/>
    <w:rsid w:val="00FA4CC4"/>
    <w:rsid w:val="00FA51C0"/>
    <w:rsid w:val="00FA52F9"/>
    <w:rsid w:val="00FA538C"/>
    <w:rsid w:val="00FA55A5"/>
    <w:rsid w:val="00FA55D7"/>
    <w:rsid w:val="00FA56A8"/>
    <w:rsid w:val="00FA5717"/>
    <w:rsid w:val="00FA57AA"/>
    <w:rsid w:val="00FA5A81"/>
    <w:rsid w:val="00FA5B95"/>
    <w:rsid w:val="00FA5C45"/>
    <w:rsid w:val="00FA5CC9"/>
    <w:rsid w:val="00FA5DD0"/>
    <w:rsid w:val="00FA6126"/>
    <w:rsid w:val="00FA6186"/>
    <w:rsid w:val="00FA61C3"/>
    <w:rsid w:val="00FA6244"/>
    <w:rsid w:val="00FA6264"/>
    <w:rsid w:val="00FA628F"/>
    <w:rsid w:val="00FA6327"/>
    <w:rsid w:val="00FA66C5"/>
    <w:rsid w:val="00FA6A92"/>
    <w:rsid w:val="00FA6AEE"/>
    <w:rsid w:val="00FA6F88"/>
    <w:rsid w:val="00FA6FF9"/>
    <w:rsid w:val="00FA703B"/>
    <w:rsid w:val="00FA706C"/>
    <w:rsid w:val="00FA74A7"/>
    <w:rsid w:val="00FA74E4"/>
    <w:rsid w:val="00FA7581"/>
    <w:rsid w:val="00FA772E"/>
    <w:rsid w:val="00FA774C"/>
    <w:rsid w:val="00FA7788"/>
    <w:rsid w:val="00FA784E"/>
    <w:rsid w:val="00FA7858"/>
    <w:rsid w:val="00FA790B"/>
    <w:rsid w:val="00FA79A2"/>
    <w:rsid w:val="00FA7B10"/>
    <w:rsid w:val="00FA7B92"/>
    <w:rsid w:val="00FA7DBE"/>
    <w:rsid w:val="00FA7EE5"/>
    <w:rsid w:val="00FA7FF1"/>
    <w:rsid w:val="00FB00E5"/>
    <w:rsid w:val="00FB03B4"/>
    <w:rsid w:val="00FB07B0"/>
    <w:rsid w:val="00FB0AD9"/>
    <w:rsid w:val="00FB0D2D"/>
    <w:rsid w:val="00FB0D60"/>
    <w:rsid w:val="00FB0FD7"/>
    <w:rsid w:val="00FB0FDB"/>
    <w:rsid w:val="00FB10D1"/>
    <w:rsid w:val="00FB1562"/>
    <w:rsid w:val="00FB168E"/>
    <w:rsid w:val="00FB193E"/>
    <w:rsid w:val="00FB1A08"/>
    <w:rsid w:val="00FB1AA3"/>
    <w:rsid w:val="00FB1C1A"/>
    <w:rsid w:val="00FB200E"/>
    <w:rsid w:val="00FB211A"/>
    <w:rsid w:val="00FB2487"/>
    <w:rsid w:val="00FB24DF"/>
    <w:rsid w:val="00FB253C"/>
    <w:rsid w:val="00FB266A"/>
    <w:rsid w:val="00FB26C9"/>
    <w:rsid w:val="00FB29D6"/>
    <w:rsid w:val="00FB2A89"/>
    <w:rsid w:val="00FB2B10"/>
    <w:rsid w:val="00FB2B53"/>
    <w:rsid w:val="00FB2CD1"/>
    <w:rsid w:val="00FB2D0A"/>
    <w:rsid w:val="00FB2F20"/>
    <w:rsid w:val="00FB306E"/>
    <w:rsid w:val="00FB3636"/>
    <w:rsid w:val="00FB36B7"/>
    <w:rsid w:val="00FB39D7"/>
    <w:rsid w:val="00FB3B36"/>
    <w:rsid w:val="00FB3D5D"/>
    <w:rsid w:val="00FB3E1B"/>
    <w:rsid w:val="00FB3E7C"/>
    <w:rsid w:val="00FB4226"/>
    <w:rsid w:val="00FB499A"/>
    <w:rsid w:val="00FB4A26"/>
    <w:rsid w:val="00FB4B43"/>
    <w:rsid w:val="00FB4B50"/>
    <w:rsid w:val="00FB4D01"/>
    <w:rsid w:val="00FB4D0D"/>
    <w:rsid w:val="00FB4FBC"/>
    <w:rsid w:val="00FB4FE3"/>
    <w:rsid w:val="00FB50AC"/>
    <w:rsid w:val="00FB5188"/>
    <w:rsid w:val="00FB54ED"/>
    <w:rsid w:val="00FB5600"/>
    <w:rsid w:val="00FB5671"/>
    <w:rsid w:val="00FB56EC"/>
    <w:rsid w:val="00FB588D"/>
    <w:rsid w:val="00FB5964"/>
    <w:rsid w:val="00FB5AA6"/>
    <w:rsid w:val="00FB5B93"/>
    <w:rsid w:val="00FB5C02"/>
    <w:rsid w:val="00FB5C14"/>
    <w:rsid w:val="00FB5E33"/>
    <w:rsid w:val="00FB5EE0"/>
    <w:rsid w:val="00FB5FC6"/>
    <w:rsid w:val="00FB619F"/>
    <w:rsid w:val="00FB61C2"/>
    <w:rsid w:val="00FB64BA"/>
    <w:rsid w:val="00FB64D7"/>
    <w:rsid w:val="00FB657A"/>
    <w:rsid w:val="00FB678E"/>
    <w:rsid w:val="00FB6837"/>
    <w:rsid w:val="00FB6A07"/>
    <w:rsid w:val="00FB6A7F"/>
    <w:rsid w:val="00FB6B19"/>
    <w:rsid w:val="00FB6D3F"/>
    <w:rsid w:val="00FB7163"/>
    <w:rsid w:val="00FB76D5"/>
    <w:rsid w:val="00FB78F6"/>
    <w:rsid w:val="00FB7A00"/>
    <w:rsid w:val="00FB7C32"/>
    <w:rsid w:val="00FB7CE7"/>
    <w:rsid w:val="00FB7D1C"/>
    <w:rsid w:val="00FB7F87"/>
    <w:rsid w:val="00FB7FDF"/>
    <w:rsid w:val="00FB7FE4"/>
    <w:rsid w:val="00FC0282"/>
    <w:rsid w:val="00FC084C"/>
    <w:rsid w:val="00FC096E"/>
    <w:rsid w:val="00FC09AF"/>
    <w:rsid w:val="00FC0B48"/>
    <w:rsid w:val="00FC0C24"/>
    <w:rsid w:val="00FC0F60"/>
    <w:rsid w:val="00FC1072"/>
    <w:rsid w:val="00FC119A"/>
    <w:rsid w:val="00FC1392"/>
    <w:rsid w:val="00FC13BB"/>
    <w:rsid w:val="00FC141C"/>
    <w:rsid w:val="00FC162C"/>
    <w:rsid w:val="00FC167D"/>
    <w:rsid w:val="00FC16A8"/>
    <w:rsid w:val="00FC1794"/>
    <w:rsid w:val="00FC1803"/>
    <w:rsid w:val="00FC1F45"/>
    <w:rsid w:val="00FC204F"/>
    <w:rsid w:val="00FC2188"/>
    <w:rsid w:val="00FC218A"/>
    <w:rsid w:val="00FC2406"/>
    <w:rsid w:val="00FC24EB"/>
    <w:rsid w:val="00FC2523"/>
    <w:rsid w:val="00FC25E4"/>
    <w:rsid w:val="00FC27F8"/>
    <w:rsid w:val="00FC29CD"/>
    <w:rsid w:val="00FC2CCA"/>
    <w:rsid w:val="00FC2FCA"/>
    <w:rsid w:val="00FC3005"/>
    <w:rsid w:val="00FC317D"/>
    <w:rsid w:val="00FC3301"/>
    <w:rsid w:val="00FC3333"/>
    <w:rsid w:val="00FC35A9"/>
    <w:rsid w:val="00FC35F9"/>
    <w:rsid w:val="00FC361D"/>
    <w:rsid w:val="00FC37E8"/>
    <w:rsid w:val="00FC3875"/>
    <w:rsid w:val="00FC3888"/>
    <w:rsid w:val="00FC38F7"/>
    <w:rsid w:val="00FC3A71"/>
    <w:rsid w:val="00FC3F20"/>
    <w:rsid w:val="00FC3F44"/>
    <w:rsid w:val="00FC440B"/>
    <w:rsid w:val="00FC443D"/>
    <w:rsid w:val="00FC46EC"/>
    <w:rsid w:val="00FC47CF"/>
    <w:rsid w:val="00FC48C1"/>
    <w:rsid w:val="00FC4C55"/>
    <w:rsid w:val="00FC4D5A"/>
    <w:rsid w:val="00FC4F22"/>
    <w:rsid w:val="00FC5100"/>
    <w:rsid w:val="00FC5447"/>
    <w:rsid w:val="00FC54AC"/>
    <w:rsid w:val="00FC559E"/>
    <w:rsid w:val="00FC564A"/>
    <w:rsid w:val="00FC5776"/>
    <w:rsid w:val="00FC5A95"/>
    <w:rsid w:val="00FC5C3C"/>
    <w:rsid w:val="00FC5CFC"/>
    <w:rsid w:val="00FC5E30"/>
    <w:rsid w:val="00FC5E4F"/>
    <w:rsid w:val="00FC5EDD"/>
    <w:rsid w:val="00FC5F65"/>
    <w:rsid w:val="00FC603B"/>
    <w:rsid w:val="00FC605B"/>
    <w:rsid w:val="00FC637B"/>
    <w:rsid w:val="00FC63EF"/>
    <w:rsid w:val="00FC66C7"/>
    <w:rsid w:val="00FC68DF"/>
    <w:rsid w:val="00FC6A5E"/>
    <w:rsid w:val="00FC6A65"/>
    <w:rsid w:val="00FC6A81"/>
    <w:rsid w:val="00FC6C51"/>
    <w:rsid w:val="00FC6CF7"/>
    <w:rsid w:val="00FC6E2B"/>
    <w:rsid w:val="00FC70F1"/>
    <w:rsid w:val="00FC71D9"/>
    <w:rsid w:val="00FC727F"/>
    <w:rsid w:val="00FC73D2"/>
    <w:rsid w:val="00FC75BD"/>
    <w:rsid w:val="00FC7662"/>
    <w:rsid w:val="00FC78EF"/>
    <w:rsid w:val="00FC793D"/>
    <w:rsid w:val="00FC7989"/>
    <w:rsid w:val="00FC7B5F"/>
    <w:rsid w:val="00FC7C89"/>
    <w:rsid w:val="00FC7D77"/>
    <w:rsid w:val="00FD0011"/>
    <w:rsid w:val="00FD0316"/>
    <w:rsid w:val="00FD09C8"/>
    <w:rsid w:val="00FD0C30"/>
    <w:rsid w:val="00FD0DFE"/>
    <w:rsid w:val="00FD0F14"/>
    <w:rsid w:val="00FD1200"/>
    <w:rsid w:val="00FD1241"/>
    <w:rsid w:val="00FD1409"/>
    <w:rsid w:val="00FD15BD"/>
    <w:rsid w:val="00FD16FA"/>
    <w:rsid w:val="00FD1A21"/>
    <w:rsid w:val="00FD1A33"/>
    <w:rsid w:val="00FD1A45"/>
    <w:rsid w:val="00FD1A51"/>
    <w:rsid w:val="00FD1CF6"/>
    <w:rsid w:val="00FD1DE8"/>
    <w:rsid w:val="00FD1E73"/>
    <w:rsid w:val="00FD22CD"/>
    <w:rsid w:val="00FD25B1"/>
    <w:rsid w:val="00FD28FE"/>
    <w:rsid w:val="00FD2B14"/>
    <w:rsid w:val="00FD2B33"/>
    <w:rsid w:val="00FD2B45"/>
    <w:rsid w:val="00FD2C19"/>
    <w:rsid w:val="00FD2F9E"/>
    <w:rsid w:val="00FD309A"/>
    <w:rsid w:val="00FD30D9"/>
    <w:rsid w:val="00FD32A4"/>
    <w:rsid w:val="00FD3450"/>
    <w:rsid w:val="00FD37E7"/>
    <w:rsid w:val="00FD38BB"/>
    <w:rsid w:val="00FD38CD"/>
    <w:rsid w:val="00FD3D81"/>
    <w:rsid w:val="00FD3D86"/>
    <w:rsid w:val="00FD3DED"/>
    <w:rsid w:val="00FD3DF4"/>
    <w:rsid w:val="00FD4047"/>
    <w:rsid w:val="00FD4248"/>
    <w:rsid w:val="00FD47A2"/>
    <w:rsid w:val="00FD488C"/>
    <w:rsid w:val="00FD4B18"/>
    <w:rsid w:val="00FD4CE0"/>
    <w:rsid w:val="00FD4FE6"/>
    <w:rsid w:val="00FD50AB"/>
    <w:rsid w:val="00FD5129"/>
    <w:rsid w:val="00FD518D"/>
    <w:rsid w:val="00FD51E1"/>
    <w:rsid w:val="00FD52B5"/>
    <w:rsid w:val="00FD53EA"/>
    <w:rsid w:val="00FD543A"/>
    <w:rsid w:val="00FD5462"/>
    <w:rsid w:val="00FD56D1"/>
    <w:rsid w:val="00FD5792"/>
    <w:rsid w:val="00FD5CC7"/>
    <w:rsid w:val="00FD5E6E"/>
    <w:rsid w:val="00FD6130"/>
    <w:rsid w:val="00FD65DC"/>
    <w:rsid w:val="00FD6831"/>
    <w:rsid w:val="00FD6873"/>
    <w:rsid w:val="00FD6AA4"/>
    <w:rsid w:val="00FD6B7A"/>
    <w:rsid w:val="00FD6E53"/>
    <w:rsid w:val="00FD6F1B"/>
    <w:rsid w:val="00FD6FCC"/>
    <w:rsid w:val="00FD6FCE"/>
    <w:rsid w:val="00FD703B"/>
    <w:rsid w:val="00FD70A3"/>
    <w:rsid w:val="00FD72C9"/>
    <w:rsid w:val="00FD7357"/>
    <w:rsid w:val="00FD7680"/>
    <w:rsid w:val="00FD7938"/>
    <w:rsid w:val="00FD79D2"/>
    <w:rsid w:val="00FD7A29"/>
    <w:rsid w:val="00FE0027"/>
    <w:rsid w:val="00FE07BB"/>
    <w:rsid w:val="00FE07FE"/>
    <w:rsid w:val="00FE095C"/>
    <w:rsid w:val="00FE0BD5"/>
    <w:rsid w:val="00FE0C3B"/>
    <w:rsid w:val="00FE0D11"/>
    <w:rsid w:val="00FE0E25"/>
    <w:rsid w:val="00FE0E4A"/>
    <w:rsid w:val="00FE0E67"/>
    <w:rsid w:val="00FE0F76"/>
    <w:rsid w:val="00FE0F78"/>
    <w:rsid w:val="00FE10BA"/>
    <w:rsid w:val="00FE1908"/>
    <w:rsid w:val="00FE192C"/>
    <w:rsid w:val="00FE1A39"/>
    <w:rsid w:val="00FE1B52"/>
    <w:rsid w:val="00FE1D06"/>
    <w:rsid w:val="00FE1D19"/>
    <w:rsid w:val="00FE1EC8"/>
    <w:rsid w:val="00FE1F33"/>
    <w:rsid w:val="00FE1FE8"/>
    <w:rsid w:val="00FE2102"/>
    <w:rsid w:val="00FE21C4"/>
    <w:rsid w:val="00FE251B"/>
    <w:rsid w:val="00FE255E"/>
    <w:rsid w:val="00FE2674"/>
    <w:rsid w:val="00FE2713"/>
    <w:rsid w:val="00FE2725"/>
    <w:rsid w:val="00FE283E"/>
    <w:rsid w:val="00FE2881"/>
    <w:rsid w:val="00FE289B"/>
    <w:rsid w:val="00FE2BE9"/>
    <w:rsid w:val="00FE2EB6"/>
    <w:rsid w:val="00FE3321"/>
    <w:rsid w:val="00FE356F"/>
    <w:rsid w:val="00FE38E7"/>
    <w:rsid w:val="00FE3B9C"/>
    <w:rsid w:val="00FE3C7B"/>
    <w:rsid w:val="00FE3ED3"/>
    <w:rsid w:val="00FE3F38"/>
    <w:rsid w:val="00FE41D0"/>
    <w:rsid w:val="00FE433F"/>
    <w:rsid w:val="00FE44A3"/>
    <w:rsid w:val="00FE455D"/>
    <w:rsid w:val="00FE461E"/>
    <w:rsid w:val="00FE4897"/>
    <w:rsid w:val="00FE493A"/>
    <w:rsid w:val="00FE4A5A"/>
    <w:rsid w:val="00FE4CD1"/>
    <w:rsid w:val="00FE505C"/>
    <w:rsid w:val="00FE5576"/>
    <w:rsid w:val="00FE5768"/>
    <w:rsid w:val="00FE5A65"/>
    <w:rsid w:val="00FE5ABB"/>
    <w:rsid w:val="00FE5C24"/>
    <w:rsid w:val="00FE5D1C"/>
    <w:rsid w:val="00FE600C"/>
    <w:rsid w:val="00FE60B9"/>
    <w:rsid w:val="00FE628B"/>
    <w:rsid w:val="00FE62A1"/>
    <w:rsid w:val="00FE62D5"/>
    <w:rsid w:val="00FE6372"/>
    <w:rsid w:val="00FE63B7"/>
    <w:rsid w:val="00FE653A"/>
    <w:rsid w:val="00FE66C9"/>
    <w:rsid w:val="00FE66D3"/>
    <w:rsid w:val="00FE670D"/>
    <w:rsid w:val="00FE69AC"/>
    <w:rsid w:val="00FE6DA7"/>
    <w:rsid w:val="00FE7424"/>
    <w:rsid w:val="00FE756D"/>
    <w:rsid w:val="00FE75F1"/>
    <w:rsid w:val="00FE7687"/>
    <w:rsid w:val="00FE782D"/>
    <w:rsid w:val="00FE7C15"/>
    <w:rsid w:val="00FE7C79"/>
    <w:rsid w:val="00FE7CFA"/>
    <w:rsid w:val="00FE7F0E"/>
    <w:rsid w:val="00FE7F15"/>
    <w:rsid w:val="00FF0004"/>
    <w:rsid w:val="00FF005B"/>
    <w:rsid w:val="00FF0087"/>
    <w:rsid w:val="00FF0177"/>
    <w:rsid w:val="00FF0204"/>
    <w:rsid w:val="00FF0684"/>
    <w:rsid w:val="00FF072B"/>
    <w:rsid w:val="00FF08F0"/>
    <w:rsid w:val="00FF0E08"/>
    <w:rsid w:val="00FF0E8C"/>
    <w:rsid w:val="00FF108A"/>
    <w:rsid w:val="00FF1239"/>
    <w:rsid w:val="00FF1260"/>
    <w:rsid w:val="00FF127C"/>
    <w:rsid w:val="00FF12DF"/>
    <w:rsid w:val="00FF1357"/>
    <w:rsid w:val="00FF13C5"/>
    <w:rsid w:val="00FF13D6"/>
    <w:rsid w:val="00FF1557"/>
    <w:rsid w:val="00FF186A"/>
    <w:rsid w:val="00FF189C"/>
    <w:rsid w:val="00FF18E3"/>
    <w:rsid w:val="00FF1953"/>
    <w:rsid w:val="00FF1B95"/>
    <w:rsid w:val="00FF1C65"/>
    <w:rsid w:val="00FF1C72"/>
    <w:rsid w:val="00FF200F"/>
    <w:rsid w:val="00FF219F"/>
    <w:rsid w:val="00FF2212"/>
    <w:rsid w:val="00FF2335"/>
    <w:rsid w:val="00FF2398"/>
    <w:rsid w:val="00FF23B7"/>
    <w:rsid w:val="00FF252A"/>
    <w:rsid w:val="00FF2904"/>
    <w:rsid w:val="00FF2A1E"/>
    <w:rsid w:val="00FF2AA3"/>
    <w:rsid w:val="00FF2BB9"/>
    <w:rsid w:val="00FF2C30"/>
    <w:rsid w:val="00FF2C51"/>
    <w:rsid w:val="00FF2CE4"/>
    <w:rsid w:val="00FF2D30"/>
    <w:rsid w:val="00FF2E5E"/>
    <w:rsid w:val="00FF337B"/>
    <w:rsid w:val="00FF34DE"/>
    <w:rsid w:val="00FF362B"/>
    <w:rsid w:val="00FF375A"/>
    <w:rsid w:val="00FF3844"/>
    <w:rsid w:val="00FF388B"/>
    <w:rsid w:val="00FF3D0C"/>
    <w:rsid w:val="00FF3D6F"/>
    <w:rsid w:val="00FF3E19"/>
    <w:rsid w:val="00FF3EE7"/>
    <w:rsid w:val="00FF3F14"/>
    <w:rsid w:val="00FF3F70"/>
    <w:rsid w:val="00FF4105"/>
    <w:rsid w:val="00FF419C"/>
    <w:rsid w:val="00FF42A9"/>
    <w:rsid w:val="00FF4867"/>
    <w:rsid w:val="00FF48AD"/>
    <w:rsid w:val="00FF4A54"/>
    <w:rsid w:val="00FF4E9B"/>
    <w:rsid w:val="00FF503C"/>
    <w:rsid w:val="00FF51BD"/>
    <w:rsid w:val="00FF524F"/>
    <w:rsid w:val="00FF5419"/>
    <w:rsid w:val="00FF5675"/>
    <w:rsid w:val="00FF5704"/>
    <w:rsid w:val="00FF584B"/>
    <w:rsid w:val="00FF5AF8"/>
    <w:rsid w:val="00FF5B2D"/>
    <w:rsid w:val="00FF5E39"/>
    <w:rsid w:val="00FF5EBB"/>
    <w:rsid w:val="00FF5F4D"/>
    <w:rsid w:val="00FF610C"/>
    <w:rsid w:val="00FF6135"/>
    <w:rsid w:val="00FF6143"/>
    <w:rsid w:val="00FF620D"/>
    <w:rsid w:val="00FF665B"/>
    <w:rsid w:val="00FF675B"/>
    <w:rsid w:val="00FF68DC"/>
    <w:rsid w:val="00FF69B6"/>
    <w:rsid w:val="00FF6AD6"/>
    <w:rsid w:val="00FF6B4B"/>
    <w:rsid w:val="00FF6B6B"/>
    <w:rsid w:val="00FF6C65"/>
    <w:rsid w:val="00FF716A"/>
    <w:rsid w:val="00FF7213"/>
    <w:rsid w:val="00FF780B"/>
    <w:rsid w:val="00FF7AF3"/>
    <w:rsid w:val="00FF7BC7"/>
    <w:rsid w:val="00FF7C2F"/>
    <w:rsid w:val="00FF7E97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0B9E84"/>
  <w15:docId w15:val="{99862A7B-DBF5-42D2-8FBC-5EBFD3C6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808"/>
    <w:pPr>
      <w:autoSpaceDE w:val="0"/>
      <w:autoSpaceDN w:val="0"/>
      <w:adjustRightInd w:val="0"/>
      <w:spacing w:after="0" w:line="240" w:lineRule="auto"/>
    </w:pPr>
  </w:style>
  <w:style w:type="paragraph" w:styleId="Heading3">
    <w:name w:val="heading 3"/>
    <w:basedOn w:val="Normal"/>
    <w:link w:val="Heading3Char"/>
    <w:uiPriority w:val="1"/>
    <w:qFormat/>
    <w:rsid w:val="00557D54"/>
    <w:pPr>
      <w:widowControl w:val="0"/>
      <w:autoSpaceDE/>
      <w:autoSpaceDN/>
      <w:adjustRightInd/>
      <w:ind w:left="101"/>
      <w:jc w:val="both"/>
      <w:outlineLvl w:val="2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4780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47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808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5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F40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E7D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DA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DA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DA9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D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DA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05B8C"/>
    <w:pPr>
      <w:spacing w:after="0" w:line="240" w:lineRule="auto"/>
    </w:pPr>
    <w:rPr>
      <w:sz w:val="20"/>
      <w:szCs w:val="20"/>
    </w:rPr>
  </w:style>
  <w:style w:type="character" w:customStyle="1" w:styleId="chunk-title">
    <w:name w:val="chunk-title"/>
    <w:basedOn w:val="DefaultParagraphFont"/>
    <w:rsid w:val="00574609"/>
  </w:style>
  <w:style w:type="paragraph" w:customStyle="1" w:styleId="p0">
    <w:name w:val="p0"/>
    <w:basedOn w:val="Normal"/>
    <w:rsid w:val="00574609"/>
    <w:pPr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25D85"/>
    <w:rPr>
      <w:i/>
      <w:iCs/>
    </w:rPr>
  </w:style>
  <w:style w:type="character" w:customStyle="1" w:styleId="apple-converted-space">
    <w:name w:val="apple-converted-space"/>
    <w:basedOn w:val="DefaultParagraphFont"/>
    <w:rsid w:val="00625D85"/>
  </w:style>
  <w:style w:type="paragraph" w:styleId="NoSpacing">
    <w:name w:val="No Spacing"/>
    <w:uiPriority w:val="1"/>
    <w:qFormat/>
    <w:rsid w:val="00B46612"/>
    <w:pPr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InfoChar">
    <w:name w:val="Info Char"/>
    <w:basedOn w:val="DefaultParagraphFont"/>
    <w:link w:val="Info"/>
    <w:locked/>
    <w:rsid w:val="00422A8C"/>
  </w:style>
  <w:style w:type="paragraph" w:customStyle="1" w:styleId="Info">
    <w:name w:val="Info"/>
    <w:basedOn w:val="Normal"/>
    <w:link w:val="InfoChar"/>
    <w:rsid w:val="00422A8C"/>
    <w:pPr>
      <w:autoSpaceDE/>
      <w:autoSpaceDN/>
      <w:adjustRightInd/>
      <w:spacing w:after="120"/>
      <w:ind w:left="288"/>
      <w:contextualSpacing/>
    </w:pPr>
    <w:rPr>
      <w:rFonts w:asciiTheme="minorHAnsi" w:hAnsiTheme="minorHAnsi" w:cstheme="minorBidi"/>
    </w:rPr>
  </w:style>
  <w:style w:type="character" w:styleId="Strong">
    <w:name w:val="Strong"/>
    <w:basedOn w:val="DefaultParagraphFont"/>
    <w:uiPriority w:val="22"/>
    <w:qFormat/>
    <w:rsid w:val="00422A8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57D54"/>
    <w:rPr>
      <w:rFonts w:ascii="Arial" w:eastAsia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6410B6"/>
    <w:pPr>
      <w:widowControl w:val="0"/>
      <w:autoSpaceDE/>
      <w:autoSpaceDN/>
      <w:adjustRightInd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6410B6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0E357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E19E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91309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73FB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31D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1D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velopeAddress">
    <w:name w:val="envelope address"/>
    <w:basedOn w:val="Normal"/>
    <w:uiPriority w:val="99"/>
    <w:semiHidden/>
    <w:unhideWhenUsed/>
    <w:rsid w:val="00403AC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F3DF1"/>
    <w:pPr>
      <w:autoSpaceDE/>
      <w:autoSpaceDN/>
      <w:adjustRightInd/>
    </w:pPr>
    <w:rPr>
      <w:rFonts w:ascii="Calibr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F3DF1"/>
    <w:rPr>
      <w:rFonts w:ascii="Calibri" w:hAnsi="Calibri" w:cstheme="minorBidi"/>
      <w:szCs w:val="21"/>
    </w:rPr>
  </w:style>
  <w:style w:type="paragraph" w:styleId="NormalWeb">
    <w:name w:val="Normal (Web)"/>
    <w:basedOn w:val="Normal"/>
    <w:uiPriority w:val="99"/>
    <w:unhideWhenUsed/>
    <w:rsid w:val="000B3202"/>
    <w:pPr>
      <w:autoSpaceDE/>
      <w:autoSpaceDN/>
      <w:adjustRightInd/>
    </w:pPr>
    <w:rPr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235C81"/>
  </w:style>
  <w:style w:type="character" w:customStyle="1" w:styleId="W-TypicalTextChar">
    <w:name w:val="W-Typical Text Char"/>
    <w:basedOn w:val="DefaultParagraphFont"/>
    <w:link w:val="W-TypicalText"/>
    <w:locked/>
    <w:rsid w:val="00182F45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182F45"/>
    <w:pPr>
      <w:autoSpaceDE/>
      <w:autoSpaceDN/>
      <w:adjustRightInd/>
      <w:jc w:val="both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3051">
          <w:marLeft w:val="0"/>
          <w:marRight w:val="0"/>
          <w:marTop w:val="104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50585-7A16-4100-A5AA-228A26F1A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1451</Words>
  <Characters>8276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</dc:creator>
  <cp:keywords/>
  <dc:description/>
  <cp:lastModifiedBy>Halacy, Shelly</cp:lastModifiedBy>
  <cp:revision>2</cp:revision>
  <cp:lastPrinted>2020-07-30T16:08:00Z</cp:lastPrinted>
  <dcterms:created xsi:type="dcterms:W3CDTF">2020-08-10T19:20:00Z</dcterms:created>
  <dcterms:modified xsi:type="dcterms:W3CDTF">2020-08-10T19:20:00Z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F:\lmr_20160705_093717.dcr</vt:lpwstr>
  </property>
</Properties>
</file>